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5A7B4E" w:rsidTr="00E710DB">
        <w:trPr>
          <w:cantSplit/>
          <w:trHeight w:val="1293"/>
          <w:jc w:val="center"/>
        </w:trPr>
        <w:tc>
          <w:tcPr>
            <w:tcW w:w="4608" w:type="dxa"/>
          </w:tcPr>
          <w:p w:rsidR="005A7B4E" w:rsidRDefault="005A7B4E" w:rsidP="00E710DB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80EB91C" wp14:editId="37E019C0">
                  <wp:extent cx="539750" cy="679450"/>
                  <wp:effectExtent l="0" t="0" r="0" b="6350"/>
                  <wp:docPr id="19" name="Рисунок 19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7B4E" w:rsidRDefault="005A7B4E" w:rsidP="005A7B4E">
      <w:pPr>
        <w:pStyle w:val="a4"/>
        <w:ind w:right="-94"/>
      </w:pPr>
      <w:r>
        <w:t>СОВЕТ  ДЕПУТАТОВ</w:t>
      </w:r>
    </w:p>
    <w:p w:rsidR="005A7B4E" w:rsidRDefault="005A7B4E" w:rsidP="005A7B4E">
      <w:pPr>
        <w:pStyle w:val="a4"/>
        <w:ind w:right="-94"/>
      </w:pPr>
      <w:r>
        <w:t xml:space="preserve"> ДОБРИНСКОГО МУНИЦИПАЛЬНОГО РАЙОНА</w:t>
      </w:r>
    </w:p>
    <w:p w:rsidR="005A7B4E" w:rsidRDefault="005A7B4E" w:rsidP="005A7B4E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5A7B4E" w:rsidRDefault="005A7B4E" w:rsidP="005A7B4E">
      <w:pPr>
        <w:ind w:right="-94"/>
        <w:jc w:val="center"/>
        <w:rPr>
          <w:sz w:val="28"/>
        </w:rPr>
      </w:pPr>
      <w:r>
        <w:rPr>
          <w:sz w:val="28"/>
        </w:rPr>
        <w:t xml:space="preserve">10-я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5A7B4E" w:rsidRDefault="005A7B4E" w:rsidP="005A7B4E">
      <w:pPr>
        <w:ind w:right="-94"/>
        <w:jc w:val="center"/>
        <w:rPr>
          <w:sz w:val="32"/>
        </w:rPr>
      </w:pPr>
    </w:p>
    <w:p w:rsidR="005A7B4E" w:rsidRDefault="005A7B4E" w:rsidP="005A7B4E">
      <w:pPr>
        <w:ind w:right="-94"/>
        <w:jc w:val="center"/>
        <w:rPr>
          <w:sz w:val="32"/>
        </w:rPr>
      </w:pPr>
    </w:p>
    <w:p w:rsidR="005A7B4E" w:rsidRPr="00B4521E" w:rsidRDefault="005A7B4E" w:rsidP="005A7B4E">
      <w:pPr>
        <w:pStyle w:val="a3"/>
        <w:jc w:val="center"/>
        <w:rPr>
          <w:b/>
          <w:sz w:val="48"/>
          <w:szCs w:val="48"/>
        </w:rPr>
      </w:pPr>
      <w:r w:rsidRPr="00B4521E">
        <w:rPr>
          <w:b/>
          <w:sz w:val="48"/>
          <w:szCs w:val="48"/>
        </w:rPr>
        <w:t>РЕШЕНИЕ</w:t>
      </w:r>
    </w:p>
    <w:p w:rsidR="005A7B4E" w:rsidRDefault="005A7B4E" w:rsidP="005A7B4E">
      <w:pPr>
        <w:pStyle w:val="a3"/>
      </w:pPr>
    </w:p>
    <w:p w:rsidR="005A7B4E" w:rsidRPr="00B4521E" w:rsidRDefault="005A7B4E" w:rsidP="005A7B4E">
      <w:pPr>
        <w:pStyle w:val="a3"/>
        <w:rPr>
          <w:sz w:val="28"/>
          <w:szCs w:val="28"/>
        </w:rPr>
      </w:pPr>
      <w:r w:rsidRPr="00B4521E">
        <w:rPr>
          <w:sz w:val="28"/>
          <w:szCs w:val="28"/>
        </w:rPr>
        <w:t xml:space="preserve">28.04.2016г.                               </w:t>
      </w:r>
      <w:r>
        <w:rPr>
          <w:sz w:val="28"/>
          <w:szCs w:val="28"/>
        </w:rPr>
        <w:t xml:space="preserve">  </w:t>
      </w:r>
      <w:r w:rsidRPr="00B4521E">
        <w:rPr>
          <w:sz w:val="28"/>
          <w:szCs w:val="28"/>
        </w:rPr>
        <w:t xml:space="preserve">   </w:t>
      </w:r>
      <w:proofErr w:type="spellStart"/>
      <w:r w:rsidRPr="00B4521E">
        <w:rPr>
          <w:sz w:val="28"/>
          <w:szCs w:val="28"/>
        </w:rPr>
        <w:t>п</w:t>
      </w:r>
      <w:proofErr w:type="gramStart"/>
      <w:r w:rsidRPr="00B4521E">
        <w:rPr>
          <w:sz w:val="28"/>
          <w:szCs w:val="28"/>
        </w:rPr>
        <w:t>.Д</w:t>
      </w:r>
      <w:proofErr w:type="gramEnd"/>
      <w:r w:rsidRPr="00B4521E">
        <w:rPr>
          <w:sz w:val="28"/>
          <w:szCs w:val="28"/>
        </w:rPr>
        <w:t>обринка</w:t>
      </w:r>
      <w:proofErr w:type="spellEnd"/>
      <w:r w:rsidRPr="00B4521E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</w:t>
      </w:r>
      <w:r w:rsidRPr="00B4521E">
        <w:rPr>
          <w:sz w:val="28"/>
          <w:szCs w:val="28"/>
        </w:rPr>
        <w:t xml:space="preserve">                     №</w:t>
      </w:r>
      <w:r>
        <w:rPr>
          <w:sz w:val="28"/>
          <w:szCs w:val="28"/>
        </w:rPr>
        <w:t xml:space="preserve"> 64</w:t>
      </w:r>
      <w:r w:rsidRPr="00B4521E">
        <w:rPr>
          <w:sz w:val="28"/>
          <w:szCs w:val="28"/>
        </w:rPr>
        <w:t>-рс</w:t>
      </w:r>
    </w:p>
    <w:p w:rsidR="005A7B4E" w:rsidRDefault="005A7B4E" w:rsidP="005A7B4E">
      <w:pPr>
        <w:tabs>
          <w:tab w:val="left" w:pos="2505"/>
        </w:tabs>
        <w:rPr>
          <w:b/>
          <w:bCs/>
          <w:sz w:val="28"/>
        </w:rPr>
      </w:pPr>
    </w:p>
    <w:p w:rsidR="005A7B4E" w:rsidRDefault="005A7B4E" w:rsidP="005A7B4E">
      <w:pPr>
        <w:tabs>
          <w:tab w:val="left" w:pos="2505"/>
        </w:tabs>
        <w:rPr>
          <w:b/>
          <w:bCs/>
          <w:sz w:val="28"/>
        </w:rPr>
      </w:pPr>
    </w:p>
    <w:p w:rsidR="005A7B4E" w:rsidRPr="001F4E68" w:rsidRDefault="005A7B4E" w:rsidP="005A7B4E">
      <w:pPr>
        <w:jc w:val="center"/>
        <w:rPr>
          <w:b/>
          <w:sz w:val="28"/>
          <w:szCs w:val="28"/>
        </w:rPr>
      </w:pPr>
      <w:r w:rsidRPr="001F4E68">
        <w:rPr>
          <w:b/>
          <w:sz w:val="28"/>
          <w:szCs w:val="28"/>
        </w:rPr>
        <w:t xml:space="preserve">О результатах публичных слушаний по проекту отчета </w:t>
      </w:r>
    </w:p>
    <w:p w:rsidR="005A7B4E" w:rsidRDefault="005A7B4E" w:rsidP="005A7B4E">
      <w:pPr>
        <w:jc w:val="center"/>
        <w:rPr>
          <w:b/>
          <w:sz w:val="28"/>
          <w:szCs w:val="28"/>
        </w:rPr>
      </w:pPr>
      <w:r w:rsidRPr="001F4E68">
        <w:rPr>
          <w:b/>
          <w:sz w:val="28"/>
          <w:szCs w:val="28"/>
        </w:rPr>
        <w:t>«Об исполнении районного бюджета за 2015 год»</w:t>
      </w:r>
    </w:p>
    <w:p w:rsidR="005A7B4E" w:rsidRDefault="005A7B4E" w:rsidP="005A7B4E">
      <w:pPr>
        <w:jc w:val="center"/>
        <w:rPr>
          <w:b/>
          <w:sz w:val="28"/>
          <w:szCs w:val="28"/>
        </w:rPr>
      </w:pPr>
    </w:p>
    <w:p w:rsidR="005A7B4E" w:rsidRDefault="005A7B4E" w:rsidP="005A7B4E">
      <w:pPr>
        <w:tabs>
          <w:tab w:val="left" w:pos="2505"/>
        </w:tabs>
        <w:ind w:firstLine="900"/>
        <w:jc w:val="both"/>
        <w:rPr>
          <w:bCs/>
          <w:sz w:val="28"/>
        </w:rPr>
      </w:pPr>
      <w:proofErr w:type="gramStart"/>
      <w:r>
        <w:rPr>
          <w:bCs/>
          <w:sz w:val="28"/>
        </w:rPr>
        <w:t xml:space="preserve">Рассмотрев, принятые за основу на публичных слушаниях рекомендации  по проекту отчета «Об исполнении районного бюджета за 2015 год», руководствуясь Федеральным законом «Об общих принципах организации местного самоуправления в Российской Федерации» от 06.10.2003г. №131-ФЗ, Положением «О Порядке организации и проведения публичных слушаний на территории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района, Уставом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района, учитывая решение постоянной комиссии по экономике, бюджету, муниципальной собственности</w:t>
      </w:r>
      <w:proofErr w:type="gramEnd"/>
      <w:r>
        <w:rPr>
          <w:bCs/>
          <w:sz w:val="28"/>
        </w:rPr>
        <w:t xml:space="preserve"> и социальным вопросам, Совет депутатов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</w:t>
      </w:r>
    </w:p>
    <w:p w:rsidR="005A7B4E" w:rsidRPr="00B4521E" w:rsidRDefault="005A7B4E" w:rsidP="005A7B4E">
      <w:pPr>
        <w:tabs>
          <w:tab w:val="left" w:pos="2505"/>
        </w:tabs>
        <w:ind w:firstLine="900"/>
        <w:jc w:val="both"/>
        <w:rPr>
          <w:b/>
          <w:bCs/>
          <w:sz w:val="28"/>
        </w:rPr>
      </w:pPr>
      <w:r w:rsidRPr="00B4521E">
        <w:rPr>
          <w:b/>
          <w:bCs/>
          <w:sz w:val="28"/>
        </w:rPr>
        <w:t>РЕШИЛ:</w:t>
      </w:r>
    </w:p>
    <w:p w:rsidR="005A7B4E" w:rsidRDefault="005A7B4E" w:rsidP="005A7B4E">
      <w:pPr>
        <w:tabs>
          <w:tab w:val="left" w:pos="2505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>1.Принять к сведению «Рекомендации публичных слушаний по проекту отчета «Об исполнении районного бюджета за 2015 год» (прилагается).</w:t>
      </w:r>
    </w:p>
    <w:p w:rsidR="005A7B4E" w:rsidRDefault="005A7B4E" w:rsidP="005A7B4E">
      <w:pPr>
        <w:tabs>
          <w:tab w:val="left" w:pos="2505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 xml:space="preserve">2.Направить «Рекомендации публичных слушаний по проекту отчета «Об исполнении районного бюджета за 2015 год» главе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для рассмотрения и принятия мер по их реализации.</w:t>
      </w:r>
    </w:p>
    <w:p w:rsidR="005A7B4E" w:rsidRDefault="005A7B4E" w:rsidP="005A7B4E">
      <w:pPr>
        <w:tabs>
          <w:tab w:val="left" w:pos="2505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>3.Настоящее решение вступает в силу со дня его принятия.</w:t>
      </w:r>
    </w:p>
    <w:p w:rsidR="005A7B4E" w:rsidRDefault="005A7B4E" w:rsidP="005A7B4E">
      <w:pPr>
        <w:jc w:val="center"/>
        <w:rPr>
          <w:b/>
          <w:bCs/>
          <w:sz w:val="28"/>
        </w:rPr>
      </w:pPr>
    </w:p>
    <w:p w:rsidR="005A7B4E" w:rsidRPr="00B4521E" w:rsidRDefault="005A7B4E" w:rsidP="005A7B4E">
      <w:pPr>
        <w:pStyle w:val="1"/>
        <w:rPr>
          <w:rFonts w:ascii="Times New Roman" w:hAnsi="Times New Roman" w:cs="Times New Roman"/>
          <w:color w:val="000000" w:themeColor="text1"/>
        </w:rPr>
      </w:pPr>
      <w:r w:rsidRPr="00B4521E">
        <w:rPr>
          <w:rFonts w:ascii="Times New Roman" w:hAnsi="Times New Roman" w:cs="Times New Roman"/>
          <w:color w:val="000000" w:themeColor="text1"/>
        </w:rPr>
        <w:t>Председатель Совета депутатов</w:t>
      </w:r>
    </w:p>
    <w:p w:rsidR="005A7B4E" w:rsidRDefault="005A7B4E" w:rsidP="005A7B4E">
      <w:pPr>
        <w:rPr>
          <w:b/>
          <w:bCs/>
          <w:color w:val="000000" w:themeColor="text1"/>
          <w:sz w:val="28"/>
        </w:rPr>
      </w:pPr>
      <w:proofErr w:type="spellStart"/>
      <w:r w:rsidRPr="00B4521E">
        <w:rPr>
          <w:b/>
          <w:bCs/>
          <w:color w:val="000000" w:themeColor="text1"/>
          <w:sz w:val="28"/>
        </w:rPr>
        <w:t>Добринского</w:t>
      </w:r>
      <w:proofErr w:type="spellEnd"/>
      <w:r w:rsidRPr="00B4521E">
        <w:rPr>
          <w:b/>
          <w:bCs/>
          <w:color w:val="000000" w:themeColor="text1"/>
          <w:sz w:val="28"/>
        </w:rPr>
        <w:t xml:space="preserve">  муниципального района</w:t>
      </w:r>
      <w:r w:rsidRPr="00B4521E">
        <w:rPr>
          <w:b/>
          <w:bCs/>
          <w:color w:val="000000" w:themeColor="text1"/>
          <w:sz w:val="28"/>
        </w:rPr>
        <w:tab/>
        <w:t xml:space="preserve">         </w:t>
      </w:r>
      <w:r>
        <w:rPr>
          <w:b/>
          <w:bCs/>
          <w:color w:val="000000" w:themeColor="text1"/>
          <w:sz w:val="28"/>
        </w:rPr>
        <w:t xml:space="preserve">           </w:t>
      </w:r>
      <w:r w:rsidRPr="00B4521E">
        <w:rPr>
          <w:b/>
          <w:bCs/>
          <w:color w:val="000000" w:themeColor="text1"/>
          <w:sz w:val="28"/>
        </w:rPr>
        <w:t xml:space="preserve">          </w:t>
      </w:r>
      <w:proofErr w:type="spellStart"/>
      <w:r w:rsidRPr="00B4521E">
        <w:rPr>
          <w:b/>
          <w:bCs/>
          <w:color w:val="000000" w:themeColor="text1"/>
          <w:sz w:val="28"/>
        </w:rPr>
        <w:t>М.Б.Денисов</w:t>
      </w:r>
      <w:proofErr w:type="spellEnd"/>
    </w:p>
    <w:p w:rsidR="005A7B4E" w:rsidRDefault="005A7B4E" w:rsidP="005A7B4E">
      <w:pPr>
        <w:rPr>
          <w:b/>
          <w:bCs/>
          <w:color w:val="000000" w:themeColor="text1"/>
          <w:sz w:val="28"/>
        </w:rPr>
      </w:pPr>
    </w:p>
    <w:p w:rsidR="005A7B4E" w:rsidRDefault="005A7B4E" w:rsidP="005A7B4E">
      <w:pPr>
        <w:rPr>
          <w:b/>
          <w:bCs/>
          <w:color w:val="000000" w:themeColor="text1"/>
          <w:sz w:val="28"/>
        </w:rPr>
      </w:pPr>
    </w:p>
    <w:p w:rsidR="005A7B4E" w:rsidRDefault="005A7B4E" w:rsidP="005A7B4E">
      <w:pPr>
        <w:rPr>
          <w:b/>
          <w:bCs/>
          <w:color w:val="000000" w:themeColor="text1"/>
          <w:sz w:val="28"/>
        </w:rPr>
      </w:pPr>
    </w:p>
    <w:p w:rsidR="005A7B4E" w:rsidRDefault="005A7B4E" w:rsidP="005A7B4E">
      <w:pPr>
        <w:rPr>
          <w:sz w:val="28"/>
          <w:szCs w:val="28"/>
        </w:rPr>
      </w:pPr>
      <w:r w:rsidRPr="007C3FAF">
        <w:rPr>
          <w:sz w:val="28"/>
          <w:szCs w:val="28"/>
        </w:rPr>
        <w:lastRenderedPageBreak/>
        <w:t xml:space="preserve">                                   </w:t>
      </w:r>
      <w:r>
        <w:rPr>
          <w:sz w:val="28"/>
          <w:szCs w:val="28"/>
        </w:rPr>
        <w:t xml:space="preserve">                   </w:t>
      </w:r>
      <w:r w:rsidRPr="007C3FA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</w:t>
      </w:r>
      <w:r w:rsidRPr="00415B67">
        <w:rPr>
          <w:sz w:val="28"/>
          <w:szCs w:val="28"/>
        </w:rPr>
        <w:t>П</w:t>
      </w:r>
      <w:bookmarkStart w:id="0" w:name="_GoBack"/>
      <w:bookmarkEnd w:id="0"/>
      <w:r w:rsidRPr="00415B67">
        <w:rPr>
          <w:sz w:val="28"/>
          <w:szCs w:val="28"/>
        </w:rPr>
        <w:t>риняты</w:t>
      </w:r>
    </w:p>
    <w:p w:rsidR="005A7B4E" w:rsidRPr="00415B67" w:rsidRDefault="005A7B4E" w:rsidP="005A7B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415B6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415B67">
        <w:rPr>
          <w:sz w:val="28"/>
          <w:szCs w:val="28"/>
        </w:rPr>
        <w:t xml:space="preserve">  решением Совета депутатов</w:t>
      </w:r>
    </w:p>
    <w:p w:rsidR="005A7B4E" w:rsidRPr="00415B67" w:rsidRDefault="005A7B4E" w:rsidP="005A7B4E">
      <w:pPr>
        <w:jc w:val="right"/>
        <w:rPr>
          <w:sz w:val="28"/>
          <w:szCs w:val="28"/>
        </w:rPr>
      </w:pPr>
      <w:r w:rsidRPr="00415B67">
        <w:rPr>
          <w:sz w:val="28"/>
          <w:szCs w:val="28"/>
        </w:rPr>
        <w:t xml:space="preserve">                                                                  </w:t>
      </w:r>
      <w:proofErr w:type="spellStart"/>
      <w:r w:rsidRPr="00415B67">
        <w:rPr>
          <w:sz w:val="28"/>
          <w:szCs w:val="28"/>
        </w:rPr>
        <w:t>Добринского</w:t>
      </w:r>
      <w:proofErr w:type="spellEnd"/>
      <w:r w:rsidRPr="00415B67">
        <w:rPr>
          <w:sz w:val="28"/>
          <w:szCs w:val="28"/>
        </w:rPr>
        <w:t xml:space="preserve"> муниципального района </w:t>
      </w:r>
    </w:p>
    <w:p w:rsidR="005A7B4E" w:rsidRPr="00415B67" w:rsidRDefault="005A7B4E" w:rsidP="005A7B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415B67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415B67">
        <w:rPr>
          <w:sz w:val="28"/>
          <w:szCs w:val="28"/>
        </w:rPr>
        <w:t>.04.201</w:t>
      </w:r>
      <w:r>
        <w:rPr>
          <w:sz w:val="28"/>
          <w:szCs w:val="28"/>
        </w:rPr>
        <w:t>6</w:t>
      </w:r>
      <w:r w:rsidRPr="00415B6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415B67">
        <w:rPr>
          <w:sz w:val="28"/>
          <w:szCs w:val="28"/>
        </w:rPr>
        <w:t>№</w:t>
      </w:r>
      <w:r>
        <w:rPr>
          <w:sz w:val="28"/>
          <w:szCs w:val="28"/>
        </w:rPr>
        <w:t xml:space="preserve"> 64</w:t>
      </w:r>
      <w:r w:rsidRPr="00415B67">
        <w:rPr>
          <w:sz w:val="28"/>
          <w:szCs w:val="28"/>
        </w:rPr>
        <w:t>-рс</w:t>
      </w:r>
    </w:p>
    <w:p w:rsidR="005A7B4E" w:rsidRDefault="005A7B4E" w:rsidP="005A7B4E">
      <w:pPr>
        <w:rPr>
          <w:b/>
          <w:bCs/>
          <w:color w:val="000000" w:themeColor="text1"/>
          <w:sz w:val="28"/>
        </w:rPr>
      </w:pPr>
    </w:p>
    <w:p w:rsidR="005A7B4E" w:rsidRPr="00283F85" w:rsidRDefault="005A7B4E" w:rsidP="005A7B4E">
      <w:pPr>
        <w:jc w:val="center"/>
        <w:rPr>
          <w:b/>
          <w:sz w:val="28"/>
          <w:szCs w:val="28"/>
        </w:rPr>
      </w:pPr>
      <w:r w:rsidRPr="00283F85">
        <w:rPr>
          <w:b/>
          <w:sz w:val="28"/>
          <w:szCs w:val="28"/>
        </w:rPr>
        <w:t>РЕКОМЕНДАЦИИ</w:t>
      </w:r>
    </w:p>
    <w:p w:rsidR="005A7B4E" w:rsidRPr="003F0818" w:rsidRDefault="005A7B4E" w:rsidP="005A7B4E">
      <w:pPr>
        <w:jc w:val="center"/>
        <w:rPr>
          <w:b/>
          <w:sz w:val="28"/>
          <w:szCs w:val="28"/>
        </w:rPr>
      </w:pPr>
      <w:r w:rsidRPr="003F0818">
        <w:rPr>
          <w:b/>
          <w:sz w:val="28"/>
          <w:szCs w:val="28"/>
        </w:rPr>
        <w:t xml:space="preserve">участников публичных слушаний по проекту отчета  «Об исполнении </w:t>
      </w:r>
      <w:r>
        <w:rPr>
          <w:b/>
          <w:sz w:val="28"/>
          <w:szCs w:val="28"/>
        </w:rPr>
        <w:t xml:space="preserve">районного </w:t>
      </w:r>
      <w:r w:rsidRPr="003F0818">
        <w:rPr>
          <w:b/>
          <w:sz w:val="28"/>
          <w:szCs w:val="28"/>
        </w:rPr>
        <w:t xml:space="preserve">бюджета </w:t>
      </w:r>
      <w:r>
        <w:rPr>
          <w:b/>
          <w:sz w:val="28"/>
          <w:szCs w:val="28"/>
        </w:rPr>
        <w:t>за 2015</w:t>
      </w:r>
      <w:r w:rsidRPr="003F0818">
        <w:rPr>
          <w:b/>
          <w:sz w:val="28"/>
          <w:szCs w:val="28"/>
        </w:rPr>
        <w:t xml:space="preserve">  год»</w:t>
      </w:r>
    </w:p>
    <w:p w:rsidR="005A7B4E" w:rsidRPr="00B40A18" w:rsidRDefault="005A7B4E" w:rsidP="005A7B4E">
      <w:pPr>
        <w:jc w:val="center"/>
        <w:rPr>
          <w:sz w:val="28"/>
          <w:szCs w:val="28"/>
        </w:rPr>
      </w:pPr>
    </w:p>
    <w:p w:rsidR="005A7B4E" w:rsidRPr="00C6777B" w:rsidRDefault="005A7B4E" w:rsidP="005A7B4E">
      <w:pPr>
        <w:jc w:val="both"/>
        <w:rPr>
          <w:sz w:val="26"/>
          <w:szCs w:val="26"/>
        </w:rPr>
      </w:pPr>
      <w:r w:rsidRPr="00C6777B">
        <w:rPr>
          <w:sz w:val="26"/>
          <w:szCs w:val="26"/>
        </w:rPr>
        <w:t xml:space="preserve">            Публичные  слушания  по  проекту отчета  «Об исполнении районного бюджета  </w:t>
      </w:r>
      <w:r>
        <w:rPr>
          <w:sz w:val="26"/>
          <w:szCs w:val="26"/>
        </w:rPr>
        <w:t>за 2015</w:t>
      </w:r>
      <w:r w:rsidRPr="00C6777B">
        <w:rPr>
          <w:sz w:val="26"/>
          <w:szCs w:val="26"/>
        </w:rPr>
        <w:t xml:space="preserve"> год» проведены в соответствии с Федеральным законом от 6 октября 2003 года  №  131-ФЗ  «Об  общих принципах организации местного самоуправления в Российской Федерации», Положением  «О порядке организации и проведения публичных слушаний на территории </w:t>
      </w:r>
      <w:proofErr w:type="spellStart"/>
      <w:r w:rsidRPr="00C6777B">
        <w:rPr>
          <w:sz w:val="26"/>
          <w:szCs w:val="26"/>
        </w:rPr>
        <w:t>Добринского</w:t>
      </w:r>
      <w:proofErr w:type="spellEnd"/>
      <w:r w:rsidRPr="00C6777B">
        <w:rPr>
          <w:sz w:val="26"/>
          <w:szCs w:val="26"/>
        </w:rPr>
        <w:t xml:space="preserve"> муниципального района».</w:t>
      </w:r>
    </w:p>
    <w:p w:rsidR="005A7B4E" w:rsidRPr="00F10E25" w:rsidRDefault="005A7B4E" w:rsidP="005A7B4E">
      <w:pPr>
        <w:jc w:val="both"/>
        <w:rPr>
          <w:sz w:val="26"/>
          <w:szCs w:val="26"/>
        </w:rPr>
      </w:pPr>
      <w:r w:rsidRPr="00C6777B">
        <w:rPr>
          <w:sz w:val="26"/>
          <w:szCs w:val="26"/>
        </w:rPr>
        <w:t xml:space="preserve">           В публичных  слушаниях приняли участие депутат Липецкого  областного Совета депутатов, депутаты районного Совета депутатов, глава администрации  </w:t>
      </w:r>
      <w:proofErr w:type="spellStart"/>
      <w:r w:rsidRPr="00C6777B">
        <w:rPr>
          <w:sz w:val="26"/>
          <w:szCs w:val="26"/>
        </w:rPr>
        <w:t>Добринского</w:t>
      </w:r>
      <w:proofErr w:type="spellEnd"/>
      <w:r w:rsidRPr="00C6777B">
        <w:rPr>
          <w:sz w:val="26"/>
          <w:szCs w:val="26"/>
        </w:rPr>
        <w:t xml:space="preserve"> муниципального района, заместители  главы  администрации  муниципального района, начальники комитетов и отделов  администрации  муниципального района, прокурор </w:t>
      </w:r>
      <w:proofErr w:type="spellStart"/>
      <w:r w:rsidRPr="00C6777B">
        <w:rPr>
          <w:sz w:val="26"/>
          <w:szCs w:val="26"/>
        </w:rPr>
        <w:t>Добринского</w:t>
      </w:r>
      <w:proofErr w:type="spellEnd"/>
      <w:r w:rsidRPr="00C6777B">
        <w:rPr>
          <w:sz w:val="26"/>
          <w:szCs w:val="26"/>
        </w:rPr>
        <w:t xml:space="preserve"> муниципального района</w:t>
      </w:r>
      <w:r w:rsidRPr="00F10E25">
        <w:rPr>
          <w:sz w:val="26"/>
          <w:szCs w:val="26"/>
        </w:rPr>
        <w:t>,    начальник   межрайонной   ИФНС   России  № 1  по  Липецкой области,      представители   общественных     организаций    района,   средств  массовой информации.</w:t>
      </w:r>
    </w:p>
    <w:p w:rsidR="005A7B4E" w:rsidRPr="00F10E25" w:rsidRDefault="005A7B4E" w:rsidP="005A7B4E">
      <w:pPr>
        <w:jc w:val="both"/>
        <w:rPr>
          <w:sz w:val="26"/>
          <w:szCs w:val="26"/>
        </w:rPr>
      </w:pPr>
      <w:r w:rsidRPr="00F10E25">
        <w:rPr>
          <w:sz w:val="26"/>
          <w:szCs w:val="26"/>
        </w:rPr>
        <w:t xml:space="preserve">          Для   привлечения  общественного мнения  был  определен эксперт  по данному   вопросу  –  это   </w:t>
      </w:r>
      <w:proofErr w:type="spellStart"/>
      <w:r w:rsidRPr="00F10E25">
        <w:rPr>
          <w:sz w:val="26"/>
          <w:szCs w:val="26"/>
        </w:rPr>
        <w:t>Дербенева</w:t>
      </w:r>
      <w:proofErr w:type="spellEnd"/>
      <w:r w:rsidRPr="00F10E25">
        <w:rPr>
          <w:sz w:val="26"/>
          <w:szCs w:val="26"/>
        </w:rPr>
        <w:t xml:space="preserve"> Светлана Ивановна, кандидат экономических  наук, доцент Липецкого филиала Российской Академии Народного Хозяйства и Государственной службы при Президенте РФ.</w:t>
      </w:r>
    </w:p>
    <w:p w:rsidR="005A7B4E" w:rsidRPr="00C6777B" w:rsidRDefault="005A7B4E" w:rsidP="005A7B4E">
      <w:pPr>
        <w:jc w:val="both"/>
        <w:rPr>
          <w:sz w:val="26"/>
          <w:szCs w:val="26"/>
        </w:rPr>
      </w:pPr>
      <w:r w:rsidRPr="00C6777B">
        <w:rPr>
          <w:sz w:val="26"/>
          <w:szCs w:val="26"/>
        </w:rPr>
        <w:t xml:space="preserve">          Заслушав   и   обсудив   доклад,   содоклад   по   проекту   отчета   «Об                                                                         исполнении   районного бюджета    за </w:t>
      </w:r>
      <w:r>
        <w:rPr>
          <w:sz w:val="26"/>
          <w:szCs w:val="26"/>
        </w:rPr>
        <w:t xml:space="preserve"> 2015</w:t>
      </w:r>
      <w:r w:rsidRPr="00C6777B">
        <w:rPr>
          <w:sz w:val="26"/>
          <w:szCs w:val="26"/>
        </w:rPr>
        <w:t xml:space="preserve"> год»,  участники публичных слушаний отмечают следующее: </w:t>
      </w:r>
    </w:p>
    <w:p w:rsidR="005A7B4E" w:rsidRPr="00C6777B" w:rsidRDefault="005A7B4E" w:rsidP="005A7B4E">
      <w:pPr>
        <w:tabs>
          <w:tab w:val="left" w:pos="7380"/>
        </w:tabs>
        <w:jc w:val="both"/>
        <w:rPr>
          <w:sz w:val="26"/>
          <w:szCs w:val="26"/>
          <w:u w:val="single"/>
        </w:rPr>
      </w:pPr>
      <w:r w:rsidRPr="00C6777B">
        <w:rPr>
          <w:sz w:val="26"/>
          <w:szCs w:val="26"/>
        </w:rPr>
        <w:t xml:space="preserve">          Уточненный р</w:t>
      </w:r>
      <w:r>
        <w:rPr>
          <w:sz w:val="26"/>
          <w:szCs w:val="26"/>
        </w:rPr>
        <w:t>айонный бюджет за 2015</w:t>
      </w:r>
      <w:r w:rsidRPr="00C6777B">
        <w:rPr>
          <w:sz w:val="26"/>
          <w:szCs w:val="26"/>
        </w:rPr>
        <w:t xml:space="preserve"> год по доходам исполнен на </w:t>
      </w:r>
      <w:r>
        <w:rPr>
          <w:sz w:val="26"/>
          <w:szCs w:val="26"/>
        </w:rPr>
        <w:t>102,8</w:t>
      </w:r>
      <w:r w:rsidRPr="00C6777B">
        <w:rPr>
          <w:sz w:val="26"/>
          <w:szCs w:val="26"/>
        </w:rPr>
        <w:t xml:space="preserve"> % и составил </w:t>
      </w:r>
      <w:r>
        <w:rPr>
          <w:sz w:val="26"/>
          <w:szCs w:val="26"/>
        </w:rPr>
        <w:t>637001,1</w:t>
      </w:r>
      <w:r w:rsidRPr="00C6777B">
        <w:rPr>
          <w:sz w:val="26"/>
          <w:szCs w:val="26"/>
        </w:rPr>
        <w:t xml:space="preserve"> тыс. рублей, по собственным доходам исполнен на </w:t>
      </w:r>
      <w:r w:rsidRPr="002E76E1">
        <w:rPr>
          <w:sz w:val="26"/>
          <w:szCs w:val="26"/>
        </w:rPr>
        <w:t>106,6 %</w:t>
      </w:r>
      <w:r w:rsidRPr="00C6777B">
        <w:rPr>
          <w:sz w:val="26"/>
          <w:szCs w:val="26"/>
        </w:rPr>
        <w:t xml:space="preserve"> и составил </w:t>
      </w:r>
      <w:r>
        <w:rPr>
          <w:sz w:val="26"/>
          <w:szCs w:val="26"/>
        </w:rPr>
        <w:t>291498,2</w:t>
      </w:r>
      <w:r w:rsidRPr="00C6777B">
        <w:rPr>
          <w:sz w:val="26"/>
          <w:szCs w:val="26"/>
        </w:rPr>
        <w:t xml:space="preserve"> тыс. рублей.</w:t>
      </w:r>
    </w:p>
    <w:p w:rsidR="005A7B4E" w:rsidRPr="00C6777B" w:rsidRDefault="005A7B4E" w:rsidP="005A7B4E">
      <w:pPr>
        <w:ind w:firstLine="709"/>
        <w:jc w:val="both"/>
        <w:rPr>
          <w:sz w:val="26"/>
          <w:szCs w:val="26"/>
        </w:rPr>
      </w:pPr>
      <w:r w:rsidRPr="0054311D">
        <w:rPr>
          <w:sz w:val="26"/>
          <w:szCs w:val="26"/>
        </w:rPr>
        <w:t>Расходы</w:t>
      </w:r>
      <w:r w:rsidRPr="006A0B52">
        <w:rPr>
          <w:color w:val="FF0000"/>
          <w:sz w:val="26"/>
          <w:szCs w:val="26"/>
        </w:rPr>
        <w:t xml:space="preserve"> </w:t>
      </w:r>
      <w:r w:rsidRPr="00C6777B">
        <w:rPr>
          <w:sz w:val="26"/>
          <w:szCs w:val="26"/>
        </w:rPr>
        <w:t xml:space="preserve">  районного   бюджета   </w:t>
      </w:r>
      <w:r>
        <w:rPr>
          <w:sz w:val="26"/>
          <w:szCs w:val="26"/>
        </w:rPr>
        <w:t>з</w:t>
      </w:r>
      <w:r w:rsidRPr="00C6777B">
        <w:rPr>
          <w:sz w:val="26"/>
          <w:szCs w:val="26"/>
        </w:rPr>
        <w:t>а   201</w:t>
      </w:r>
      <w:r>
        <w:rPr>
          <w:sz w:val="26"/>
          <w:szCs w:val="26"/>
        </w:rPr>
        <w:t>5</w:t>
      </w:r>
      <w:r w:rsidRPr="00C6777B">
        <w:rPr>
          <w:sz w:val="26"/>
          <w:szCs w:val="26"/>
        </w:rPr>
        <w:t xml:space="preserve"> год   были утверждены в объеме </w:t>
      </w:r>
      <w:r>
        <w:rPr>
          <w:sz w:val="26"/>
          <w:szCs w:val="26"/>
        </w:rPr>
        <w:t>557057,7</w:t>
      </w:r>
      <w:r w:rsidRPr="00C6777B">
        <w:rPr>
          <w:sz w:val="26"/>
          <w:szCs w:val="26"/>
        </w:rPr>
        <w:t xml:space="preserve"> тыс. рублей, в ходе исполнения районного бюджета план по расходам был уточнен и составил </w:t>
      </w:r>
      <w:r>
        <w:rPr>
          <w:sz w:val="26"/>
          <w:szCs w:val="26"/>
        </w:rPr>
        <w:t>624149,3</w:t>
      </w:r>
      <w:r w:rsidRPr="00C6777B">
        <w:rPr>
          <w:sz w:val="26"/>
          <w:szCs w:val="26"/>
        </w:rPr>
        <w:t xml:space="preserve"> тыс. рублей, что выше первоначального на </w:t>
      </w:r>
      <w:r>
        <w:rPr>
          <w:sz w:val="26"/>
          <w:szCs w:val="26"/>
        </w:rPr>
        <w:t>67091,6</w:t>
      </w:r>
      <w:r w:rsidRPr="00C6777B">
        <w:rPr>
          <w:sz w:val="26"/>
          <w:szCs w:val="26"/>
        </w:rPr>
        <w:t xml:space="preserve"> тыс. рублей, или на </w:t>
      </w:r>
      <w:r>
        <w:rPr>
          <w:sz w:val="26"/>
          <w:szCs w:val="26"/>
        </w:rPr>
        <w:t>10,8</w:t>
      </w:r>
      <w:r w:rsidRPr="00C6777B">
        <w:rPr>
          <w:sz w:val="26"/>
          <w:szCs w:val="26"/>
        </w:rPr>
        <w:t xml:space="preserve"> %.</w:t>
      </w:r>
    </w:p>
    <w:p w:rsidR="005A7B4E" w:rsidRPr="00C6777B" w:rsidRDefault="005A7B4E" w:rsidP="005A7B4E">
      <w:pPr>
        <w:jc w:val="both"/>
        <w:rPr>
          <w:sz w:val="26"/>
          <w:szCs w:val="26"/>
        </w:rPr>
      </w:pPr>
      <w:r w:rsidRPr="00C6777B">
        <w:rPr>
          <w:sz w:val="26"/>
          <w:szCs w:val="26"/>
        </w:rPr>
        <w:t xml:space="preserve">        Суммы субвенций, переданные в 201</w:t>
      </w:r>
      <w:r>
        <w:rPr>
          <w:sz w:val="26"/>
          <w:szCs w:val="26"/>
        </w:rPr>
        <w:t>5</w:t>
      </w:r>
      <w:r w:rsidRPr="00C6777B">
        <w:rPr>
          <w:sz w:val="26"/>
          <w:szCs w:val="26"/>
        </w:rPr>
        <w:t xml:space="preserve"> году из областного </w:t>
      </w:r>
      <w:r>
        <w:rPr>
          <w:sz w:val="26"/>
          <w:szCs w:val="26"/>
        </w:rPr>
        <w:t>бюджета</w:t>
      </w:r>
      <w:r w:rsidRPr="00C6777B">
        <w:rPr>
          <w:sz w:val="26"/>
          <w:szCs w:val="26"/>
        </w:rPr>
        <w:t xml:space="preserve"> на выполнение государственных полномочий в муниципальный бюджет  при  уточненных  плановых  назначениях  </w:t>
      </w:r>
      <w:r>
        <w:rPr>
          <w:sz w:val="26"/>
          <w:szCs w:val="26"/>
        </w:rPr>
        <w:t>307728,4</w:t>
      </w:r>
      <w:r w:rsidRPr="00C6777B">
        <w:rPr>
          <w:sz w:val="26"/>
          <w:szCs w:val="26"/>
        </w:rPr>
        <w:t xml:space="preserve">  тыс. рублей  кассовые расходы сложились в сумме </w:t>
      </w:r>
      <w:r>
        <w:rPr>
          <w:sz w:val="26"/>
          <w:szCs w:val="26"/>
        </w:rPr>
        <w:t>307017,3</w:t>
      </w:r>
      <w:r w:rsidRPr="00C6777B">
        <w:rPr>
          <w:sz w:val="26"/>
          <w:szCs w:val="26"/>
        </w:rPr>
        <w:t xml:space="preserve"> тыс. рублей или освоение составило  </w:t>
      </w:r>
      <w:r>
        <w:rPr>
          <w:sz w:val="26"/>
          <w:szCs w:val="26"/>
        </w:rPr>
        <w:t>99,8</w:t>
      </w:r>
      <w:r w:rsidRPr="00C6777B">
        <w:rPr>
          <w:sz w:val="26"/>
          <w:szCs w:val="26"/>
        </w:rPr>
        <w:t xml:space="preserve"> %.</w:t>
      </w:r>
    </w:p>
    <w:p w:rsidR="005A7B4E" w:rsidRPr="00C20755" w:rsidRDefault="005A7B4E" w:rsidP="005A7B4E">
      <w:pPr>
        <w:jc w:val="both"/>
        <w:rPr>
          <w:sz w:val="26"/>
          <w:szCs w:val="26"/>
        </w:rPr>
      </w:pPr>
      <w:r w:rsidRPr="00C6777B">
        <w:rPr>
          <w:sz w:val="26"/>
          <w:szCs w:val="26"/>
        </w:rPr>
        <w:t xml:space="preserve">         Из  областного </w:t>
      </w:r>
      <w:r>
        <w:rPr>
          <w:sz w:val="26"/>
          <w:szCs w:val="26"/>
        </w:rPr>
        <w:t>бюджета</w:t>
      </w:r>
      <w:r w:rsidRPr="00C6777B">
        <w:rPr>
          <w:sz w:val="26"/>
          <w:szCs w:val="26"/>
        </w:rPr>
        <w:t xml:space="preserve">  финансировались:  ЗАГС, архив, отдел опеки,  административная комиссия, комиссия по делам несовершеннолетних, переданные полномочия по обеспечению общедоступного и бесплатного образования, питание школьников,</w:t>
      </w:r>
      <w:r>
        <w:rPr>
          <w:sz w:val="26"/>
          <w:szCs w:val="26"/>
        </w:rPr>
        <w:t xml:space="preserve"> содержание дошкольных учреждений, осуществление деятельности по опеке и попечительству,</w:t>
      </w:r>
      <w:r w:rsidRPr="00C677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сбору информации от поселений, охране труда, </w:t>
      </w:r>
      <w:r w:rsidRPr="00C6777B">
        <w:rPr>
          <w:sz w:val="26"/>
          <w:szCs w:val="26"/>
        </w:rPr>
        <w:t xml:space="preserve">выплаты  социального  характера  для  населения  района. </w:t>
      </w:r>
    </w:p>
    <w:p w:rsidR="005A7B4E" w:rsidRPr="00C6777B" w:rsidRDefault="005A7B4E" w:rsidP="005A7B4E">
      <w:pPr>
        <w:jc w:val="both"/>
        <w:rPr>
          <w:sz w:val="26"/>
          <w:szCs w:val="26"/>
        </w:rPr>
      </w:pPr>
      <w:r w:rsidRPr="00C6777B">
        <w:rPr>
          <w:sz w:val="26"/>
          <w:szCs w:val="26"/>
        </w:rPr>
        <w:lastRenderedPageBreak/>
        <w:t xml:space="preserve">         За  счет федеральных и областных  субсидий  были дополнительно профинансированы мероприятия </w:t>
      </w:r>
      <w:proofErr w:type="gramStart"/>
      <w:r w:rsidRPr="00C6777B">
        <w:rPr>
          <w:sz w:val="26"/>
          <w:szCs w:val="26"/>
        </w:rPr>
        <w:t>на</w:t>
      </w:r>
      <w:proofErr w:type="gramEnd"/>
      <w:r w:rsidRPr="00C6777B">
        <w:rPr>
          <w:sz w:val="26"/>
          <w:szCs w:val="26"/>
        </w:rPr>
        <w:t>:</w:t>
      </w:r>
    </w:p>
    <w:p w:rsidR="005A7B4E" w:rsidRPr="004078F6" w:rsidRDefault="005A7B4E" w:rsidP="005A7B4E">
      <w:pPr>
        <w:ind w:firstLine="708"/>
        <w:jc w:val="both"/>
        <w:rPr>
          <w:sz w:val="26"/>
          <w:szCs w:val="26"/>
        </w:rPr>
      </w:pPr>
      <w:r w:rsidRPr="004078F6">
        <w:rPr>
          <w:sz w:val="26"/>
          <w:szCs w:val="26"/>
        </w:rPr>
        <w:t xml:space="preserve">- повышение квалификации муниципальных служащих </w:t>
      </w:r>
      <w:r>
        <w:rPr>
          <w:sz w:val="26"/>
          <w:szCs w:val="26"/>
        </w:rPr>
        <w:t xml:space="preserve">– 342,4 </w:t>
      </w:r>
      <w:r w:rsidRPr="004078F6">
        <w:rPr>
          <w:sz w:val="26"/>
          <w:szCs w:val="26"/>
        </w:rPr>
        <w:t>тыс. рублей;</w:t>
      </w:r>
    </w:p>
    <w:p w:rsidR="005A7B4E" w:rsidRPr="004078F6" w:rsidRDefault="005A7B4E" w:rsidP="005A7B4E">
      <w:pPr>
        <w:ind w:firstLine="708"/>
        <w:jc w:val="both"/>
        <w:rPr>
          <w:sz w:val="26"/>
          <w:szCs w:val="26"/>
        </w:rPr>
      </w:pPr>
      <w:r w:rsidRPr="004078F6">
        <w:rPr>
          <w:sz w:val="26"/>
          <w:szCs w:val="26"/>
        </w:rPr>
        <w:t>- приобретение автотранспорта для подвоза детей в общеобразовательные учреждения района -</w:t>
      </w:r>
      <w:r>
        <w:rPr>
          <w:sz w:val="26"/>
          <w:szCs w:val="26"/>
        </w:rPr>
        <w:t>1360,8</w:t>
      </w:r>
      <w:r w:rsidRPr="004078F6">
        <w:rPr>
          <w:sz w:val="26"/>
          <w:szCs w:val="26"/>
        </w:rPr>
        <w:t xml:space="preserve"> тыс. рублей;</w:t>
      </w:r>
    </w:p>
    <w:p w:rsidR="005A7B4E" w:rsidRPr="004078F6" w:rsidRDefault="005A7B4E" w:rsidP="005A7B4E">
      <w:pPr>
        <w:ind w:firstLine="708"/>
        <w:jc w:val="both"/>
        <w:rPr>
          <w:sz w:val="26"/>
          <w:szCs w:val="26"/>
        </w:rPr>
      </w:pPr>
      <w:r w:rsidRPr="004078F6">
        <w:rPr>
          <w:sz w:val="26"/>
          <w:szCs w:val="26"/>
        </w:rPr>
        <w:t xml:space="preserve">-  проведение мероприятий по ФК и спорту </w:t>
      </w:r>
      <w:r>
        <w:rPr>
          <w:sz w:val="26"/>
          <w:szCs w:val="26"/>
        </w:rPr>
        <w:t>–</w:t>
      </w:r>
      <w:r w:rsidRPr="004078F6">
        <w:rPr>
          <w:sz w:val="26"/>
          <w:szCs w:val="26"/>
        </w:rPr>
        <w:t xml:space="preserve"> </w:t>
      </w:r>
      <w:r>
        <w:rPr>
          <w:sz w:val="26"/>
          <w:szCs w:val="26"/>
        </w:rPr>
        <w:t>492,6</w:t>
      </w:r>
      <w:r w:rsidRPr="004078F6">
        <w:rPr>
          <w:sz w:val="26"/>
          <w:szCs w:val="26"/>
        </w:rPr>
        <w:t xml:space="preserve"> тыс. рублей;</w:t>
      </w:r>
    </w:p>
    <w:p w:rsidR="005A7B4E" w:rsidRPr="004078F6" w:rsidRDefault="005A7B4E" w:rsidP="005A7B4E">
      <w:pPr>
        <w:ind w:firstLine="708"/>
        <w:jc w:val="both"/>
        <w:rPr>
          <w:sz w:val="26"/>
          <w:szCs w:val="26"/>
        </w:rPr>
      </w:pPr>
      <w:r w:rsidRPr="004078F6">
        <w:rPr>
          <w:sz w:val="26"/>
          <w:szCs w:val="26"/>
        </w:rPr>
        <w:t xml:space="preserve">- повышение квалификации работников культуры – </w:t>
      </w:r>
      <w:r>
        <w:rPr>
          <w:sz w:val="26"/>
          <w:szCs w:val="26"/>
        </w:rPr>
        <w:t>18,9</w:t>
      </w:r>
      <w:r w:rsidRPr="004078F6">
        <w:rPr>
          <w:sz w:val="26"/>
          <w:szCs w:val="26"/>
        </w:rPr>
        <w:t xml:space="preserve"> тыс. рублей;</w:t>
      </w:r>
    </w:p>
    <w:p w:rsidR="005A7B4E" w:rsidRPr="004078F6" w:rsidRDefault="005A7B4E" w:rsidP="005A7B4E">
      <w:pPr>
        <w:ind w:firstLine="708"/>
        <w:jc w:val="both"/>
        <w:rPr>
          <w:sz w:val="26"/>
          <w:szCs w:val="26"/>
        </w:rPr>
      </w:pPr>
      <w:r w:rsidRPr="004078F6">
        <w:rPr>
          <w:sz w:val="26"/>
          <w:szCs w:val="26"/>
        </w:rPr>
        <w:t xml:space="preserve">- приобретение информационных услуг для муниципальных образований – </w:t>
      </w:r>
      <w:r>
        <w:rPr>
          <w:sz w:val="26"/>
          <w:szCs w:val="26"/>
        </w:rPr>
        <w:t>200,6</w:t>
      </w:r>
      <w:r w:rsidRPr="004078F6">
        <w:rPr>
          <w:sz w:val="26"/>
          <w:szCs w:val="26"/>
        </w:rPr>
        <w:t xml:space="preserve"> тыс. рублей;</w:t>
      </w:r>
    </w:p>
    <w:p w:rsidR="005A7B4E" w:rsidRPr="00D01E24" w:rsidRDefault="005A7B4E" w:rsidP="005A7B4E">
      <w:pPr>
        <w:ind w:firstLine="708"/>
        <w:jc w:val="both"/>
        <w:rPr>
          <w:sz w:val="26"/>
          <w:szCs w:val="26"/>
        </w:rPr>
      </w:pPr>
      <w:r w:rsidRPr="00D01E24">
        <w:rPr>
          <w:sz w:val="26"/>
          <w:szCs w:val="26"/>
        </w:rPr>
        <w:t xml:space="preserve">-  повышение квалификации педагогических работников и переподготовка руководителей учреждений образования – </w:t>
      </w:r>
      <w:r>
        <w:rPr>
          <w:sz w:val="26"/>
          <w:szCs w:val="26"/>
        </w:rPr>
        <w:t>501,1</w:t>
      </w:r>
      <w:r w:rsidRPr="00D01E24">
        <w:rPr>
          <w:sz w:val="26"/>
          <w:szCs w:val="26"/>
        </w:rPr>
        <w:t xml:space="preserve"> тыс. рублей;</w:t>
      </w:r>
    </w:p>
    <w:p w:rsidR="005A7B4E" w:rsidRPr="0004267C" w:rsidRDefault="005A7B4E" w:rsidP="005A7B4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4267C">
        <w:rPr>
          <w:sz w:val="26"/>
          <w:szCs w:val="26"/>
        </w:rPr>
        <w:t xml:space="preserve">возмещение затрат по организации и развитию собственного дела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– </w:t>
      </w:r>
      <w:r>
        <w:rPr>
          <w:sz w:val="26"/>
          <w:szCs w:val="26"/>
        </w:rPr>
        <w:t>1074,1</w:t>
      </w:r>
      <w:r w:rsidRPr="0004267C">
        <w:rPr>
          <w:sz w:val="26"/>
          <w:szCs w:val="26"/>
        </w:rPr>
        <w:t xml:space="preserve"> </w:t>
      </w:r>
      <w:proofErr w:type="spellStart"/>
      <w:r w:rsidRPr="0004267C">
        <w:rPr>
          <w:sz w:val="26"/>
          <w:szCs w:val="26"/>
        </w:rPr>
        <w:t>тыс</w:t>
      </w:r>
      <w:proofErr w:type="gramStart"/>
      <w:r w:rsidRPr="0004267C">
        <w:rPr>
          <w:sz w:val="26"/>
          <w:szCs w:val="26"/>
        </w:rPr>
        <w:t>.р</w:t>
      </w:r>
      <w:proofErr w:type="gramEnd"/>
      <w:r w:rsidRPr="0004267C">
        <w:rPr>
          <w:sz w:val="26"/>
          <w:szCs w:val="26"/>
        </w:rPr>
        <w:t>ублей</w:t>
      </w:r>
      <w:proofErr w:type="spellEnd"/>
      <w:r w:rsidRPr="0004267C">
        <w:rPr>
          <w:sz w:val="26"/>
          <w:szCs w:val="26"/>
        </w:rPr>
        <w:t>;</w:t>
      </w:r>
    </w:p>
    <w:p w:rsidR="005A7B4E" w:rsidRPr="00D01E24" w:rsidRDefault="005A7B4E" w:rsidP="005A7B4E">
      <w:pPr>
        <w:ind w:firstLine="708"/>
        <w:jc w:val="both"/>
        <w:rPr>
          <w:sz w:val="26"/>
          <w:szCs w:val="26"/>
        </w:rPr>
      </w:pPr>
      <w:r w:rsidRPr="00D01E24">
        <w:rPr>
          <w:sz w:val="26"/>
          <w:szCs w:val="26"/>
        </w:rPr>
        <w:t xml:space="preserve">- на 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</w:t>
      </w:r>
      <w:r>
        <w:rPr>
          <w:sz w:val="26"/>
          <w:szCs w:val="26"/>
        </w:rPr>
        <w:t>– 334,2</w:t>
      </w:r>
      <w:r w:rsidRPr="00D01E24">
        <w:rPr>
          <w:sz w:val="26"/>
          <w:szCs w:val="26"/>
        </w:rPr>
        <w:t xml:space="preserve"> тыс. рублей;</w:t>
      </w:r>
    </w:p>
    <w:p w:rsidR="005A7B4E" w:rsidRDefault="005A7B4E" w:rsidP="005A7B4E">
      <w:pPr>
        <w:ind w:firstLine="708"/>
        <w:jc w:val="both"/>
        <w:rPr>
          <w:sz w:val="26"/>
          <w:szCs w:val="26"/>
        </w:rPr>
      </w:pPr>
      <w:r w:rsidRPr="002027A2">
        <w:rPr>
          <w:sz w:val="26"/>
          <w:szCs w:val="26"/>
        </w:rPr>
        <w:t xml:space="preserve">- сельскохозяйственным кредитным потребительским кооперативам с целью пополнения фонда финансовой взаимопомощи </w:t>
      </w:r>
      <w:r>
        <w:rPr>
          <w:sz w:val="26"/>
          <w:szCs w:val="26"/>
        </w:rPr>
        <w:t xml:space="preserve">– 774,3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>;</w:t>
      </w:r>
    </w:p>
    <w:p w:rsidR="005A7B4E" w:rsidRDefault="005A7B4E" w:rsidP="005A7B4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создание </w:t>
      </w:r>
      <w:r w:rsidRPr="00156136">
        <w:rPr>
          <w:sz w:val="26"/>
          <w:szCs w:val="26"/>
        </w:rPr>
        <w:t>условий для обеспечения услугами торговли и бытового обслуживания поселений, входящих в состав муниципального района</w:t>
      </w:r>
      <w:r>
        <w:rPr>
          <w:sz w:val="26"/>
          <w:szCs w:val="26"/>
        </w:rPr>
        <w:t xml:space="preserve"> – 503,1 тыс. рублей;</w:t>
      </w:r>
    </w:p>
    <w:p w:rsidR="005A7B4E" w:rsidRDefault="005A7B4E" w:rsidP="005A7B4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на</w:t>
      </w:r>
      <w:r w:rsidRPr="00156136">
        <w:rPr>
          <w:sz w:val="26"/>
          <w:szCs w:val="26"/>
        </w:rPr>
        <w:t xml:space="preserve"> материально- техническ</w:t>
      </w:r>
      <w:r>
        <w:rPr>
          <w:sz w:val="26"/>
          <w:szCs w:val="26"/>
        </w:rPr>
        <w:t xml:space="preserve">ое </w:t>
      </w:r>
      <w:r w:rsidRPr="00156136">
        <w:rPr>
          <w:sz w:val="26"/>
          <w:szCs w:val="26"/>
        </w:rPr>
        <w:t>оснащение учреждений культуры</w:t>
      </w:r>
      <w:r>
        <w:rPr>
          <w:sz w:val="26"/>
          <w:szCs w:val="26"/>
        </w:rPr>
        <w:t xml:space="preserve"> – 706,6 тыс. рублей;</w:t>
      </w:r>
    </w:p>
    <w:p w:rsidR="005A7B4E" w:rsidRDefault="005A7B4E" w:rsidP="005A7B4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комплектование книжных фондов библиотек – 243,5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>;</w:t>
      </w:r>
    </w:p>
    <w:p w:rsidR="005A7B4E" w:rsidRDefault="005A7B4E" w:rsidP="005A7B4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капитальный ремонт и ремонт дворовых территорий многоквартирных домов, проездов к дворовым территориям многоквартирных домов – 3694,5 тыс. рублей;</w:t>
      </w:r>
    </w:p>
    <w:p w:rsidR="005A7B4E" w:rsidRDefault="005A7B4E" w:rsidP="005A7B4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создание в общеобразовательных организациях, расположенных в сельской местности, условий для занятий физической культурой и спортом – 1905,1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>;</w:t>
      </w:r>
    </w:p>
    <w:p w:rsidR="005A7B4E" w:rsidRDefault="005A7B4E" w:rsidP="005A7B4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капитальный ремонт и ремонт автомобильных дорог общего пользования местного значения – 890,9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>;</w:t>
      </w:r>
    </w:p>
    <w:p w:rsidR="005A7B4E" w:rsidRDefault="005A7B4E" w:rsidP="005A7B4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развитие газификации (строительство газопровода) – 1386,6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>;</w:t>
      </w:r>
    </w:p>
    <w:p w:rsidR="005A7B4E" w:rsidRDefault="005A7B4E" w:rsidP="005A7B4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возмещение части затрат юридических лиц, являющихся субъектами малого предпринимательства, осуществляющих заготовительную деятельность, направленных на приобретение технологического оборудования- 371,3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 xml:space="preserve">. </w:t>
      </w:r>
    </w:p>
    <w:p w:rsidR="005A7B4E" w:rsidRPr="00E97770" w:rsidRDefault="005A7B4E" w:rsidP="005A7B4E">
      <w:pPr>
        <w:jc w:val="both"/>
        <w:rPr>
          <w:sz w:val="26"/>
          <w:szCs w:val="26"/>
        </w:rPr>
      </w:pPr>
      <w:r w:rsidRPr="001C1E2A">
        <w:rPr>
          <w:sz w:val="26"/>
          <w:szCs w:val="26"/>
        </w:rPr>
        <w:t xml:space="preserve">         За счет</w:t>
      </w:r>
      <w:r w:rsidRPr="00E97770">
        <w:rPr>
          <w:sz w:val="26"/>
          <w:szCs w:val="26"/>
        </w:rPr>
        <w:t xml:space="preserve"> собственных доходов муниципального района финансировались:</w:t>
      </w:r>
    </w:p>
    <w:p w:rsidR="005A7B4E" w:rsidRDefault="005A7B4E" w:rsidP="005A7B4E">
      <w:pPr>
        <w:jc w:val="both"/>
        <w:rPr>
          <w:sz w:val="26"/>
          <w:szCs w:val="26"/>
        </w:rPr>
      </w:pPr>
      <w:r w:rsidRPr="00C6777B">
        <w:rPr>
          <w:sz w:val="26"/>
          <w:szCs w:val="26"/>
        </w:rPr>
        <w:t xml:space="preserve">- органы местного самоуправления района           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A219E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 xml:space="preserve"> </w:t>
      </w:r>
      <w:r w:rsidRPr="00801A93">
        <w:rPr>
          <w:sz w:val="26"/>
          <w:szCs w:val="26"/>
        </w:rPr>
        <w:t>70552,6</w:t>
      </w:r>
      <w:r>
        <w:rPr>
          <w:sz w:val="26"/>
          <w:szCs w:val="26"/>
        </w:rPr>
        <w:t xml:space="preserve"> </w:t>
      </w:r>
      <w:r w:rsidRPr="00C677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C6777B">
        <w:rPr>
          <w:sz w:val="26"/>
          <w:szCs w:val="26"/>
        </w:rPr>
        <w:t>тыс. руб.</w:t>
      </w:r>
    </w:p>
    <w:p w:rsidR="005A7B4E" w:rsidRDefault="005A7B4E" w:rsidP="005A7B4E">
      <w:pPr>
        <w:jc w:val="both"/>
        <w:rPr>
          <w:sz w:val="26"/>
          <w:szCs w:val="26"/>
        </w:rPr>
      </w:pPr>
      <w:r>
        <w:rPr>
          <w:sz w:val="26"/>
          <w:szCs w:val="26"/>
        </w:rPr>
        <w:t>- национальная безопасность и правоохранительная</w:t>
      </w:r>
    </w:p>
    <w:p w:rsidR="005A7B4E" w:rsidRPr="00C6777B" w:rsidRDefault="005A7B4E" w:rsidP="005A7B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деятельность (ЕДДС)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2367,8</w:t>
      </w:r>
      <w:r>
        <w:rPr>
          <w:sz w:val="26"/>
          <w:szCs w:val="26"/>
        </w:rPr>
        <w:tab/>
        <w:t xml:space="preserve"> </w:t>
      </w:r>
    </w:p>
    <w:p w:rsidR="005A7B4E" w:rsidRDefault="005A7B4E" w:rsidP="005A7B4E">
      <w:pPr>
        <w:jc w:val="both"/>
        <w:rPr>
          <w:sz w:val="26"/>
          <w:szCs w:val="26"/>
        </w:rPr>
      </w:pPr>
      <w:r w:rsidRPr="00C6777B">
        <w:rPr>
          <w:sz w:val="26"/>
          <w:szCs w:val="26"/>
        </w:rPr>
        <w:t xml:space="preserve">- национальная экономика                                 </w:t>
      </w:r>
      <w:r>
        <w:rPr>
          <w:sz w:val="26"/>
          <w:szCs w:val="26"/>
        </w:rPr>
        <w:tab/>
        <w:t xml:space="preserve">      </w:t>
      </w:r>
      <w:r w:rsidRPr="00C6777B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34067,3</w:t>
      </w:r>
    </w:p>
    <w:p w:rsidR="005A7B4E" w:rsidRPr="00C6777B" w:rsidRDefault="005A7B4E" w:rsidP="005A7B4E">
      <w:pPr>
        <w:jc w:val="both"/>
        <w:rPr>
          <w:sz w:val="26"/>
          <w:szCs w:val="26"/>
        </w:rPr>
      </w:pPr>
      <w:r>
        <w:rPr>
          <w:sz w:val="26"/>
          <w:szCs w:val="26"/>
        </w:rPr>
        <w:t>- жилищн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коммунальное хозяйство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11451,8</w:t>
      </w:r>
    </w:p>
    <w:p w:rsidR="005A7B4E" w:rsidRPr="00C6777B" w:rsidRDefault="005A7B4E" w:rsidP="005A7B4E">
      <w:pPr>
        <w:jc w:val="both"/>
        <w:rPr>
          <w:sz w:val="26"/>
          <w:szCs w:val="26"/>
        </w:rPr>
      </w:pPr>
      <w:r w:rsidRPr="00C6777B">
        <w:rPr>
          <w:sz w:val="26"/>
          <w:szCs w:val="26"/>
        </w:rPr>
        <w:t>- муниципальные детски</w:t>
      </w:r>
      <w:r>
        <w:rPr>
          <w:sz w:val="26"/>
          <w:szCs w:val="26"/>
        </w:rPr>
        <w:t xml:space="preserve">е сады                         </w:t>
      </w:r>
      <w:r>
        <w:rPr>
          <w:sz w:val="26"/>
          <w:szCs w:val="26"/>
        </w:rPr>
        <w:tab/>
        <w:t xml:space="preserve">      </w:t>
      </w:r>
      <w:r w:rsidRPr="00C6777B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16271,2</w:t>
      </w:r>
    </w:p>
    <w:p w:rsidR="005A7B4E" w:rsidRPr="00C6777B" w:rsidRDefault="005A7B4E" w:rsidP="005A7B4E">
      <w:pPr>
        <w:jc w:val="both"/>
        <w:rPr>
          <w:sz w:val="26"/>
          <w:szCs w:val="26"/>
        </w:rPr>
      </w:pPr>
      <w:r w:rsidRPr="00C6777B">
        <w:rPr>
          <w:sz w:val="26"/>
          <w:szCs w:val="26"/>
        </w:rPr>
        <w:t xml:space="preserve">- школы  района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6777B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</w:t>
      </w:r>
      <w:r w:rsidRPr="00C6777B">
        <w:rPr>
          <w:sz w:val="26"/>
          <w:szCs w:val="26"/>
        </w:rPr>
        <w:t xml:space="preserve"> </w:t>
      </w:r>
      <w:r>
        <w:rPr>
          <w:sz w:val="26"/>
          <w:szCs w:val="26"/>
        </w:rPr>
        <w:t>71390,0</w:t>
      </w:r>
    </w:p>
    <w:p w:rsidR="005A7B4E" w:rsidRPr="00801A93" w:rsidRDefault="005A7B4E" w:rsidP="005A7B4E">
      <w:pPr>
        <w:jc w:val="both"/>
        <w:rPr>
          <w:sz w:val="26"/>
          <w:szCs w:val="26"/>
        </w:rPr>
      </w:pPr>
      <w:r w:rsidRPr="00C6777B">
        <w:rPr>
          <w:sz w:val="26"/>
          <w:szCs w:val="26"/>
        </w:rPr>
        <w:t>- учреждени</w:t>
      </w:r>
      <w:r>
        <w:rPr>
          <w:sz w:val="26"/>
          <w:szCs w:val="26"/>
        </w:rPr>
        <w:t xml:space="preserve">я дополнительного образования  </w:t>
      </w:r>
      <w:r>
        <w:rPr>
          <w:sz w:val="26"/>
          <w:szCs w:val="26"/>
        </w:rPr>
        <w:tab/>
      </w:r>
      <w:r w:rsidRPr="00801A93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</w:t>
      </w:r>
      <w:r w:rsidRPr="00801A93">
        <w:rPr>
          <w:sz w:val="26"/>
          <w:szCs w:val="26"/>
        </w:rPr>
        <w:t>19691,0</w:t>
      </w:r>
    </w:p>
    <w:p w:rsidR="005A7B4E" w:rsidRPr="00C6777B" w:rsidRDefault="005A7B4E" w:rsidP="005A7B4E">
      <w:pPr>
        <w:jc w:val="both"/>
        <w:rPr>
          <w:sz w:val="26"/>
          <w:szCs w:val="26"/>
        </w:rPr>
      </w:pPr>
      <w:r w:rsidRPr="00C6777B">
        <w:rPr>
          <w:sz w:val="26"/>
          <w:szCs w:val="26"/>
        </w:rPr>
        <w:lastRenderedPageBreak/>
        <w:t>- прочие учрежд</w:t>
      </w:r>
      <w:r>
        <w:rPr>
          <w:sz w:val="26"/>
          <w:szCs w:val="26"/>
        </w:rPr>
        <w:t>ения и мероприятия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6777B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19231,9</w:t>
      </w:r>
    </w:p>
    <w:p w:rsidR="005A7B4E" w:rsidRPr="00C6777B" w:rsidRDefault="005A7B4E" w:rsidP="005A7B4E">
      <w:pPr>
        <w:jc w:val="both"/>
        <w:rPr>
          <w:sz w:val="26"/>
          <w:szCs w:val="26"/>
        </w:rPr>
      </w:pPr>
      <w:r w:rsidRPr="00C6777B">
        <w:rPr>
          <w:sz w:val="26"/>
          <w:szCs w:val="26"/>
        </w:rPr>
        <w:t>- культура и кинематография</w:t>
      </w:r>
      <w:r w:rsidRPr="00C6777B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6777B">
        <w:rPr>
          <w:sz w:val="26"/>
          <w:szCs w:val="26"/>
        </w:rPr>
        <w:tab/>
      </w:r>
      <w:r w:rsidRPr="00C6777B">
        <w:rPr>
          <w:sz w:val="26"/>
          <w:szCs w:val="26"/>
        </w:rPr>
        <w:tab/>
      </w:r>
      <w:r w:rsidRPr="00C6777B">
        <w:rPr>
          <w:sz w:val="26"/>
          <w:szCs w:val="26"/>
        </w:rPr>
        <w:tab/>
      </w:r>
      <w:r>
        <w:rPr>
          <w:sz w:val="26"/>
          <w:szCs w:val="26"/>
        </w:rPr>
        <w:t xml:space="preserve">             34847,3</w:t>
      </w:r>
    </w:p>
    <w:p w:rsidR="005A7B4E" w:rsidRPr="00C6777B" w:rsidRDefault="005A7B4E" w:rsidP="005A7B4E">
      <w:pPr>
        <w:jc w:val="both"/>
        <w:rPr>
          <w:sz w:val="26"/>
          <w:szCs w:val="26"/>
        </w:rPr>
      </w:pPr>
      <w:r w:rsidRPr="00C6777B">
        <w:rPr>
          <w:sz w:val="26"/>
          <w:szCs w:val="26"/>
        </w:rPr>
        <w:t xml:space="preserve">- мероприятия в области социальной политики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6777B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Pr="00C677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5293,9</w:t>
      </w:r>
    </w:p>
    <w:p w:rsidR="005A7B4E" w:rsidRPr="00C6777B" w:rsidRDefault="005A7B4E" w:rsidP="005A7B4E">
      <w:pPr>
        <w:jc w:val="both"/>
        <w:rPr>
          <w:sz w:val="26"/>
          <w:szCs w:val="26"/>
        </w:rPr>
      </w:pPr>
      <w:r w:rsidRPr="00C6777B">
        <w:rPr>
          <w:sz w:val="26"/>
          <w:szCs w:val="26"/>
        </w:rPr>
        <w:t xml:space="preserve">- средства массовой информации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6777B">
        <w:rPr>
          <w:sz w:val="26"/>
          <w:szCs w:val="26"/>
        </w:rPr>
        <w:t xml:space="preserve">        </w:t>
      </w:r>
      <w:r w:rsidRPr="00C6777B">
        <w:rPr>
          <w:sz w:val="26"/>
          <w:szCs w:val="26"/>
        </w:rPr>
        <w:tab/>
      </w:r>
      <w:r w:rsidRPr="00C6777B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      2807,5</w:t>
      </w:r>
    </w:p>
    <w:p w:rsidR="005A7B4E" w:rsidRPr="00C6777B" w:rsidRDefault="005A7B4E" w:rsidP="005A7B4E">
      <w:pPr>
        <w:jc w:val="both"/>
        <w:rPr>
          <w:sz w:val="26"/>
          <w:szCs w:val="26"/>
        </w:rPr>
      </w:pPr>
      <w:r w:rsidRPr="00C6777B">
        <w:rPr>
          <w:sz w:val="26"/>
          <w:szCs w:val="26"/>
        </w:rPr>
        <w:t>- физическая культура и спорт</w:t>
      </w:r>
      <w:r>
        <w:rPr>
          <w:sz w:val="26"/>
          <w:szCs w:val="26"/>
        </w:rPr>
        <w:tab/>
      </w:r>
      <w:r w:rsidRPr="00C6777B">
        <w:rPr>
          <w:sz w:val="26"/>
          <w:szCs w:val="26"/>
        </w:rPr>
        <w:tab/>
      </w:r>
      <w:r w:rsidRPr="00C6777B">
        <w:rPr>
          <w:sz w:val="26"/>
          <w:szCs w:val="26"/>
        </w:rPr>
        <w:tab/>
      </w:r>
      <w:r w:rsidRPr="00C6777B">
        <w:rPr>
          <w:sz w:val="26"/>
          <w:szCs w:val="26"/>
        </w:rPr>
        <w:tab/>
      </w:r>
      <w:r w:rsidRPr="00C6777B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      1300,0</w:t>
      </w:r>
    </w:p>
    <w:p w:rsidR="005A7B4E" w:rsidRPr="00C6777B" w:rsidRDefault="005A7B4E" w:rsidP="005A7B4E">
      <w:pPr>
        <w:jc w:val="both"/>
        <w:rPr>
          <w:sz w:val="26"/>
          <w:szCs w:val="26"/>
        </w:rPr>
      </w:pPr>
      <w:r w:rsidRPr="00C6777B">
        <w:rPr>
          <w:sz w:val="26"/>
          <w:szCs w:val="26"/>
        </w:rPr>
        <w:t>- обслужи</w:t>
      </w:r>
      <w:r>
        <w:rPr>
          <w:sz w:val="26"/>
          <w:szCs w:val="26"/>
        </w:rPr>
        <w:t>вание муниципального долга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68,9</w:t>
      </w:r>
    </w:p>
    <w:p w:rsidR="005A7B4E" w:rsidRPr="00C6777B" w:rsidRDefault="005A7B4E" w:rsidP="005A7B4E">
      <w:pPr>
        <w:jc w:val="both"/>
        <w:rPr>
          <w:sz w:val="26"/>
          <w:szCs w:val="26"/>
        </w:rPr>
      </w:pPr>
    </w:p>
    <w:p w:rsidR="005A7B4E" w:rsidRPr="00C6777B" w:rsidRDefault="005A7B4E" w:rsidP="005A7B4E">
      <w:pPr>
        <w:ind w:firstLine="709"/>
        <w:jc w:val="both"/>
        <w:rPr>
          <w:sz w:val="26"/>
          <w:szCs w:val="26"/>
        </w:rPr>
      </w:pPr>
      <w:r w:rsidRPr="00C6777B">
        <w:rPr>
          <w:sz w:val="26"/>
          <w:szCs w:val="26"/>
        </w:rPr>
        <w:t>Расходы районного бюджета за 201</w:t>
      </w:r>
      <w:r>
        <w:rPr>
          <w:sz w:val="26"/>
          <w:szCs w:val="26"/>
        </w:rPr>
        <w:t>5</w:t>
      </w:r>
      <w:r w:rsidRPr="00C6777B">
        <w:rPr>
          <w:sz w:val="26"/>
          <w:szCs w:val="26"/>
        </w:rPr>
        <w:t xml:space="preserve"> год исполнены на 9</w:t>
      </w:r>
      <w:r>
        <w:rPr>
          <w:sz w:val="26"/>
          <w:szCs w:val="26"/>
        </w:rPr>
        <w:t>9,7</w:t>
      </w:r>
      <w:r w:rsidRPr="00C6777B">
        <w:rPr>
          <w:sz w:val="26"/>
          <w:szCs w:val="26"/>
        </w:rPr>
        <w:t xml:space="preserve"> % и составили </w:t>
      </w:r>
      <w:r>
        <w:rPr>
          <w:sz w:val="26"/>
          <w:szCs w:val="26"/>
        </w:rPr>
        <w:t>622137,7</w:t>
      </w:r>
      <w:r w:rsidRPr="00C6777B">
        <w:rPr>
          <w:sz w:val="26"/>
          <w:szCs w:val="26"/>
        </w:rPr>
        <w:t xml:space="preserve"> тыс. рублей.       </w:t>
      </w:r>
    </w:p>
    <w:p w:rsidR="005A7B4E" w:rsidRPr="0086661D" w:rsidRDefault="005A7B4E" w:rsidP="005A7B4E">
      <w:pPr>
        <w:ind w:firstLine="709"/>
        <w:jc w:val="both"/>
        <w:rPr>
          <w:sz w:val="26"/>
          <w:szCs w:val="26"/>
        </w:rPr>
      </w:pPr>
      <w:r w:rsidRPr="0086661D">
        <w:rPr>
          <w:sz w:val="26"/>
          <w:szCs w:val="26"/>
        </w:rPr>
        <w:t xml:space="preserve"> Наибольший удельный вес в структуре расходов составили расходы на: образование – 65,3 %; социальную политику – 6,2 %; общегосударственные вопросы- 12,4 %; культуру – 5,8 %; национальную экономику – 6,7 %.</w:t>
      </w:r>
    </w:p>
    <w:p w:rsidR="005A7B4E" w:rsidRPr="00C6777B" w:rsidRDefault="005A7B4E" w:rsidP="005A7B4E">
      <w:pPr>
        <w:ind w:firstLine="709"/>
        <w:jc w:val="both"/>
        <w:rPr>
          <w:sz w:val="26"/>
          <w:szCs w:val="26"/>
        </w:rPr>
      </w:pPr>
    </w:p>
    <w:p w:rsidR="005A7B4E" w:rsidRDefault="005A7B4E" w:rsidP="005A7B4E">
      <w:pPr>
        <w:jc w:val="both"/>
        <w:rPr>
          <w:sz w:val="26"/>
          <w:szCs w:val="26"/>
        </w:rPr>
      </w:pPr>
      <w:r w:rsidRPr="00C6777B">
        <w:rPr>
          <w:sz w:val="26"/>
          <w:szCs w:val="26"/>
        </w:rPr>
        <w:t xml:space="preserve">        Участники публичных слушаний</w:t>
      </w:r>
    </w:p>
    <w:p w:rsidR="005A7B4E" w:rsidRPr="00C6777B" w:rsidRDefault="005A7B4E" w:rsidP="005A7B4E">
      <w:pPr>
        <w:jc w:val="both"/>
        <w:rPr>
          <w:sz w:val="26"/>
          <w:szCs w:val="26"/>
        </w:rPr>
      </w:pPr>
    </w:p>
    <w:p w:rsidR="005A7B4E" w:rsidRPr="00C6777B" w:rsidRDefault="005A7B4E" w:rsidP="005A7B4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</w:t>
      </w:r>
      <w:r w:rsidRPr="00C6777B">
        <w:rPr>
          <w:b/>
          <w:sz w:val="26"/>
          <w:szCs w:val="26"/>
        </w:rPr>
        <w:t>Решили</w:t>
      </w:r>
      <w:r w:rsidRPr="00C6777B">
        <w:rPr>
          <w:sz w:val="26"/>
          <w:szCs w:val="26"/>
        </w:rPr>
        <w:t>:</w:t>
      </w:r>
    </w:p>
    <w:p w:rsidR="005A7B4E" w:rsidRPr="00C6777B" w:rsidRDefault="005A7B4E" w:rsidP="005A7B4E">
      <w:pPr>
        <w:jc w:val="both"/>
        <w:rPr>
          <w:sz w:val="26"/>
          <w:szCs w:val="26"/>
        </w:rPr>
      </w:pPr>
      <w:r w:rsidRPr="00C6777B">
        <w:rPr>
          <w:sz w:val="26"/>
          <w:szCs w:val="26"/>
        </w:rPr>
        <w:t xml:space="preserve">             1. Одобрить  проект   отчета   «Об исполнении  районного бюджета за 201</w:t>
      </w:r>
      <w:r>
        <w:rPr>
          <w:sz w:val="26"/>
          <w:szCs w:val="26"/>
        </w:rPr>
        <w:t>5</w:t>
      </w:r>
      <w:r w:rsidRPr="00C6777B">
        <w:rPr>
          <w:sz w:val="26"/>
          <w:szCs w:val="26"/>
        </w:rPr>
        <w:t xml:space="preserve"> год».</w:t>
      </w:r>
    </w:p>
    <w:p w:rsidR="005A7B4E" w:rsidRPr="004F01B4" w:rsidRDefault="005A7B4E" w:rsidP="005A7B4E">
      <w:pPr>
        <w:jc w:val="both"/>
        <w:rPr>
          <w:b/>
          <w:sz w:val="26"/>
          <w:szCs w:val="26"/>
        </w:rPr>
      </w:pPr>
      <w:r w:rsidRPr="004F01B4">
        <w:rPr>
          <w:b/>
          <w:sz w:val="26"/>
          <w:szCs w:val="26"/>
        </w:rPr>
        <w:t xml:space="preserve">             2. Рекомендовать:</w:t>
      </w:r>
    </w:p>
    <w:p w:rsidR="005A7B4E" w:rsidRPr="004F01B4" w:rsidRDefault="005A7B4E" w:rsidP="005A7B4E">
      <w:pPr>
        <w:jc w:val="both"/>
        <w:rPr>
          <w:b/>
          <w:sz w:val="26"/>
          <w:szCs w:val="26"/>
        </w:rPr>
      </w:pPr>
      <w:r w:rsidRPr="004F01B4">
        <w:rPr>
          <w:b/>
          <w:sz w:val="26"/>
          <w:szCs w:val="26"/>
        </w:rPr>
        <w:t xml:space="preserve">             2.1.  Администрации муниципального района:</w:t>
      </w:r>
    </w:p>
    <w:p w:rsidR="005A7B4E" w:rsidRPr="00C6777B" w:rsidRDefault="005A7B4E" w:rsidP="005A7B4E">
      <w:pPr>
        <w:jc w:val="both"/>
        <w:rPr>
          <w:sz w:val="26"/>
          <w:szCs w:val="26"/>
        </w:rPr>
      </w:pPr>
      <w:r w:rsidRPr="00C6777B">
        <w:rPr>
          <w:sz w:val="26"/>
          <w:szCs w:val="26"/>
        </w:rPr>
        <w:t xml:space="preserve">       - продолжить  работу  с  налоговыми органами  по сокращению недоимки по налоговым    платежам,   увеличению  поступлений   в  районный   бюджет налоговых доходов; </w:t>
      </w:r>
    </w:p>
    <w:p w:rsidR="005A7B4E" w:rsidRPr="00C6777B" w:rsidRDefault="005A7B4E" w:rsidP="005A7B4E">
      <w:pPr>
        <w:jc w:val="both"/>
        <w:rPr>
          <w:sz w:val="26"/>
          <w:szCs w:val="26"/>
        </w:rPr>
      </w:pPr>
      <w:r w:rsidRPr="00C6777B">
        <w:rPr>
          <w:sz w:val="26"/>
          <w:szCs w:val="26"/>
        </w:rPr>
        <w:t xml:space="preserve">       - утвердить    мероприятия    по   повышению   эффективности    работы   по наращиванию собственной доходной базы районного бюджета, стабилизации экономического  положения  на  территории  района  и созданию условий для эффективной работы предприятий всех форм собственности;</w:t>
      </w:r>
    </w:p>
    <w:p w:rsidR="005A7B4E" w:rsidRPr="00C6777B" w:rsidRDefault="005A7B4E" w:rsidP="005A7B4E">
      <w:pPr>
        <w:jc w:val="both"/>
        <w:rPr>
          <w:sz w:val="26"/>
          <w:szCs w:val="26"/>
        </w:rPr>
      </w:pPr>
      <w:r w:rsidRPr="00C6777B">
        <w:rPr>
          <w:sz w:val="26"/>
          <w:szCs w:val="26"/>
        </w:rPr>
        <w:t xml:space="preserve">         - продолжить создание благоприятных условий для привлечения малого и среднего предпринимательства в экономику района;</w:t>
      </w:r>
    </w:p>
    <w:p w:rsidR="005A7B4E" w:rsidRPr="00C6777B" w:rsidRDefault="005A7B4E" w:rsidP="005A7B4E">
      <w:pPr>
        <w:jc w:val="both"/>
        <w:rPr>
          <w:sz w:val="26"/>
          <w:szCs w:val="26"/>
        </w:rPr>
      </w:pPr>
      <w:r w:rsidRPr="00C6777B">
        <w:rPr>
          <w:color w:val="FF0000"/>
          <w:sz w:val="26"/>
          <w:szCs w:val="26"/>
        </w:rPr>
        <w:t xml:space="preserve">         </w:t>
      </w:r>
      <w:r w:rsidRPr="00C6777B">
        <w:rPr>
          <w:sz w:val="26"/>
          <w:szCs w:val="26"/>
        </w:rPr>
        <w:t>- сосредоточить усилия на дальнейшее развитие собственной доходной базы в части исполнения программы разв</w:t>
      </w:r>
      <w:r>
        <w:rPr>
          <w:sz w:val="26"/>
          <w:szCs w:val="26"/>
        </w:rPr>
        <w:t>ития и поддержки малого бизнеса, развития кооперативного движения;</w:t>
      </w:r>
    </w:p>
    <w:p w:rsidR="005A7B4E" w:rsidRPr="00E97770" w:rsidRDefault="005A7B4E" w:rsidP="005A7B4E">
      <w:pPr>
        <w:jc w:val="both"/>
        <w:rPr>
          <w:sz w:val="26"/>
          <w:szCs w:val="26"/>
        </w:rPr>
      </w:pPr>
      <w:r w:rsidRPr="00E97770">
        <w:rPr>
          <w:sz w:val="26"/>
          <w:szCs w:val="26"/>
        </w:rPr>
        <w:t xml:space="preserve">         - проанализировать эффективность использования средств, выделенных на   реализацию   мероприятий    </w:t>
      </w:r>
      <w:r>
        <w:rPr>
          <w:sz w:val="26"/>
          <w:szCs w:val="26"/>
        </w:rPr>
        <w:t>муниципальных  программ по итогам работы за 1-ый квартал 2016 года;</w:t>
      </w:r>
    </w:p>
    <w:p w:rsidR="005A7B4E" w:rsidRPr="00C6777B" w:rsidRDefault="005A7B4E" w:rsidP="005A7B4E">
      <w:pPr>
        <w:jc w:val="both"/>
        <w:rPr>
          <w:sz w:val="26"/>
          <w:szCs w:val="26"/>
        </w:rPr>
      </w:pPr>
      <w:r w:rsidRPr="00C6777B">
        <w:rPr>
          <w:sz w:val="26"/>
          <w:szCs w:val="26"/>
        </w:rPr>
        <w:t xml:space="preserve">         - организовать системную работу по проведению мониторинга несостоявшихся торгов и разработать план мероприятий, направленных на снижение количества несостоявшихся торгов;</w:t>
      </w:r>
    </w:p>
    <w:p w:rsidR="005A7B4E" w:rsidRPr="00C6777B" w:rsidRDefault="005A7B4E" w:rsidP="005A7B4E">
      <w:pPr>
        <w:jc w:val="both"/>
        <w:rPr>
          <w:sz w:val="26"/>
          <w:szCs w:val="26"/>
        </w:rPr>
      </w:pPr>
      <w:r w:rsidRPr="00C6777B">
        <w:rPr>
          <w:sz w:val="26"/>
          <w:szCs w:val="26"/>
        </w:rPr>
        <w:t xml:space="preserve">         - при формировании проекта районного бюджета совершенствовать  механизм  планирования  доходов  районного  бюджета.  Повысить ответственность  администраторов  доходов  районного бюджета за достоверность прогнозирования  поступлений  доходов;</w:t>
      </w:r>
    </w:p>
    <w:p w:rsidR="005A7B4E" w:rsidRPr="00C6777B" w:rsidRDefault="005A7B4E" w:rsidP="005A7B4E">
      <w:pPr>
        <w:jc w:val="both"/>
        <w:rPr>
          <w:sz w:val="26"/>
          <w:szCs w:val="26"/>
        </w:rPr>
      </w:pPr>
      <w:r w:rsidRPr="00C6777B">
        <w:rPr>
          <w:sz w:val="26"/>
          <w:szCs w:val="26"/>
        </w:rPr>
        <w:t xml:space="preserve">         - обеспечить  эффективность  планирования расходов главными   распорядителями средств  районного бюджета.</w:t>
      </w:r>
    </w:p>
    <w:p w:rsidR="005A7B4E" w:rsidRPr="00C6777B" w:rsidRDefault="005A7B4E" w:rsidP="005A7B4E">
      <w:pPr>
        <w:jc w:val="both"/>
        <w:rPr>
          <w:color w:val="FF0000"/>
          <w:sz w:val="26"/>
          <w:szCs w:val="26"/>
        </w:rPr>
      </w:pPr>
      <w:r w:rsidRPr="00C6777B">
        <w:rPr>
          <w:color w:val="FF0000"/>
          <w:sz w:val="26"/>
          <w:szCs w:val="26"/>
        </w:rPr>
        <w:t xml:space="preserve">       </w:t>
      </w:r>
    </w:p>
    <w:p w:rsidR="005A7B4E" w:rsidRPr="004F01B4" w:rsidRDefault="005A7B4E" w:rsidP="005A7B4E">
      <w:pPr>
        <w:ind w:firstLine="709"/>
        <w:jc w:val="both"/>
        <w:rPr>
          <w:b/>
          <w:color w:val="000000"/>
          <w:sz w:val="26"/>
          <w:szCs w:val="26"/>
        </w:rPr>
      </w:pPr>
      <w:r w:rsidRPr="004F01B4">
        <w:rPr>
          <w:b/>
          <w:color w:val="000000"/>
          <w:sz w:val="26"/>
          <w:szCs w:val="26"/>
        </w:rPr>
        <w:t>2.2. Главным распорядителям  бюджетных  расходов районного бюджета:</w:t>
      </w:r>
    </w:p>
    <w:p w:rsidR="005A7B4E" w:rsidRPr="00010D66" w:rsidRDefault="005A7B4E" w:rsidP="005A7B4E">
      <w:pPr>
        <w:ind w:firstLine="709"/>
        <w:rPr>
          <w:color w:val="000000"/>
          <w:sz w:val="26"/>
          <w:szCs w:val="26"/>
        </w:rPr>
      </w:pPr>
    </w:p>
    <w:p w:rsidR="005A7B4E" w:rsidRDefault="005A7B4E" w:rsidP="005A7B4E">
      <w:pPr>
        <w:ind w:firstLine="709"/>
        <w:jc w:val="both"/>
        <w:rPr>
          <w:color w:val="000000"/>
          <w:sz w:val="26"/>
          <w:szCs w:val="26"/>
        </w:rPr>
      </w:pPr>
      <w:r w:rsidRPr="00010D66">
        <w:rPr>
          <w:color w:val="000000"/>
          <w:sz w:val="26"/>
          <w:szCs w:val="26"/>
        </w:rPr>
        <w:lastRenderedPageBreak/>
        <w:t xml:space="preserve">- обеспечить своевременную и качественную подготовку информации </w:t>
      </w:r>
      <w:proofErr w:type="gramStart"/>
      <w:r w:rsidRPr="00010D66">
        <w:rPr>
          <w:color w:val="000000"/>
          <w:sz w:val="26"/>
          <w:szCs w:val="26"/>
        </w:rPr>
        <w:t>о муниципальных учреждениях для размещения на официальном сайте в сети Интернет в порядке</w:t>
      </w:r>
      <w:proofErr w:type="gramEnd"/>
      <w:r w:rsidRPr="00010D66">
        <w:rPr>
          <w:color w:val="000000"/>
          <w:sz w:val="26"/>
          <w:szCs w:val="26"/>
        </w:rPr>
        <w:t>, определенном приказом Министерства финансов Российской Федерации 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</w:r>
      <w:r>
        <w:rPr>
          <w:color w:val="000000"/>
          <w:sz w:val="26"/>
          <w:szCs w:val="26"/>
        </w:rPr>
        <w:t>;</w:t>
      </w:r>
    </w:p>
    <w:p w:rsidR="005A7B4E" w:rsidRPr="00010D66" w:rsidRDefault="005A7B4E" w:rsidP="005A7B4E">
      <w:pPr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- обеспечить проведение ежемесячного мониторинга показателей повышения заработной платы, определенных Указом Президента Российской Федерации от 7 мая 2012 года «О мероприятиях по реализации государственной социальной политики» категорий работников по формам федерального статистического наблюдения, утвержденных приказом  Росстата от 30 октября 2012 года № 574 с предоставлением в управление финансов администрации муниципального района в день отчетности;</w:t>
      </w:r>
      <w:proofErr w:type="gramEnd"/>
    </w:p>
    <w:p w:rsidR="005A7B4E" w:rsidRPr="00F10E25" w:rsidRDefault="005A7B4E" w:rsidP="005A7B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срок до 1 сентября 2016</w:t>
      </w:r>
      <w:r w:rsidRPr="00F10E25">
        <w:rPr>
          <w:sz w:val="26"/>
          <w:szCs w:val="26"/>
        </w:rPr>
        <w:t xml:space="preserve"> года принять меры по снижению неэффективных расходов в сфере общего образования за счет увеличения наполняемости классов, оптимизации соотношения числа учителей к количеству учащихся, оптимизации штатных расписаний путем перевода должностей младшего обслуживающего персонала на аутсорсинг.</w:t>
      </w:r>
    </w:p>
    <w:p w:rsidR="005A7B4E" w:rsidRPr="00C6777B" w:rsidRDefault="005A7B4E" w:rsidP="005A7B4E">
      <w:pPr>
        <w:ind w:firstLine="709"/>
        <w:jc w:val="both"/>
        <w:rPr>
          <w:color w:val="FF0000"/>
          <w:sz w:val="26"/>
          <w:szCs w:val="26"/>
        </w:rPr>
      </w:pPr>
    </w:p>
    <w:p w:rsidR="005A7B4E" w:rsidRPr="004F01B4" w:rsidRDefault="005A7B4E" w:rsidP="005A7B4E">
      <w:pPr>
        <w:jc w:val="both"/>
        <w:rPr>
          <w:b/>
          <w:sz w:val="26"/>
          <w:szCs w:val="26"/>
        </w:rPr>
      </w:pPr>
      <w:r w:rsidRPr="004F01B4">
        <w:rPr>
          <w:b/>
          <w:sz w:val="26"/>
          <w:szCs w:val="26"/>
        </w:rPr>
        <w:t xml:space="preserve">           2.3. Совету депутатов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Добринского</w:t>
      </w:r>
      <w:proofErr w:type="spellEnd"/>
      <w:r>
        <w:rPr>
          <w:b/>
          <w:sz w:val="26"/>
          <w:szCs w:val="26"/>
        </w:rPr>
        <w:t xml:space="preserve"> муниципального района</w:t>
      </w:r>
      <w:r w:rsidRPr="004F01B4">
        <w:rPr>
          <w:b/>
          <w:sz w:val="26"/>
          <w:szCs w:val="26"/>
        </w:rPr>
        <w:t>:</w:t>
      </w:r>
    </w:p>
    <w:p w:rsidR="005A7B4E" w:rsidRDefault="005A7B4E" w:rsidP="005A7B4E">
      <w:pPr>
        <w:jc w:val="both"/>
        <w:rPr>
          <w:sz w:val="26"/>
          <w:szCs w:val="26"/>
        </w:rPr>
      </w:pPr>
      <w:r w:rsidRPr="00C6777B">
        <w:rPr>
          <w:sz w:val="26"/>
          <w:szCs w:val="26"/>
        </w:rPr>
        <w:t xml:space="preserve">       - утвердить отчет об исполнении районного бюджета за 201</w:t>
      </w:r>
      <w:r>
        <w:rPr>
          <w:sz w:val="26"/>
          <w:szCs w:val="26"/>
        </w:rPr>
        <w:t>5</w:t>
      </w:r>
      <w:r w:rsidRPr="00C6777B">
        <w:rPr>
          <w:sz w:val="26"/>
          <w:szCs w:val="26"/>
        </w:rPr>
        <w:t xml:space="preserve"> год в установленном порядке.</w:t>
      </w:r>
    </w:p>
    <w:p w:rsidR="005A7B4E" w:rsidRDefault="005A7B4E" w:rsidP="005A7B4E">
      <w:pPr>
        <w:jc w:val="both"/>
        <w:rPr>
          <w:sz w:val="26"/>
          <w:szCs w:val="26"/>
        </w:rPr>
      </w:pPr>
    </w:p>
    <w:p w:rsidR="005A7B4E" w:rsidRDefault="005A7B4E" w:rsidP="005A7B4E">
      <w:pPr>
        <w:jc w:val="both"/>
        <w:rPr>
          <w:sz w:val="26"/>
          <w:szCs w:val="26"/>
        </w:rPr>
      </w:pPr>
    </w:p>
    <w:p w:rsidR="005A7B4E" w:rsidRPr="00C6777B" w:rsidRDefault="005A7B4E" w:rsidP="005A7B4E">
      <w:pPr>
        <w:jc w:val="both"/>
        <w:rPr>
          <w:sz w:val="26"/>
          <w:szCs w:val="26"/>
        </w:rPr>
      </w:pPr>
    </w:p>
    <w:p w:rsidR="005A7B4E" w:rsidRPr="00C6777B" w:rsidRDefault="005A7B4E" w:rsidP="005A7B4E">
      <w:pPr>
        <w:rPr>
          <w:sz w:val="26"/>
          <w:szCs w:val="26"/>
        </w:rPr>
      </w:pPr>
    </w:p>
    <w:p w:rsidR="005A7B4E" w:rsidRPr="004F01B4" w:rsidRDefault="005A7B4E" w:rsidP="005A7B4E">
      <w:pPr>
        <w:rPr>
          <w:b/>
          <w:sz w:val="26"/>
          <w:szCs w:val="26"/>
        </w:rPr>
      </w:pPr>
      <w:r w:rsidRPr="004F01B4">
        <w:rPr>
          <w:b/>
          <w:sz w:val="26"/>
          <w:szCs w:val="26"/>
        </w:rPr>
        <w:t xml:space="preserve"> Председательствующий, </w:t>
      </w:r>
    </w:p>
    <w:p w:rsidR="005A7B4E" w:rsidRPr="004F01B4" w:rsidRDefault="005A7B4E" w:rsidP="005A7B4E">
      <w:pPr>
        <w:rPr>
          <w:b/>
          <w:sz w:val="26"/>
          <w:szCs w:val="26"/>
        </w:rPr>
      </w:pPr>
      <w:r w:rsidRPr="004F01B4">
        <w:rPr>
          <w:b/>
          <w:sz w:val="26"/>
          <w:szCs w:val="26"/>
        </w:rPr>
        <w:t xml:space="preserve"> Председатель  Совета  депутатов</w:t>
      </w:r>
    </w:p>
    <w:p w:rsidR="005A7B4E" w:rsidRPr="004F01B4" w:rsidRDefault="005A7B4E" w:rsidP="005A7B4E">
      <w:pPr>
        <w:rPr>
          <w:b/>
          <w:sz w:val="26"/>
          <w:szCs w:val="26"/>
        </w:rPr>
      </w:pPr>
      <w:proofErr w:type="spellStart"/>
      <w:r w:rsidRPr="004F01B4">
        <w:rPr>
          <w:b/>
          <w:sz w:val="26"/>
          <w:szCs w:val="26"/>
        </w:rPr>
        <w:t>Добринского</w:t>
      </w:r>
      <w:proofErr w:type="spellEnd"/>
      <w:r w:rsidRPr="004F01B4">
        <w:rPr>
          <w:b/>
          <w:sz w:val="26"/>
          <w:szCs w:val="26"/>
        </w:rPr>
        <w:t xml:space="preserve"> муниципального района                                                  </w:t>
      </w:r>
      <w:proofErr w:type="spellStart"/>
      <w:r w:rsidRPr="004F01B4">
        <w:rPr>
          <w:b/>
          <w:sz w:val="26"/>
          <w:szCs w:val="26"/>
        </w:rPr>
        <w:t>М.Б.Денисов</w:t>
      </w:r>
      <w:proofErr w:type="spellEnd"/>
    </w:p>
    <w:p w:rsidR="005A7B4E" w:rsidRPr="004F01B4" w:rsidRDefault="005A7B4E" w:rsidP="005A7B4E">
      <w:pPr>
        <w:rPr>
          <w:b/>
          <w:sz w:val="26"/>
          <w:szCs w:val="26"/>
        </w:rPr>
      </w:pPr>
      <w:r w:rsidRPr="004F01B4">
        <w:rPr>
          <w:b/>
          <w:sz w:val="26"/>
          <w:szCs w:val="26"/>
        </w:rPr>
        <w:t xml:space="preserve"> </w:t>
      </w:r>
    </w:p>
    <w:p w:rsidR="005A7B4E" w:rsidRPr="00C6777B" w:rsidRDefault="005A7B4E" w:rsidP="005A7B4E">
      <w:pPr>
        <w:rPr>
          <w:sz w:val="26"/>
          <w:szCs w:val="26"/>
        </w:rPr>
      </w:pPr>
      <w:r w:rsidRPr="00C6777B">
        <w:rPr>
          <w:sz w:val="26"/>
          <w:szCs w:val="26"/>
        </w:rPr>
        <w:t xml:space="preserve">       </w:t>
      </w:r>
    </w:p>
    <w:p w:rsidR="005A7B4E" w:rsidRPr="00B4521E" w:rsidRDefault="005A7B4E" w:rsidP="005A7B4E">
      <w:pPr>
        <w:rPr>
          <w:b/>
          <w:bCs/>
          <w:color w:val="000000" w:themeColor="text1"/>
          <w:sz w:val="28"/>
        </w:rPr>
      </w:pPr>
    </w:p>
    <w:p w:rsidR="00E21C74" w:rsidRDefault="00E21C74"/>
    <w:sectPr w:rsidR="00E2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4E"/>
    <w:rsid w:val="005A7B4E"/>
    <w:rsid w:val="00E2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7B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B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5A7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5A7B4E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5A7B4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7B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B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7B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B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5A7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5A7B4E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5A7B4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7B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B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2016-05-25T08:02:00Z</dcterms:created>
  <dcterms:modified xsi:type="dcterms:W3CDTF">2016-05-25T08:02:00Z</dcterms:modified>
</cp:coreProperties>
</file>