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CDCE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3D51B4" wp14:editId="0F74330C">
            <wp:simplePos x="0" y="0"/>
            <wp:positionH relativeFrom="column">
              <wp:posOffset>3018155</wp:posOffset>
            </wp:positionH>
            <wp:positionV relativeFrom="paragraph">
              <wp:posOffset>-304165</wp:posOffset>
            </wp:positionV>
            <wp:extent cx="495935" cy="672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6E">
        <w:rPr>
          <w:rFonts w:ascii="Times New Roman" w:eastAsia="Times New Roman" w:hAnsi="Times New Roman"/>
          <w:sz w:val="48"/>
          <w:szCs w:val="48"/>
          <w:lang w:eastAsia="en-US"/>
        </w:rPr>
        <w:t xml:space="preserve"> </w:t>
      </w:r>
    </w:p>
    <w:p w14:paraId="3C90192D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</w:p>
    <w:p w14:paraId="7F2295CE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44"/>
          <w:lang w:eastAsia="en-US"/>
        </w:rPr>
      </w:pPr>
      <w:r w:rsidRPr="0086416E">
        <w:rPr>
          <w:rFonts w:ascii="Times New Roman" w:eastAsia="Times New Roman" w:hAnsi="Times New Roman"/>
          <w:sz w:val="30"/>
          <w:szCs w:val="44"/>
          <w:lang w:eastAsia="en-US"/>
        </w:rPr>
        <w:t>ПОСТАНОВЛЕНИЕ</w:t>
      </w:r>
    </w:p>
    <w:p w14:paraId="6CDA0475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57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57"/>
          <w:sz w:val="30"/>
          <w:szCs w:val="32"/>
          <w:lang w:eastAsia="en-US"/>
        </w:rPr>
        <w:t>АДМИНИСТРАЦИИ</w:t>
      </w:r>
    </w:p>
    <w:p w14:paraId="02E9E9D4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14:paraId="62BC1E17" w14:textId="77777777" w:rsidR="007F4048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  <w:r w:rsidRPr="0086416E">
        <w:rPr>
          <w:rFonts w:ascii="Times New Roman" w:eastAsia="Times New Roman" w:hAnsi="Times New Roman"/>
          <w:spacing w:val="12"/>
          <w:sz w:val="30"/>
          <w:szCs w:val="32"/>
          <w:lang w:eastAsia="en-US"/>
        </w:rPr>
        <w:t>ЛИПЕЦКОЙ ОБЛАСТИ</w:t>
      </w:r>
    </w:p>
    <w:p w14:paraId="65DB3B69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12"/>
          <w:sz w:val="30"/>
          <w:szCs w:val="32"/>
          <w:lang w:eastAsia="en-US"/>
        </w:rPr>
      </w:pPr>
    </w:p>
    <w:p w14:paraId="268320EF" w14:textId="7442B643" w:rsidR="007F4048" w:rsidRPr="0086416E" w:rsidRDefault="001A540D" w:rsidP="001A540D">
      <w:pPr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>13.12.2023</w:t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 xml:space="preserve">                                        </w:t>
      </w:r>
      <w:r w:rsidR="007F4048"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/>
          <w:spacing w:val="8"/>
          <w:sz w:val="28"/>
          <w:szCs w:val="28"/>
          <w:u w:val="single"/>
          <w:lang w:eastAsia="en-US"/>
        </w:rPr>
        <w:t xml:space="preserve"> 1284</w:t>
      </w:r>
    </w:p>
    <w:p w14:paraId="0F9338FC" w14:textId="77777777" w:rsidR="007F4048" w:rsidRPr="0086416E" w:rsidRDefault="007F4048" w:rsidP="007F4048">
      <w:pPr>
        <w:spacing w:after="0" w:line="240" w:lineRule="auto"/>
        <w:jc w:val="center"/>
        <w:rPr>
          <w:rFonts w:ascii="Times New Roman" w:eastAsia="Times New Roman" w:hAnsi="Times New Roman"/>
          <w:spacing w:val="8"/>
          <w:sz w:val="28"/>
          <w:szCs w:val="28"/>
          <w:lang w:eastAsia="en-US"/>
        </w:rPr>
      </w:pPr>
      <w:r w:rsidRPr="0086416E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п. Добринка</w:t>
      </w:r>
    </w:p>
    <w:p w14:paraId="1DFDCBF4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SimSun" w:hAnsi="Times New Roman"/>
          <w:sz w:val="24"/>
          <w:szCs w:val="24"/>
        </w:rPr>
      </w:pPr>
    </w:p>
    <w:p w14:paraId="2C861028" w14:textId="2C2BA0F9" w:rsidR="007F4048" w:rsidRPr="00E259C6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SimSun" w:hAnsi="Times New Roman"/>
          <w:sz w:val="28"/>
          <w:szCs w:val="28"/>
        </w:rPr>
      </w:pPr>
      <w:bookmarkStart w:id="0" w:name="_Hlk111130576"/>
      <w:r w:rsidRPr="00E259C6">
        <w:rPr>
          <w:rFonts w:ascii="Times New Roman" w:eastAsia="SimSu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</w:t>
      </w:r>
      <w:r w:rsidR="00AA3FD3">
        <w:rPr>
          <w:rFonts w:ascii="Times New Roman" w:eastAsia="SimSun" w:hAnsi="Times New Roman"/>
          <w:sz w:val="28"/>
          <w:szCs w:val="28"/>
        </w:rPr>
        <w:t>,</w:t>
      </w:r>
      <w:r w:rsidRPr="00E259C6">
        <w:rPr>
          <w:rFonts w:ascii="Times New Roman" w:eastAsia="SimSun" w:hAnsi="Times New Roman"/>
          <w:sz w:val="28"/>
          <w:szCs w:val="28"/>
        </w:rPr>
        <w:t xml:space="preserve"> на 202</w:t>
      </w:r>
      <w:r w:rsidR="00AA3FD3">
        <w:rPr>
          <w:rFonts w:ascii="Times New Roman" w:eastAsia="SimSun" w:hAnsi="Times New Roman"/>
          <w:sz w:val="28"/>
          <w:szCs w:val="28"/>
        </w:rPr>
        <w:t>4</w:t>
      </w:r>
      <w:r w:rsidRPr="00E259C6">
        <w:rPr>
          <w:rFonts w:ascii="Times New Roman" w:eastAsia="SimSun" w:hAnsi="Times New Roman"/>
          <w:sz w:val="28"/>
          <w:szCs w:val="28"/>
        </w:rPr>
        <w:t xml:space="preserve"> год</w:t>
      </w:r>
      <w:bookmarkEnd w:id="0"/>
    </w:p>
    <w:p w14:paraId="2E269112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14:paraId="18981E68" w14:textId="40999A8F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E259C6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года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248-ФЗ </w:t>
      </w:r>
      <w:r w:rsidR="00AA3FD3">
        <w:rPr>
          <w:rFonts w:ascii="Times New Roman" w:eastAsia="SimSun" w:hAnsi="Times New Roman"/>
          <w:sz w:val="28"/>
          <w:szCs w:val="28"/>
        </w:rPr>
        <w:t>«</w:t>
      </w:r>
      <w:r w:rsidRPr="00E259C6">
        <w:rPr>
          <w:rFonts w:ascii="Times New Roman" w:eastAsia="SimSu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3FD3">
        <w:rPr>
          <w:rFonts w:ascii="Times New Roman" w:eastAsia="SimSun" w:hAnsi="Times New Roman"/>
          <w:sz w:val="28"/>
          <w:szCs w:val="28"/>
        </w:rPr>
        <w:t>»</w:t>
      </w:r>
      <w:r w:rsidRPr="00E259C6">
        <w:rPr>
          <w:rFonts w:ascii="Times New Roman" w:eastAsia="SimSun" w:hAnsi="Times New Roman"/>
          <w:sz w:val="28"/>
          <w:szCs w:val="28"/>
        </w:rPr>
        <w:t xml:space="preserve">, постановлением Правительства Российской Федерации от 25.06.2021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E259C6">
        <w:rPr>
          <w:rFonts w:ascii="Times New Roman" w:eastAsia="SimSun" w:hAnsi="Times New Roman"/>
          <w:sz w:val="28"/>
          <w:szCs w:val="28"/>
        </w:rPr>
        <w:t xml:space="preserve">990 </w:t>
      </w:r>
      <w:r w:rsidR="00AA3FD3">
        <w:rPr>
          <w:rFonts w:ascii="Times New Roman" w:eastAsia="SimSun" w:hAnsi="Times New Roman"/>
          <w:sz w:val="28"/>
          <w:szCs w:val="28"/>
        </w:rPr>
        <w:t>«</w:t>
      </w:r>
      <w:r w:rsidRPr="00E259C6">
        <w:rPr>
          <w:rFonts w:ascii="Times New Roman" w:eastAsia="SimSu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A3FD3">
        <w:rPr>
          <w:rFonts w:ascii="Times New Roman" w:eastAsia="SimSun" w:hAnsi="Times New Roman"/>
          <w:sz w:val="28"/>
          <w:szCs w:val="28"/>
        </w:rPr>
        <w:t>»</w:t>
      </w:r>
      <w:r w:rsidRPr="00E259C6">
        <w:rPr>
          <w:rFonts w:ascii="Times New Roman" w:eastAsia="SimSun" w:hAnsi="Times New Roman"/>
          <w:sz w:val="28"/>
          <w:szCs w:val="28"/>
        </w:rPr>
        <w:t xml:space="preserve">, </w:t>
      </w:r>
      <w:r w:rsidRPr="0086416E">
        <w:rPr>
          <w:rFonts w:ascii="Times New Roman" w:eastAsia="SimSun" w:hAnsi="Times New Roman"/>
          <w:sz w:val="28"/>
          <w:szCs w:val="28"/>
        </w:rPr>
        <w:t>руководствуясь Уставом Добринского муниципального района Липецкой области, администрация района</w:t>
      </w:r>
    </w:p>
    <w:p w14:paraId="1ED33E78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29104E66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ПОСТАНОВЛЯЕТ:</w:t>
      </w:r>
    </w:p>
    <w:p w14:paraId="719C597F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14:paraId="1622510E" w14:textId="28478413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1. </w:t>
      </w:r>
      <w:r w:rsidRPr="00E259C6">
        <w:rPr>
          <w:rFonts w:ascii="Times New Roman" w:eastAsia="SimSu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</w:t>
      </w:r>
      <w:r w:rsidR="00AA3FD3">
        <w:rPr>
          <w:rFonts w:ascii="Times New Roman" w:eastAsia="SimSun" w:hAnsi="Times New Roman"/>
          <w:sz w:val="28"/>
          <w:szCs w:val="28"/>
        </w:rPr>
        <w:t>,</w:t>
      </w:r>
      <w:r w:rsidRPr="00E259C6">
        <w:rPr>
          <w:rFonts w:ascii="Times New Roman" w:eastAsia="SimSun" w:hAnsi="Times New Roman"/>
          <w:sz w:val="28"/>
          <w:szCs w:val="28"/>
        </w:rPr>
        <w:t xml:space="preserve"> на 202</w:t>
      </w:r>
      <w:r w:rsidR="00AA3FD3">
        <w:rPr>
          <w:rFonts w:ascii="Times New Roman" w:eastAsia="SimSun" w:hAnsi="Times New Roman"/>
          <w:sz w:val="28"/>
          <w:szCs w:val="28"/>
        </w:rPr>
        <w:t>4</w:t>
      </w:r>
      <w:r w:rsidRPr="00E259C6">
        <w:rPr>
          <w:rFonts w:ascii="Times New Roman" w:eastAsia="SimSun" w:hAnsi="Times New Roman"/>
          <w:sz w:val="28"/>
          <w:szCs w:val="28"/>
        </w:rPr>
        <w:t xml:space="preserve"> год (прилагается). </w:t>
      </w:r>
    </w:p>
    <w:p w14:paraId="3D8C3990" w14:textId="18DFD12C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2. Опубликовать настоящее постановление в районной газете </w:t>
      </w:r>
      <w:r w:rsidR="00AA3FD3">
        <w:rPr>
          <w:rFonts w:ascii="Times New Roman" w:eastAsia="SimSun" w:hAnsi="Times New Roman"/>
          <w:sz w:val="28"/>
          <w:szCs w:val="28"/>
        </w:rPr>
        <w:t>«</w:t>
      </w:r>
      <w:r w:rsidRPr="0086416E">
        <w:rPr>
          <w:rFonts w:ascii="Times New Roman" w:eastAsia="SimSun" w:hAnsi="Times New Roman"/>
          <w:sz w:val="28"/>
          <w:szCs w:val="28"/>
        </w:rPr>
        <w:t>Добринские вести</w:t>
      </w:r>
      <w:r w:rsidR="00AA3FD3">
        <w:rPr>
          <w:rFonts w:ascii="Times New Roman" w:eastAsia="SimSun" w:hAnsi="Times New Roman"/>
          <w:sz w:val="28"/>
          <w:szCs w:val="28"/>
        </w:rPr>
        <w:t>»</w:t>
      </w:r>
      <w:r w:rsidRPr="0086416E">
        <w:rPr>
          <w:rFonts w:ascii="Times New Roman" w:eastAsia="SimSun" w:hAnsi="Times New Roman"/>
          <w:sz w:val="28"/>
          <w:szCs w:val="28"/>
        </w:rPr>
        <w:t xml:space="preserve"> и разместить на официальном сайте администрации Добринского муниципального района.</w:t>
      </w:r>
    </w:p>
    <w:p w14:paraId="47891AFC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Добринского муниципального района </w:t>
      </w:r>
      <w:r w:rsidRPr="00E259C6">
        <w:rPr>
          <w:rFonts w:ascii="Times New Roman" w:eastAsia="SimSun" w:hAnsi="Times New Roman"/>
          <w:sz w:val="28"/>
          <w:szCs w:val="28"/>
        </w:rPr>
        <w:t>А.А. Тарасова.</w:t>
      </w:r>
    </w:p>
    <w:p w14:paraId="71DD0EEF" w14:textId="77777777" w:rsidR="007F4048" w:rsidRPr="0086416E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/>
          <w:sz w:val="28"/>
          <w:szCs w:val="28"/>
        </w:rPr>
      </w:pPr>
    </w:p>
    <w:p w14:paraId="4892DB6A" w14:textId="77777777" w:rsidR="007F4048" w:rsidRPr="0086416E" w:rsidRDefault="007F4048" w:rsidP="00AA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14:paraId="44F83D43" w14:textId="6EF9642B" w:rsidR="007F4048" w:rsidRPr="0086416E" w:rsidRDefault="007F4048" w:rsidP="00AA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86416E">
        <w:rPr>
          <w:rFonts w:ascii="Times New Roman" w:eastAsia="SimSun" w:hAnsi="Times New Roman"/>
          <w:sz w:val="28"/>
          <w:szCs w:val="28"/>
        </w:rPr>
        <w:t>Добринского муниципального района</w:t>
      </w:r>
      <w:r w:rsidRPr="0086416E">
        <w:rPr>
          <w:rFonts w:ascii="Times New Roman" w:eastAsia="SimSun" w:hAnsi="Times New Roman"/>
          <w:sz w:val="28"/>
          <w:szCs w:val="28"/>
        </w:rPr>
        <w:tab/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      </w:t>
      </w:r>
      <w:r w:rsidRPr="0086416E">
        <w:rPr>
          <w:rFonts w:ascii="Times New Roman" w:eastAsia="SimSun" w:hAnsi="Times New Roman"/>
          <w:sz w:val="28"/>
          <w:szCs w:val="28"/>
        </w:rPr>
        <w:tab/>
        <w:t xml:space="preserve"> </w:t>
      </w:r>
      <w:r w:rsidR="00AA3FD3">
        <w:rPr>
          <w:rFonts w:ascii="Times New Roman" w:eastAsia="SimSun" w:hAnsi="Times New Roman"/>
          <w:sz w:val="28"/>
          <w:szCs w:val="28"/>
        </w:rPr>
        <w:tab/>
      </w:r>
      <w:r w:rsidR="00AA3FD3">
        <w:rPr>
          <w:rFonts w:ascii="Times New Roman" w:eastAsia="SimSun" w:hAnsi="Times New Roman"/>
          <w:sz w:val="28"/>
          <w:szCs w:val="28"/>
        </w:rPr>
        <w:tab/>
        <w:t xml:space="preserve">    </w:t>
      </w:r>
      <w:r w:rsidRPr="0086416E">
        <w:rPr>
          <w:rFonts w:ascii="Times New Roman" w:eastAsia="SimSun" w:hAnsi="Times New Roman"/>
          <w:sz w:val="28"/>
          <w:szCs w:val="28"/>
        </w:rPr>
        <w:t>А.Н. Пасынков</w:t>
      </w:r>
    </w:p>
    <w:p w14:paraId="0252FF5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4519A74F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66DC8EFD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3666684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14:paraId="64100369" w14:textId="33E792DD" w:rsidR="007F4048" w:rsidRPr="00460FB9" w:rsidRDefault="00C54EB3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460FB9">
        <w:rPr>
          <w:rFonts w:ascii="Times New Roman" w:eastAsia="SimSun" w:hAnsi="Times New Roman"/>
          <w:sz w:val="20"/>
          <w:szCs w:val="20"/>
        </w:rPr>
        <w:t>Першин Виталий Викторович</w:t>
      </w:r>
    </w:p>
    <w:p w14:paraId="6FE33D51" w14:textId="398569F2" w:rsidR="00C54EB3" w:rsidRPr="00460FB9" w:rsidRDefault="00C54EB3" w:rsidP="007F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460FB9">
        <w:rPr>
          <w:rFonts w:ascii="Times New Roman" w:eastAsia="SimSun" w:hAnsi="Times New Roman"/>
          <w:sz w:val="20"/>
          <w:szCs w:val="20"/>
        </w:rPr>
        <w:t>8 (47462) 2</w:t>
      </w:r>
      <w:r w:rsidR="00460FB9" w:rsidRPr="00460FB9">
        <w:rPr>
          <w:rFonts w:ascii="Times New Roman" w:eastAsia="SimSun" w:hAnsi="Times New Roman"/>
          <w:sz w:val="20"/>
          <w:szCs w:val="20"/>
        </w:rPr>
        <w:t>-20-25</w:t>
      </w:r>
    </w:p>
    <w:p w14:paraId="555FC3B0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5E30A08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Вносит:</w:t>
      </w:r>
    </w:p>
    <w:p w14:paraId="0204BF9C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303449AD" w14:textId="345EF6D0" w:rsidR="001939EF" w:rsidRDefault="001939EF" w:rsidP="001939E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4048" w:rsidRPr="007D7B31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EF">
        <w:rPr>
          <w:rFonts w:ascii="Times New Roman" w:hAnsi="Times New Roman"/>
          <w:sz w:val="28"/>
          <w:szCs w:val="28"/>
        </w:rPr>
        <w:t xml:space="preserve">сельского хозяйства, </w:t>
      </w:r>
    </w:p>
    <w:p w14:paraId="21D8C487" w14:textId="77777777" w:rsidR="001939EF" w:rsidRDefault="001939EF" w:rsidP="001939E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1939EF">
        <w:rPr>
          <w:rFonts w:ascii="Times New Roman" w:hAnsi="Times New Roman"/>
          <w:sz w:val="28"/>
          <w:szCs w:val="28"/>
        </w:rPr>
        <w:t xml:space="preserve">имущественных </w:t>
      </w:r>
    </w:p>
    <w:p w14:paraId="67E8D53D" w14:textId="60FB4025" w:rsidR="007F4048" w:rsidRPr="007D7B31" w:rsidRDefault="001939EF" w:rsidP="001939E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1939EF">
        <w:rPr>
          <w:rFonts w:ascii="Times New Roman" w:hAnsi="Times New Roman"/>
          <w:sz w:val="28"/>
          <w:szCs w:val="28"/>
        </w:rPr>
        <w:t>и земельных отношений</w:t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ab/>
      </w:r>
      <w:r w:rsidR="007F4048">
        <w:rPr>
          <w:rFonts w:ascii="Times New Roman" w:hAnsi="Times New Roman"/>
          <w:sz w:val="28"/>
          <w:szCs w:val="28"/>
        </w:rPr>
        <w:tab/>
      </w:r>
      <w:r w:rsidR="007F4048" w:rsidRPr="007D7B3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F4048" w:rsidRPr="007D7B31">
        <w:rPr>
          <w:rFonts w:ascii="Times New Roman" w:hAnsi="Times New Roman"/>
          <w:sz w:val="28"/>
          <w:szCs w:val="28"/>
        </w:rPr>
        <w:t>В. Першин</w:t>
      </w:r>
    </w:p>
    <w:p w14:paraId="6A4971F2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1EA537F1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435FE906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B682A" w14:textId="77777777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7FD0F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Согласовано: </w:t>
      </w:r>
    </w:p>
    <w:p w14:paraId="7893EE34" w14:textId="77777777" w:rsidR="007F4048" w:rsidRPr="007D7B31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264536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заместитель главы</w:t>
      </w:r>
    </w:p>
    <w:p w14:paraId="7D3A206D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Тарасов</w:t>
      </w:r>
    </w:p>
    <w:p w14:paraId="39FAE072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15026" w14:textId="77777777" w:rsidR="007F4048" w:rsidRPr="007D7B31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ECC0BC" w14:textId="38D861C3" w:rsidR="007F4048" w:rsidRDefault="007F4048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B31">
        <w:rPr>
          <w:rFonts w:ascii="Times New Roman" w:hAnsi="Times New Roman"/>
          <w:sz w:val="28"/>
          <w:szCs w:val="28"/>
        </w:rPr>
        <w:t>юридический отдел</w:t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7B31">
        <w:rPr>
          <w:rFonts w:ascii="Times New Roman" w:hAnsi="Times New Roman"/>
          <w:sz w:val="28"/>
          <w:szCs w:val="28"/>
        </w:rPr>
        <w:t>Н.</w:t>
      </w:r>
      <w:r w:rsidR="00460FB9">
        <w:rPr>
          <w:rFonts w:ascii="Times New Roman" w:hAnsi="Times New Roman"/>
          <w:sz w:val="28"/>
          <w:szCs w:val="28"/>
        </w:rPr>
        <w:t xml:space="preserve"> </w:t>
      </w:r>
      <w:r w:rsidRPr="007D7B31">
        <w:rPr>
          <w:rFonts w:ascii="Times New Roman" w:hAnsi="Times New Roman"/>
          <w:sz w:val="28"/>
          <w:szCs w:val="28"/>
        </w:rPr>
        <w:t>А. Гаврилов</w:t>
      </w:r>
    </w:p>
    <w:p w14:paraId="0DD1F9DD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FF3314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C1E01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DEF5D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986E7D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D9910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91E6CD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2B8ECF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EAAE0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3CE58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268ED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905D35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806863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3E750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702706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44F5D5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D58D6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96A0C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2F82E9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2F762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7C57A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4BD5E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8C5E4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C01AA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2B89F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8E9F2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9DB7C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D35968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ADB81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924776" w14:textId="77777777" w:rsidR="00460FB9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67694C" w14:textId="77777777" w:rsidR="00460FB9" w:rsidRPr="007D7B31" w:rsidRDefault="00460FB9" w:rsidP="00460FB9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lastRenderedPageBreak/>
        <w:t>Приложение</w:t>
      </w:r>
    </w:p>
    <w:p w14:paraId="3E3F90C1" w14:textId="77777777" w:rsidR="00460FB9" w:rsidRPr="007D7B31" w:rsidRDefault="00460FB9" w:rsidP="00460FB9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 Добринского муниципального района Липецкой области</w:t>
      </w:r>
    </w:p>
    <w:p w14:paraId="27A1179A" w14:textId="5A0503E5" w:rsidR="00460FB9" w:rsidRPr="007D7B31" w:rsidRDefault="00460FB9" w:rsidP="00460FB9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 xml:space="preserve">от </w:t>
      </w:r>
      <w:r w:rsidR="001A540D">
        <w:rPr>
          <w:rFonts w:ascii="Times New Roman" w:eastAsia="SimSun" w:hAnsi="Times New Roman"/>
        </w:rPr>
        <w:t>13.12.</w:t>
      </w:r>
      <w:r w:rsidRPr="007D7B31">
        <w:rPr>
          <w:rFonts w:ascii="Times New Roman" w:eastAsia="SimSun" w:hAnsi="Times New Roman"/>
        </w:rPr>
        <w:t>202</w:t>
      </w:r>
      <w:r>
        <w:rPr>
          <w:rFonts w:ascii="Times New Roman" w:eastAsia="SimSun" w:hAnsi="Times New Roman"/>
        </w:rPr>
        <w:t>3</w:t>
      </w:r>
      <w:r w:rsidR="001A540D">
        <w:rPr>
          <w:rFonts w:ascii="Times New Roman" w:eastAsia="SimSun" w:hAnsi="Times New Roman"/>
        </w:rPr>
        <w:t>г.    № 1284</w:t>
      </w:r>
    </w:p>
    <w:p w14:paraId="6A134077" w14:textId="77777777" w:rsidR="00460FB9" w:rsidRDefault="00460FB9" w:rsidP="00460FB9">
      <w:pPr>
        <w:pStyle w:val="ConsPlusNormal"/>
        <w:ind w:firstLine="540"/>
        <w:jc w:val="both"/>
      </w:pPr>
    </w:p>
    <w:p w14:paraId="7F9D070B" w14:textId="77777777" w:rsidR="00460FB9" w:rsidRDefault="00460FB9" w:rsidP="00460FB9">
      <w:pPr>
        <w:pStyle w:val="ConsPlusNormal"/>
        <w:ind w:firstLine="540"/>
        <w:jc w:val="both"/>
      </w:pPr>
    </w:p>
    <w:p w14:paraId="46242DD4" w14:textId="77777777" w:rsidR="00460FB9" w:rsidRDefault="00460FB9" w:rsidP="00460FB9">
      <w:pPr>
        <w:pStyle w:val="ConsPlusNormal"/>
        <w:ind w:firstLine="540"/>
        <w:jc w:val="both"/>
      </w:pPr>
      <w:bookmarkStart w:id="1" w:name="_GoBack"/>
      <w:bookmarkEnd w:id="1"/>
    </w:p>
    <w:p w14:paraId="74FEE92A" w14:textId="77777777" w:rsidR="00460FB9" w:rsidRDefault="00460FB9" w:rsidP="00460FB9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Программа </w:t>
      </w:r>
    </w:p>
    <w:p w14:paraId="7243F793" w14:textId="77777777" w:rsidR="00460FB9" w:rsidRDefault="00460FB9" w:rsidP="00460FB9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земельного контроля, осуществляемого </w:t>
      </w:r>
    </w:p>
    <w:p w14:paraId="347DC467" w14:textId="77777777" w:rsidR="00460FB9" w:rsidRPr="00E259C6" w:rsidRDefault="00460FB9" w:rsidP="00460FB9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на территории Добринского муниципального района Липецкой области</w:t>
      </w:r>
      <w:r>
        <w:rPr>
          <w:sz w:val="28"/>
          <w:szCs w:val="28"/>
        </w:rPr>
        <w:t>,</w:t>
      </w:r>
      <w:r w:rsidRPr="00E259C6">
        <w:rPr>
          <w:sz w:val="28"/>
          <w:szCs w:val="28"/>
        </w:rPr>
        <w:t xml:space="preserve"> </w:t>
      </w:r>
    </w:p>
    <w:p w14:paraId="57E482F3" w14:textId="77777777" w:rsidR="00460FB9" w:rsidRPr="00E259C6" w:rsidRDefault="00460FB9" w:rsidP="00460FB9">
      <w:pPr>
        <w:pStyle w:val="ConsPlusNormal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259C6">
        <w:rPr>
          <w:sz w:val="28"/>
          <w:szCs w:val="28"/>
        </w:rPr>
        <w:t xml:space="preserve"> год</w:t>
      </w:r>
    </w:p>
    <w:p w14:paraId="748094D1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</w:p>
    <w:p w14:paraId="03DA0F63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F8D0D5F" w14:textId="77777777" w:rsidR="00460FB9" w:rsidRPr="00E259C6" w:rsidRDefault="00460FB9" w:rsidP="00460F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</w:t>
      </w:r>
      <w:r>
        <w:rPr>
          <w:sz w:val="28"/>
          <w:szCs w:val="28"/>
        </w:rPr>
        <w:t>и</w:t>
      </w:r>
      <w:r w:rsidRPr="00E259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>администрации Добринского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земельного контроля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ы</w:t>
      </w:r>
      <w:r w:rsidRPr="00E259C6">
        <w:rPr>
          <w:sz w:val="28"/>
          <w:szCs w:val="28"/>
        </w:rPr>
        <w:t>е лица).</w:t>
      </w:r>
    </w:p>
    <w:p w14:paraId="4146EF7F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</w:p>
    <w:p w14:paraId="595EA9E3" w14:textId="77777777" w:rsidR="00460FB9" w:rsidRPr="00FC1B68" w:rsidRDefault="00460FB9" w:rsidP="00460FB9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земельного</w:t>
      </w:r>
      <w:r>
        <w:rPr>
          <w:sz w:val="28"/>
          <w:szCs w:val="28"/>
        </w:rPr>
        <w:t xml:space="preserve"> </w:t>
      </w:r>
      <w:r w:rsidRPr="00FC1B68">
        <w:rPr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FA83FA2" w14:textId="77777777" w:rsidR="00460FB9" w:rsidRPr="00E259C6" w:rsidRDefault="00460FB9" w:rsidP="00460FB9">
      <w:pPr>
        <w:pStyle w:val="ConsPlusNormal"/>
        <w:jc w:val="center"/>
        <w:rPr>
          <w:sz w:val="28"/>
          <w:szCs w:val="28"/>
        </w:rPr>
      </w:pPr>
    </w:p>
    <w:p w14:paraId="149DFF59" w14:textId="77777777" w:rsidR="00460FB9" w:rsidRDefault="00460FB9" w:rsidP="00460FB9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3, 4 </w:t>
      </w:r>
      <w:r w:rsidRPr="0094484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44840">
        <w:rPr>
          <w:sz w:val="28"/>
          <w:szCs w:val="28"/>
        </w:rPr>
        <w:t xml:space="preserve"> о муниципальном земельном контроле на территории Добринского муниципального района Липецкой области</w:t>
      </w:r>
      <w:r>
        <w:rPr>
          <w:sz w:val="28"/>
          <w:szCs w:val="28"/>
        </w:rPr>
        <w:t xml:space="preserve"> (утв. </w:t>
      </w:r>
      <w:r w:rsidRPr="0094484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44840">
        <w:rPr>
          <w:sz w:val="28"/>
          <w:szCs w:val="28"/>
        </w:rPr>
        <w:t xml:space="preserve"> Совета депутатов Добринского муниципального района Липецкой обл. от 03.12.2021 </w:t>
      </w:r>
      <w:r>
        <w:rPr>
          <w:sz w:val="28"/>
          <w:szCs w:val="28"/>
        </w:rPr>
        <w:t>№</w:t>
      </w:r>
      <w:r w:rsidRPr="00944840">
        <w:rPr>
          <w:sz w:val="28"/>
          <w:szCs w:val="28"/>
        </w:rPr>
        <w:t>89-рс</w:t>
      </w:r>
      <w:r>
        <w:rPr>
          <w:sz w:val="28"/>
          <w:szCs w:val="28"/>
        </w:rPr>
        <w:t>, далее – Положение) п</w:t>
      </w:r>
      <w:r w:rsidRPr="002478DE">
        <w:rPr>
          <w:sz w:val="28"/>
          <w:szCs w:val="28"/>
        </w:rPr>
        <w:t>редметом муниципального земельного контроля, осуществляемого на территории Добринского муниципального района Липецкой области (далее муниципальный земельный контроль)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C59B67A" w14:textId="77777777" w:rsidR="00460FB9" w:rsidRDefault="00460FB9" w:rsidP="00460FB9">
      <w:pPr>
        <w:pStyle w:val="ConsPlusNormal"/>
        <w:ind w:firstLine="426"/>
        <w:jc w:val="both"/>
        <w:rPr>
          <w:sz w:val="28"/>
          <w:szCs w:val="28"/>
        </w:rPr>
      </w:pPr>
      <w:r w:rsidRPr="009F0451">
        <w:rPr>
          <w:sz w:val="28"/>
          <w:szCs w:val="28"/>
        </w:rPr>
        <w:t xml:space="preserve">Объектами муниципального контроля (далее - объект контроля) являются </w:t>
      </w:r>
      <w:r w:rsidRPr="009F0451">
        <w:rPr>
          <w:sz w:val="28"/>
          <w:szCs w:val="28"/>
        </w:rPr>
        <w:lastRenderedPageBreak/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9F045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9F045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9F0451">
        <w:rPr>
          <w:sz w:val="28"/>
          <w:szCs w:val="28"/>
        </w:rPr>
        <w:t>, в области земельных отношений.</w:t>
      </w:r>
    </w:p>
    <w:p w14:paraId="68BA2230" w14:textId="77777777" w:rsidR="00460FB9" w:rsidRDefault="00460FB9" w:rsidP="00460FB9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ограничениями, установленными</w:t>
      </w:r>
      <w:r w:rsidRPr="00E259C6">
        <w:rPr>
          <w:sz w:val="28"/>
          <w:szCs w:val="28"/>
        </w:rPr>
        <w:t xml:space="preserve">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6722D7">
        <w:t xml:space="preserve"> </w:t>
      </w:r>
      <w:r>
        <w:rPr>
          <w:sz w:val="28"/>
          <w:szCs w:val="28"/>
        </w:rPr>
        <w:t>в</w:t>
      </w:r>
      <w:r w:rsidRPr="006722D7">
        <w:rPr>
          <w:sz w:val="28"/>
          <w:szCs w:val="28"/>
        </w:rPr>
        <w:t xml:space="preserve"> 2023 году проверки в рамках осуществления муниципального земельного контроля в отношении граждан и юридических лиц не проводились</w:t>
      </w:r>
      <w:r w:rsidRPr="00E259C6">
        <w:rPr>
          <w:sz w:val="28"/>
          <w:szCs w:val="28"/>
        </w:rPr>
        <w:t>.</w:t>
      </w:r>
    </w:p>
    <w:p w14:paraId="47BE6A4C" w14:textId="77777777" w:rsidR="00460FB9" w:rsidRDefault="00460FB9" w:rsidP="00460FB9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земельного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59C6">
        <w:rPr>
          <w:sz w:val="28"/>
          <w:szCs w:val="28"/>
        </w:rPr>
        <w:t xml:space="preserve"> году осуществляются </w:t>
      </w:r>
      <w:r>
        <w:rPr>
          <w:sz w:val="28"/>
          <w:szCs w:val="28"/>
        </w:rPr>
        <w:t xml:space="preserve">профилактические мероприятия,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Положения: информирование, консультирование, обобщение правоприменительной практики.</w:t>
      </w:r>
    </w:p>
    <w:p w14:paraId="6F00BDCC" w14:textId="77777777" w:rsidR="00460FB9" w:rsidRDefault="00460FB9" w:rsidP="00460FB9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14:paraId="0A7E334C" w14:textId="77777777" w:rsidR="00460FB9" w:rsidRPr="002665A8" w:rsidRDefault="00460FB9" w:rsidP="00460FB9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14:paraId="2682AB93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7DFCEC62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6B055E77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805E69A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256C8707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14:paraId="4F84CC4B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программу профилактики рисков причинения вреда;</w:t>
      </w:r>
    </w:p>
    <w:p w14:paraId="349E2E4A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14:paraId="3362ACF1" w14:textId="77777777" w:rsidR="00460FB9" w:rsidRDefault="00460FB9" w:rsidP="00460FB9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14:paraId="6B916E24" w14:textId="77777777" w:rsidR="00460FB9" w:rsidRPr="00544BE3" w:rsidRDefault="00460FB9" w:rsidP="00460FB9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lastRenderedPageBreak/>
        <w:t>доклад о государственном контроле (надзоре),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Pr="00544BE3">
        <w:rPr>
          <w:sz w:val="28"/>
          <w:szCs w:val="28"/>
        </w:rPr>
        <w:t>год;</w:t>
      </w:r>
    </w:p>
    <w:p w14:paraId="453B5E0E" w14:textId="77777777" w:rsidR="00460FB9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 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14:paraId="1194060C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осуществляется по следующим вопросам:</w:t>
      </w:r>
    </w:p>
    <w:p w14:paraId="76B8AE5B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2605DB83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14:paraId="49C2ED35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14:paraId="5612E212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14:paraId="2D77A1E2" w14:textId="77777777" w:rsidR="00460FB9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618A30AB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14:paraId="0D79FA99" w14:textId="77777777" w:rsidR="00460FB9" w:rsidRPr="002478DE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>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1B8F7755" w14:textId="77777777" w:rsidR="00460FB9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14:paraId="69E1B0BF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14:paraId="12468A6C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</w:p>
    <w:p w14:paraId="37390E74" w14:textId="77777777" w:rsidR="00460FB9" w:rsidRPr="00E259C6" w:rsidRDefault="00460FB9" w:rsidP="00460FB9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14:paraId="22EC3AFB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</w:p>
    <w:p w14:paraId="5B9F638F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14:paraId="0CBB3D85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633BF42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3CF356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F4FF219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нарушений контролируемыми лицами обязательных </w:t>
      </w:r>
      <w:r w:rsidRPr="00E259C6">
        <w:rPr>
          <w:sz w:val="28"/>
          <w:szCs w:val="28"/>
        </w:rPr>
        <w:lastRenderedPageBreak/>
        <w:t>требований, включая устранение причин, факторов и условий, способствующих возможному нарушению обязательных требований;</w:t>
      </w:r>
    </w:p>
    <w:p w14:paraId="19078A57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14:paraId="5152FC9A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77B18758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14:paraId="70A22E48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18D66EFA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56C392B" w14:textId="77777777" w:rsidR="00460FB9" w:rsidRPr="00E259C6" w:rsidRDefault="00460FB9" w:rsidP="00460FB9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53DA2A58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</w:p>
    <w:p w14:paraId="73975865" w14:textId="77777777" w:rsidR="00460FB9" w:rsidRDefault="00460FB9" w:rsidP="00460FB9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14:paraId="10270026" w14:textId="77777777" w:rsidR="00460FB9" w:rsidRPr="00E259C6" w:rsidRDefault="00460FB9" w:rsidP="00460FB9">
      <w:pPr>
        <w:pStyle w:val="ConsPlusNormal"/>
        <w:ind w:left="72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сроки (периодичность) их проведения</w:t>
      </w:r>
    </w:p>
    <w:p w14:paraId="433D632F" w14:textId="77777777" w:rsidR="00460FB9" w:rsidRPr="00E259C6" w:rsidRDefault="00460FB9" w:rsidP="00460FB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292"/>
        <w:gridCol w:w="2268"/>
        <w:gridCol w:w="2835"/>
      </w:tblGrid>
      <w:tr w:rsidR="00460FB9" w14:paraId="4683CA77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512D074" w14:textId="77777777" w:rsidR="00460FB9" w:rsidRDefault="00460FB9" w:rsidP="0097633F">
            <w:pPr>
              <w:pStyle w:val="ConsPlusNormal"/>
              <w:jc w:val="center"/>
            </w:pPr>
            <w:r>
              <w:t>№ п/п</w:t>
            </w:r>
          </w:p>
          <w:p w14:paraId="5DD3A577" w14:textId="77777777" w:rsidR="00460FB9" w:rsidRDefault="00460FB9" w:rsidP="0097633F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1B7FB055" w14:textId="77777777" w:rsidR="00460FB9" w:rsidRDefault="00460FB9" w:rsidP="0097633F">
            <w:pPr>
              <w:pStyle w:val="ConsPlusNormal"/>
              <w:jc w:val="center"/>
            </w:pPr>
            <w:r>
              <w:t>Наименование</w:t>
            </w:r>
          </w:p>
          <w:p w14:paraId="0C9C6827" w14:textId="77777777" w:rsidR="00460FB9" w:rsidRDefault="00460FB9" w:rsidP="0097633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7544747" w14:textId="77777777" w:rsidR="00460FB9" w:rsidRDefault="00460FB9" w:rsidP="0097633F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7F4" w14:textId="77777777" w:rsidR="00460FB9" w:rsidRDefault="00460FB9" w:rsidP="0097633F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460FB9" w14:paraId="381080A1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8FB145E" w14:textId="77777777" w:rsidR="00460FB9" w:rsidRDefault="00460FB9" w:rsidP="009763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3492B85" w14:textId="77777777" w:rsidR="00460FB9" w:rsidRDefault="00460FB9" w:rsidP="0097633F">
            <w:pPr>
              <w:pStyle w:val="ConsPlusNormal"/>
              <w:jc w:val="center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3E42E2">
              <w:t>Добринского муниципального района</w:t>
            </w:r>
            <w:r>
              <w:t xml:space="preserve">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9177133" w14:textId="77777777" w:rsidR="00460FB9" w:rsidRDefault="00460FB9" w:rsidP="0097633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9DF" w14:textId="77777777" w:rsidR="00460FB9" w:rsidRDefault="00460FB9" w:rsidP="0097633F">
            <w:pPr>
              <w:pStyle w:val="ConsPlusNormal"/>
              <w:jc w:val="center"/>
            </w:pPr>
            <w:r>
              <w:t>Уполномоченное должностное лицо отдела имущественных и земельных отношений администрации Добринского муниципального района Липецкой области</w:t>
            </w:r>
          </w:p>
        </w:tc>
      </w:tr>
      <w:tr w:rsidR="00460FB9" w14:paraId="688B6703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C237A8D" w14:textId="77777777" w:rsidR="00460FB9" w:rsidRDefault="00460FB9" w:rsidP="009763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82159CD" w14:textId="77777777" w:rsidR="00460FB9" w:rsidRDefault="00460FB9" w:rsidP="0097633F">
            <w:pPr>
              <w:pStyle w:val="ConsPlusNormal"/>
              <w:jc w:val="center"/>
            </w:pPr>
            <w:r>
              <w:t>Консультирование в устной или письменной форме по вопросам:</w:t>
            </w:r>
          </w:p>
          <w:p w14:paraId="227EDA93" w14:textId="77777777" w:rsidR="00460FB9" w:rsidRDefault="00460FB9" w:rsidP="0097633F">
            <w:pPr>
              <w:pStyle w:val="ConsPlusNormal"/>
              <w:jc w:val="both"/>
            </w:pPr>
          </w:p>
          <w:p w14:paraId="77940FB7" w14:textId="77777777" w:rsidR="00460FB9" w:rsidRDefault="00460FB9" w:rsidP="0097633F">
            <w:pPr>
              <w:pStyle w:val="ConsPlusNormal"/>
              <w:jc w:val="center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14:paraId="062BE947" w14:textId="77777777" w:rsidR="00460FB9" w:rsidRDefault="00460FB9" w:rsidP="0097633F">
            <w:pPr>
              <w:pStyle w:val="ConsPlusNormal"/>
              <w:jc w:val="center"/>
            </w:pPr>
            <w:r>
              <w:t>- порядка проведения контрольных мероприятий;</w:t>
            </w:r>
          </w:p>
          <w:p w14:paraId="5DA0FDC4" w14:textId="77777777" w:rsidR="00460FB9" w:rsidRDefault="00460FB9" w:rsidP="0097633F">
            <w:pPr>
              <w:pStyle w:val="ConsPlusNormal"/>
              <w:jc w:val="center"/>
            </w:pPr>
            <w:r>
              <w:t>- периодичности проведения контрольных мероприятий;</w:t>
            </w:r>
          </w:p>
          <w:p w14:paraId="04343228" w14:textId="77777777" w:rsidR="00460FB9" w:rsidRDefault="00460FB9" w:rsidP="0097633F">
            <w:pPr>
              <w:pStyle w:val="ConsPlusNormal"/>
              <w:jc w:val="center"/>
            </w:pPr>
            <w:r>
              <w:t>- порядка принятия решений по итогам контрольных мероприятий;</w:t>
            </w:r>
          </w:p>
          <w:p w14:paraId="6174D5DC" w14:textId="77777777" w:rsidR="00460FB9" w:rsidRDefault="00460FB9" w:rsidP="0097633F">
            <w:pPr>
              <w:pStyle w:val="ConsPlusNormal"/>
              <w:jc w:val="center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5A3D5500" w14:textId="77777777" w:rsidR="00460FB9" w:rsidRDefault="00460FB9" w:rsidP="0097633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968" w14:textId="77777777" w:rsidR="00460FB9" w:rsidRDefault="00460FB9" w:rsidP="0097633F">
            <w:pPr>
              <w:pStyle w:val="ConsPlusNormal"/>
              <w:jc w:val="center"/>
            </w:pPr>
            <w:r w:rsidRPr="003E42E2">
              <w:t>Уполномоченное должностное лицо отдела имущественных и земельных отношений администрации Добринского муниципального района</w:t>
            </w:r>
            <w:r>
              <w:t xml:space="preserve"> Липецкой области</w:t>
            </w:r>
          </w:p>
        </w:tc>
      </w:tr>
      <w:tr w:rsidR="00460FB9" w14:paraId="4C5CE4FF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6FBBE39" w14:textId="77777777" w:rsidR="00460FB9" w:rsidRDefault="00460FB9" w:rsidP="0097633F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2BD6C45" w14:textId="77777777" w:rsidR="00460FB9" w:rsidRDefault="00460FB9" w:rsidP="0097633F">
            <w:pPr>
              <w:pStyle w:val="ConsPlusNormal"/>
              <w:jc w:val="center"/>
            </w:pPr>
            <w:r>
              <w:t xml:space="preserve">Подготовка и размещение доклада, содержащего результаты обобщения </w:t>
            </w:r>
            <w:r>
              <w:lastRenderedPageBreak/>
              <w:t>правоприменительной практики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7EF6B8E" w14:textId="77777777" w:rsidR="00460FB9" w:rsidRDefault="00460FB9" w:rsidP="0097633F">
            <w:pPr>
              <w:pStyle w:val="ConsPlusNormal"/>
              <w:jc w:val="center"/>
            </w:pPr>
            <w:r w:rsidRPr="00AA29C9">
              <w:lastRenderedPageBreak/>
              <w:t xml:space="preserve">до 15 апреля года, следующего за </w:t>
            </w:r>
            <w:r w:rsidRPr="00AA29C9">
              <w:lastRenderedPageBreak/>
              <w:t>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8" w14:textId="77777777" w:rsidR="00460FB9" w:rsidRPr="003E42E2" w:rsidRDefault="00460FB9" w:rsidP="0097633F">
            <w:pPr>
              <w:pStyle w:val="ConsPlusNormal"/>
              <w:jc w:val="center"/>
            </w:pPr>
            <w:r w:rsidRPr="00AA29C9">
              <w:lastRenderedPageBreak/>
              <w:t xml:space="preserve">Уполномоченное должностное лицо отдела </w:t>
            </w:r>
            <w:r w:rsidRPr="00AA29C9">
              <w:lastRenderedPageBreak/>
              <w:t>имущественных и земельных отношений администрации Добринского муниципального района Липецкой области</w:t>
            </w:r>
          </w:p>
        </w:tc>
      </w:tr>
    </w:tbl>
    <w:p w14:paraId="22C9F87C" w14:textId="77777777" w:rsidR="00460FB9" w:rsidRDefault="00460FB9" w:rsidP="00460FB9">
      <w:pPr>
        <w:pStyle w:val="ConsPlusNormal"/>
        <w:ind w:firstLine="540"/>
        <w:jc w:val="both"/>
      </w:pPr>
    </w:p>
    <w:p w14:paraId="394E6B76" w14:textId="77777777" w:rsidR="00460FB9" w:rsidRDefault="00460FB9" w:rsidP="00460FB9">
      <w:pPr>
        <w:pStyle w:val="ConsPlusNormal"/>
        <w:ind w:firstLine="540"/>
        <w:jc w:val="both"/>
      </w:pPr>
    </w:p>
    <w:p w14:paraId="107D7379" w14:textId="77777777" w:rsidR="00460FB9" w:rsidRPr="00FC1B68" w:rsidRDefault="00460FB9" w:rsidP="00460FB9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14:paraId="37C3A81F" w14:textId="77777777" w:rsidR="00460FB9" w:rsidRDefault="00460FB9" w:rsidP="00460F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51"/>
        <w:gridCol w:w="3544"/>
      </w:tblGrid>
      <w:tr w:rsidR="00460FB9" w14:paraId="4518112C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8158BD2" w14:textId="77777777" w:rsidR="00460FB9" w:rsidRDefault="00460FB9" w:rsidP="0097633F">
            <w:pPr>
              <w:pStyle w:val="ConsPlusNormal"/>
              <w:jc w:val="center"/>
            </w:pPr>
            <w:r>
              <w:t>№</w:t>
            </w:r>
          </w:p>
          <w:p w14:paraId="1DA1D9F9" w14:textId="77777777" w:rsidR="00460FB9" w:rsidRDefault="00460FB9" w:rsidP="0097633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533E166" w14:textId="77777777" w:rsidR="00460FB9" w:rsidRDefault="00460FB9" w:rsidP="009763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BE3" w14:textId="77777777" w:rsidR="00460FB9" w:rsidRDefault="00460FB9" w:rsidP="0097633F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60FB9" w14:paraId="2A79390A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757972E" w14:textId="77777777" w:rsidR="00460FB9" w:rsidRDefault="00460FB9" w:rsidP="009763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64FA385" w14:textId="77777777" w:rsidR="00460FB9" w:rsidRDefault="00460FB9" w:rsidP="0097633F">
            <w:pPr>
              <w:pStyle w:val="ConsPlusNormal"/>
              <w:jc w:val="center"/>
            </w:pPr>
            <w:r>
              <w:t>Полнота информации, размещенной на официальном сайте администрации</w:t>
            </w:r>
            <w:r w:rsidRPr="003E42E2">
              <w:t xml:space="preserve"> Добринского муниципального района Липецкой области </w:t>
            </w:r>
            <w:r>
              <w:t>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6B2" w14:textId="77777777" w:rsidR="00460FB9" w:rsidRDefault="00460FB9" w:rsidP="0097633F">
            <w:pPr>
              <w:pStyle w:val="ConsPlusNormal"/>
              <w:jc w:val="center"/>
            </w:pPr>
            <w:r>
              <w:t>100%</w:t>
            </w:r>
          </w:p>
        </w:tc>
      </w:tr>
      <w:tr w:rsidR="00460FB9" w14:paraId="1B3AFAFA" w14:textId="77777777" w:rsidTr="0097633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078E0E53" w14:textId="77777777" w:rsidR="00460FB9" w:rsidRDefault="00460FB9" w:rsidP="009763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FC849E3" w14:textId="77777777" w:rsidR="00460FB9" w:rsidRDefault="00460FB9" w:rsidP="0097633F">
            <w:pPr>
              <w:pStyle w:val="ConsPlusNormal"/>
              <w:jc w:val="center"/>
            </w:pPr>
            <w:r>
              <w:t xml:space="preserve">Доля лиц, удовлетворенных консультированием </w:t>
            </w:r>
          </w:p>
          <w:p w14:paraId="71C76B18" w14:textId="77777777" w:rsidR="00460FB9" w:rsidRDefault="00460FB9" w:rsidP="0097633F">
            <w:pPr>
              <w:pStyle w:val="ConsPlusNormal"/>
              <w:jc w:val="center"/>
            </w:pPr>
            <w:r>
              <w:t xml:space="preserve">в общем количестве лиц, обратившихся </w:t>
            </w:r>
          </w:p>
          <w:p w14:paraId="0A646BA3" w14:textId="77777777" w:rsidR="00460FB9" w:rsidRDefault="00460FB9" w:rsidP="0097633F">
            <w:pPr>
              <w:pStyle w:val="ConsPlusNormal"/>
              <w:jc w:val="center"/>
            </w:pPr>
            <w: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FFB1" w14:textId="77777777" w:rsidR="00460FB9" w:rsidRDefault="00460FB9" w:rsidP="0097633F">
            <w:pPr>
              <w:pStyle w:val="ConsPlusNormal"/>
              <w:jc w:val="center"/>
            </w:pPr>
            <w:r>
              <w:t>100%</w:t>
            </w:r>
          </w:p>
        </w:tc>
      </w:tr>
    </w:tbl>
    <w:p w14:paraId="40BAFBD9" w14:textId="77777777" w:rsidR="00460FB9" w:rsidRDefault="00460FB9" w:rsidP="00460FB9">
      <w:pPr>
        <w:pStyle w:val="ConsPlusNormal"/>
        <w:ind w:firstLine="540"/>
        <w:jc w:val="both"/>
        <w:rPr>
          <w:sz w:val="2"/>
          <w:szCs w:val="2"/>
        </w:rPr>
      </w:pPr>
    </w:p>
    <w:p w14:paraId="6F4991B3" w14:textId="77777777" w:rsidR="00460FB9" w:rsidRPr="007D7B31" w:rsidRDefault="00460FB9" w:rsidP="007F4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ABA98" w14:textId="77777777" w:rsidR="007F4048" w:rsidRPr="007D7B31" w:rsidRDefault="007F4048" w:rsidP="007F4048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C5524D" w14:textId="77777777" w:rsidR="007F4048" w:rsidRPr="007D7B31" w:rsidRDefault="007F4048" w:rsidP="007F4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F34231" w14:textId="77777777" w:rsidR="007F4048" w:rsidRPr="007D7B31" w:rsidRDefault="007F4048" w:rsidP="007F404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4"/>
          <w:szCs w:val="24"/>
        </w:rPr>
      </w:pPr>
    </w:p>
    <w:p w14:paraId="573F332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E99775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08341B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567C8A1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02CA0C7E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C4DEE7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4C29AB5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8B6012C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957D2B9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93BBF9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43239D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5E26844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19C6CD2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AB8F97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547B2E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AA661C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6C026C7B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34088C51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6FBCCFA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4F36C96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49998132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20FE38AD" w14:textId="77777777" w:rsidR="007F4048" w:rsidRDefault="007F4048" w:rsidP="007F404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14:paraId="7BF58006" w14:textId="35659EA0" w:rsidR="002601EB" w:rsidRDefault="002601EB"/>
    <w:sectPr w:rsidR="002601EB" w:rsidSect="007F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8"/>
    <w:rsid w:val="001939EF"/>
    <w:rsid w:val="001A540D"/>
    <w:rsid w:val="002601EB"/>
    <w:rsid w:val="00460FB9"/>
    <w:rsid w:val="007F4048"/>
    <w:rsid w:val="00AA3FD3"/>
    <w:rsid w:val="00C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Ольга Панина</cp:lastModifiedBy>
  <cp:revision>3</cp:revision>
  <cp:lastPrinted>2023-12-15T08:33:00Z</cp:lastPrinted>
  <dcterms:created xsi:type="dcterms:W3CDTF">2023-12-13T07:40:00Z</dcterms:created>
  <dcterms:modified xsi:type="dcterms:W3CDTF">2023-12-15T08:33:00Z</dcterms:modified>
</cp:coreProperties>
</file>