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20" w:rsidRPr="00957352" w:rsidRDefault="00642620" w:rsidP="00957352">
      <w:pPr>
        <w:ind w:left="426" w:right="283" w:hanging="1560"/>
        <w:jc w:val="center"/>
        <w:rPr>
          <w:b/>
          <w:color w:val="000000"/>
          <w:szCs w:val="28"/>
          <w:lang w:val="ru-RU"/>
        </w:rPr>
      </w:pPr>
      <w:r w:rsidRPr="004C5A01">
        <w:rPr>
          <w:b/>
          <w:color w:val="000000"/>
          <w:szCs w:val="28"/>
          <w:u w:val="single"/>
          <w:lang w:val="ru-RU"/>
        </w:rPr>
        <w:t xml:space="preserve">Субсидии </w:t>
      </w:r>
      <w:r w:rsidR="004C5A01" w:rsidRPr="004C5A01">
        <w:rPr>
          <w:b/>
          <w:color w:val="000000"/>
          <w:szCs w:val="28"/>
          <w:u w:val="single"/>
          <w:lang w:val="ru-RU"/>
        </w:rPr>
        <w:t>субъектам малого и среднего предпринимательства</w:t>
      </w:r>
      <w:r w:rsidRPr="004C5A01">
        <w:rPr>
          <w:b/>
          <w:color w:val="000000"/>
          <w:szCs w:val="28"/>
          <w:u w:val="single"/>
          <w:lang w:val="ru-RU"/>
        </w:rPr>
        <w:t xml:space="preserve"> </w:t>
      </w:r>
      <w:r w:rsidR="007B03AB" w:rsidRPr="007B03AB">
        <w:rPr>
          <w:b/>
          <w:color w:val="000000"/>
          <w:szCs w:val="28"/>
          <w:u w:val="single"/>
          <w:lang w:val="ru-RU"/>
        </w:rPr>
        <w:t xml:space="preserve">в соответствии с </w:t>
      </w:r>
      <w:r w:rsidR="004C5A01" w:rsidRPr="004C5A01">
        <w:rPr>
          <w:b/>
          <w:color w:val="000000"/>
          <w:szCs w:val="28"/>
          <w:u w:val="single"/>
          <w:lang w:val="ru-RU"/>
        </w:rPr>
        <w:t>подпрограммой "</w:t>
      </w:r>
      <w:r w:rsidR="009B6274" w:rsidRPr="009B6274">
        <w:rPr>
          <w:b/>
          <w:color w:val="000000"/>
          <w:szCs w:val="28"/>
          <w:u w:val="single"/>
          <w:lang w:val="ru-RU"/>
        </w:rPr>
        <w:t>Развитие малого и среднего предпринимательства в Добринском муниципальном районе», утвержденной  постановлением администрации Добринского муниципального района от 18.12.2014 г. № 996</w:t>
      </w:r>
      <w:r w:rsidR="009B6274">
        <w:rPr>
          <w:b/>
          <w:color w:val="000000"/>
          <w:szCs w:val="28"/>
          <w:u w:val="single"/>
          <w:lang w:val="ru-RU"/>
        </w:rPr>
        <w:t xml:space="preserve"> </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1845"/>
        <w:gridCol w:w="5669"/>
        <w:gridCol w:w="1705"/>
      </w:tblGrid>
      <w:tr w:rsidR="00642620" w:rsidRPr="00957352" w:rsidTr="00E674B4">
        <w:tc>
          <w:tcPr>
            <w:tcW w:w="6375" w:type="dxa"/>
            <w:tcBorders>
              <w:top w:val="single" w:sz="4" w:space="0" w:color="auto"/>
              <w:left w:val="single" w:sz="4" w:space="0" w:color="auto"/>
              <w:bottom w:val="single" w:sz="4" w:space="0" w:color="auto"/>
              <w:right w:val="single" w:sz="4" w:space="0" w:color="auto"/>
            </w:tcBorders>
            <w:vAlign w:val="center"/>
            <w:hideMark/>
          </w:tcPr>
          <w:p w:rsidR="00642620" w:rsidRPr="00957352" w:rsidRDefault="00642620">
            <w:pPr>
              <w:pStyle w:val="ConsPlusNormal"/>
              <w:ind w:right="-76"/>
              <w:jc w:val="center"/>
              <w:rPr>
                <w:b/>
                <w:color w:val="000000"/>
                <w:szCs w:val="28"/>
              </w:rPr>
            </w:pPr>
            <w:r w:rsidRPr="00957352">
              <w:rPr>
                <w:b/>
                <w:color w:val="000000"/>
                <w:szCs w:val="28"/>
              </w:rPr>
              <w:t>Условия предоставления субсидии</w:t>
            </w:r>
          </w:p>
        </w:tc>
        <w:tc>
          <w:tcPr>
            <w:tcW w:w="1845" w:type="dxa"/>
            <w:tcBorders>
              <w:top w:val="single" w:sz="4" w:space="0" w:color="auto"/>
              <w:left w:val="single" w:sz="4" w:space="0" w:color="auto"/>
              <w:bottom w:val="single" w:sz="4" w:space="0" w:color="auto"/>
              <w:right w:val="single" w:sz="4" w:space="0" w:color="auto"/>
            </w:tcBorders>
            <w:vAlign w:val="center"/>
            <w:hideMark/>
          </w:tcPr>
          <w:p w:rsidR="00642620" w:rsidRPr="00957352" w:rsidRDefault="00642620">
            <w:pPr>
              <w:spacing w:after="0" w:line="240" w:lineRule="auto"/>
              <w:ind w:right="-76"/>
              <w:jc w:val="center"/>
              <w:rPr>
                <w:b/>
                <w:color w:val="000000"/>
                <w:szCs w:val="28"/>
              </w:rPr>
            </w:pPr>
            <w:proofErr w:type="spellStart"/>
            <w:r w:rsidRPr="00957352">
              <w:rPr>
                <w:b/>
                <w:color w:val="000000"/>
                <w:szCs w:val="28"/>
              </w:rPr>
              <w:t>Ставка</w:t>
            </w:r>
            <w:proofErr w:type="spellEnd"/>
            <w:r w:rsidRPr="00957352">
              <w:rPr>
                <w:b/>
                <w:color w:val="000000"/>
                <w:szCs w:val="28"/>
              </w:rPr>
              <w:t xml:space="preserve"> </w:t>
            </w:r>
            <w:proofErr w:type="spellStart"/>
            <w:r w:rsidRPr="00957352">
              <w:rPr>
                <w:b/>
                <w:color w:val="000000"/>
                <w:szCs w:val="28"/>
              </w:rPr>
              <w:t>субсидии</w:t>
            </w:r>
            <w:proofErr w:type="spellEnd"/>
          </w:p>
        </w:tc>
        <w:tc>
          <w:tcPr>
            <w:tcW w:w="5669" w:type="dxa"/>
            <w:tcBorders>
              <w:top w:val="single" w:sz="4" w:space="0" w:color="auto"/>
              <w:left w:val="single" w:sz="4" w:space="0" w:color="auto"/>
              <w:bottom w:val="single" w:sz="4" w:space="0" w:color="auto"/>
              <w:right w:val="single" w:sz="4" w:space="0" w:color="auto"/>
            </w:tcBorders>
            <w:vAlign w:val="center"/>
            <w:hideMark/>
          </w:tcPr>
          <w:p w:rsidR="00642620" w:rsidRPr="00957352" w:rsidRDefault="00642620">
            <w:pPr>
              <w:spacing w:after="0" w:line="240" w:lineRule="auto"/>
              <w:ind w:right="-76"/>
              <w:jc w:val="center"/>
              <w:rPr>
                <w:b/>
                <w:color w:val="000000"/>
                <w:szCs w:val="28"/>
              </w:rPr>
            </w:pPr>
            <w:proofErr w:type="spellStart"/>
            <w:r w:rsidRPr="00957352">
              <w:rPr>
                <w:b/>
                <w:color w:val="000000"/>
                <w:szCs w:val="28"/>
              </w:rPr>
              <w:t>Перечень</w:t>
            </w:r>
            <w:proofErr w:type="spellEnd"/>
            <w:r w:rsidRPr="00957352">
              <w:rPr>
                <w:b/>
                <w:color w:val="000000"/>
                <w:szCs w:val="28"/>
              </w:rPr>
              <w:t xml:space="preserve"> </w:t>
            </w:r>
            <w:proofErr w:type="spellStart"/>
            <w:r w:rsidRPr="00957352">
              <w:rPr>
                <w:b/>
                <w:color w:val="000000"/>
                <w:szCs w:val="28"/>
              </w:rPr>
              <w:t>документов</w:t>
            </w:r>
            <w:proofErr w:type="spellEnd"/>
          </w:p>
        </w:tc>
        <w:tc>
          <w:tcPr>
            <w:tcW w:w="1705" w:type="dxa"/>
            <w:tcBorders>
              <w:top w:val="single" w:sz="4" w:space="0" w:color="auto"/>
              <w:left w:val="single" w:sz="4" w:space="0" w:color="auto"/>
              <w:bottom w:val="single" w:sz="4" w:space="0" w:color="auto"/>
              <w:right w:val="single" w:sz="4" w:space="0" w:color="auto"/>
            </w:tcBorders>
            <w:vAlign w:val="center"/>
            <w:hideMark/>
          </w:tcPr>
          <w:p w:rsidR="00642620" w:rsidRPr="00957352" w:rsidRDefault="00642620">
            <w:pPr>
              <w:pStyle w:val="ConsPlusNormal"/>
              <w:ind w:right="-76"/>
              <w:jc w:val="center"/>
              <w:rPr>
                <w:b/>
                <w:color w:val="000000"/>
                <w:szCs w:val="28"/>
              </w:rPr>
            </w:pPr>
            <w:r w:rsidRPr="00957352">
              <w:rPr>
                <w:b/>
                <w:color w:val="000000"/>
                <w:szCs w:val="28"/>
              </w:rPr>
              <w:t>Сроки предоставления документов</w:t>
            </w:r>
          </w:p>
        </w:tc>
      </w:tr>
      <w:tr w:rsidR="00642620" w:rsidRPr="00AD6A9F" w:rsidTr="00120BBF">
        <w:tc>
          <w:tcPr>
            <w:tcW w:w="15594" w:type="dxa"/>
            <w:gridSpan w:val="4"/>
            <w:tcBorders>
              <w:top w:val="single" w:sz="4" w:space="0" w:color="auto"/>
              <w:left w:val="single" w:sz="4" w:space="0" w:color="auto"/>
              <w:bottom w:val="single" w:sz="4" w:space="0" w:color="auto"/>
              <w:right w:val="single" w:sz="4" w:space="0" w:color="auto"/>
            </w:tcBorders>
          </w:tcPr>
          <w:p w:rsidR="00642620" w:rsidRPr="009B6274" w:rsidRDefault="009B6274" w:rsidP="009B6274">
            <w:pPr>
              <w:pStyle w:val="ConsPlusTitle"/>
              <w:jc w:val="center"/>
              <w:rPr>
                <w:color w:val="000000"/>
                <w:szCs w:val="28"/>
              </w:rPr>
            </w:pPr>
            <w:r w:rsidRPr="009B6274">
              <w:rPr>
                <w:color w:val="000000"/>
                <w:szCs w:val="28"/>
              </w:rPr>
              <w:t>Субсидии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(паевом фонде) которых доля, принадлежащая лицам в возрасте до 30 лет включительно, составляет не менее 50 процентов) на возмещение затрат по организации и развитию собственного дела на 2016 год.</w:t>
            </w:r>
          </w:p>
        </w:tc>
      </w:tr>
      <w:tr w:rsidR="00642620" w:rsidRPr="00120BBF" w:rsidTr="00E674B4">
        <w:tc>
          <w:tcPr>
            <w:tcW w:w="6375" w:type="dxa"/>
            <w:tcBorders>
              <w:top w:val="single" w:sz="4" w:space="0" w:color="auto"/>
              <w:left w:val="single" w:sz="4" w:space="0" w:color="auto"/>
              <w:bottom w:val="single" w:sz="4" w:space="0" w:color="auto"/>
              <w:right w:val="single" w:sz="4" w:space="0" w:color="auto"/>
            </w:tcBorders>
          </w:tcPr>
          <w:p w:rsidR="009B6274" w:rsidRPr="009B6274" w:rsidRDefault="009B6274" w:rsidP="009B6274">
            <w:pPr>
              <w:spacing w:after="0" w:line="240" w:lineRule="auto"/>
              <w:rPr>
                <w:color w:val="000000"/>
                <w:szCs w:val="28"/>
                <w:lang w:val="ru-RU"/>
              </w:rPr>
            </w:pPr>
            <w:r>
              <w:rPr>
                <w:color w:val="000000"/>
                <w:szCs w:val="28"/>
                <w:lang w:val="ru-RU"/>
              </w:rPr>
              <w:t>1</w:t>
            </w:r>
            <w:r w:rsidRPr="009B6274">
              <w:rPr>
                <w:color w:val="000000"/>
                <w:szCs w:val="28"/>
                <w:lang w:val="ru-RU"/>
              </w:rPr>
              <w:t xml:space="preserve"> </w:t>
            </w:r>
            <w:r>
              <w:rPr>
                <w:color w:val="000000"/>
                <w:szCs w:val="28"/>
                <w:lang w:val="ru-RU"/>
              </w:rPr>
              <w:t>Должны быть з</w:t>
            </w:r>
            <w:r w:rsidRPr="009B6274">
              <w:rPr>
                <w:color w:val="000000"/>
                <w:szCs w:val="28"/>
                <w:lang w:val="ru-RU"/>
              </w:rPr>
              <w:t>арегистрированы и осуществлять свою деятельность на территории Добринского муниципального района по приоритетным для района видам деятельности:</w:t>
            </w:r>
          </w:p>
          <w:p w:rsidR="009B6274" w:rsidRPr="009B6274" w:rsidRDefault="009B6274" w:rsidP="009B6274">
            <w:pPr>
              <w:spacing w:after="0" w:line="240" w:lineRule="auto"/>
              <w:rPr>
                <w:color w:val="000000"/>
                <w:szCs w:val="28"/>
                <w:lang w:val="ru-RU"/>
              </w:rPr>
            </w:pPr>
            <w:r w:rsidRPr="009B6274">
              <w:rPr>
                <w:color w:val="000000"/>
                <w:szCs w:val="28"/>
                <w:lang w:val="ru-RU"/>
              </w:rPr>
              <w:t>- обрабатывающие производства;</w:t>
            </w:r>
          </w:p>
          <w:p w:rsidR="009B6274" w:rsidRPr="009B6274" w:rsidRDefault="009B6274" w:rsidP="009B6274">
            <w:pPr>
              <w:spacing w:after="0" w:line="240" w:lineRule="auto"/>
              <w:rPr>
                <w:color w:val="000000"/>
                <w:szCs w:val="28"/>
                <w:lang w:val="ru-RU"/>
              </w:rPr>
            </w:pPr>
            <w:r w:rsidRPr="009B6274">
              <w:rPr>
                <w:color w:val="000000"/>
                <w:szCs w:val="28"/>
                <w:lang w:val="ru-RU"/>
              </w:rPr>
              <w:t>- сельское хозяйство, охота и лесное хозяйство;</w:t>
            </w:r>
          </w:p>
          <w:p w:rsidR="009B6274" w:rsidRPr="009B6274" w:rsidRDefault="009B6274" w:rsidP="009B6274">
            <w:pPr>
              <w:spacing w:after="0" w:line="240" w:lineRule="auto"/>
              <w:rPr>
                <w:color w:val="000000"/>
                <w:szCs w:val="28"/>
                <w:lang w:val="ru-RU"/>
              </w:rPr>
            </w:pPr>
            <w:proofErr w:type="gramStart"/>
            <w:r w:rsidRPr="009B6274">
              <w:rPr>
                <w:color w:val="000000"/>
                <w:szCs w:val="28"/>
                <w:lang w:val="ru-RU"/>
              </w:rPr>
              <w:t>- оказание услуг: бытовых, медицинских, в системе дошкольного воспитания, жилищно-коммунальных, транспортных, связи, по ремонту вычислительной техники, физической культуры и спорта;</w:t>
            </w:r>
            <w:proofErr w:type="gramEnd"/>
          </w:p>
          <w:p w:rsidR="009B6274" w:rsidRPr="009B6274" w:rsidRDefault="009B6274" w:rsidP="009B6274">
            <w:pPr>
              <w:spacing w:after="0" w:line="240" w:lineRule="auto"/>
              <w:rPr>
                <w:color w:val="000000"/>
                <w:szCs w:val="28"/>
                <w:lang w:val="ru-RU"/>
              </w:rPr>
            </w:pPr>
            <w:r w:rsidRPr="009B6274">
              <w:rPr>
                <w:color w:val="000000"/>
                <w:szCs w:val="28"/>
                <w:lang w:val="ru-RU"/>
              </w:rPr>
              <w:t>- общественное питание;</w:t>
            </w:r>
          </w:p>
          <w:p w:rsidR="009B6274" w:rsidRPr="009B6274" w:rsidRDefault="009B6274" w:rsidP="009B6274">
            <w:pPr>
              <w:spacing w:after="0" w:line="240" w:lineRule="auto"/>
              <w:rPr>
                <w:color w:val="000000"/>
                <w:szCs w:val="28"/>
                <w:lang w:val="ru-RU"/>
              </w:rPr>
            </w:pPr>
            <w:r w:rsidRPr="009B6274">
              <w:rPr>
                <w:color w:val="000000"/>
                <w:szCs w:val="28"/>
                <w:lang w:val="ru-RU"/>
              </w:rPr>
              <w:t>- строительство зданий и сооружений для здравоохранения, культуры, образования;</w:t>
            </w:r>
          </w:p>
          <w:p w:rsidR="009B6274" w:rsidRPr="009B6274" w:rsidRDefault="009B6274" w:rsidP="009B6274">
            <w:pPr>
              <w:spacing w:after="0" w:line="240" w:lineRule="auto"/>
              <w:rPr>
                <w:color w:val="000000"/>
                <w:szCs w:val="28"/>
                <w:lang w:val="ru-RU"/>
              </w:rPr>
            </w:pPr>
            <w:r w:rsidRPr="009B6274">
              <w:rPr>
                <w:color w:val="000000"/>
                <w:szCs w:val="28"/>
                <w:lang w:val="ru-RU"/>
              </w:rPr>
              <w:t>- инновационная деятельность;</w:t>
            </w:r>
          </w:p>
          <w:p w:rsidR="009B6274" w:rsidRPr="009B6274" w:rsidRDefault="009B6274" w:rsidP="009B6274">
            <w:pPr>
              <w:spacing w:after="0" w:line="240" w:lineRule="auto"/>
              <w:rPr>
                <w:color w:val="000000"/>
                <w:szCs w:val="28"/>
                <w:lang w:val="ru-RU"/>
              </w:rPr>
            </w:pPr>
            <w:r w:rsidRPr="009B6274">
              <w:rPr>
                <w:color w:val="000000"/>
                <w:szCs w:val="28"/>
                <w:lang w:val="ru-RU"/>
              </w:rPr>
              <w:t>- заготовительная деятельность.</w:t>
            </w:r>
          </w:p>
          <w:p w:rsidR="009B6274" w:rsidRPr="009B6274" w:rsidRDefault="009B6274" w:rsidP="009B6274">
            <w:pPr>
              <w:spacing w:after="0" w:line="240" w:lineRule="auto"/>
              <w:rPr>
                <w:color w:val="000000"/>
                <w:szCs w:val="28"/>
                <w:lang w:val="ru-RU"/>
              </w:rPr>
            </w:pPr>
            <w:r w:rsidRPr="009B6274">
              <w:rPr>
                <w:color w:val="000000"/>
                <w:szCs w:val="28"/>
                <w:lang w:val="ru-RU"/>
              </w:rPr>
              <w:lastRenderedPageBreak/>
              <w:t xml:space="preserve">- торговая деятельность в сельских населенных пунктах с численностью населения менее </w:t>
            </w:r>
          </w:p>
          <w:p w:rsidR="009B6274" w:rsidRPr="009B6274" w:rsidRDefault="009B6274" w:rsidP="009B6274">
            <w:pPr>
              <w:spacing w:after="0" w:line="240" w:lineRule="auto"/>
              <w:rPr>
                <w:color w:val="000000"/>
                <w:szCs w:val="28"/>
                <w:lang w:val="ru-RU"/>
              </w:rPr>
            </w:pPr>
            <w:r w:rsidRPr="009B6274">
              <w:rPr>
                <w:color w:val="000000"/>
                <w:szCs w:val="28"/>
                <w:lang w:val="ru-RU"/>
              </w:rPr>
              <w:t xml:space="preserve">   200 человек;</w:t>
            </w:r>
          </w:p>
          <w:p w:rsidR="009B6274" w:rsidRPr="009B6274" w:rsidRDefault="009B6274" w:rsidP="009B6274">
            <w:pPr>
              <w:spacing w:after="0" w:line="240" w:lineRule="auto"/>
              <w:rPr>
                <w:color w:val="000000"/>
                <w:szCs w:val="28"/>
                <w:lang w:val="ru-RU"/>
              </w:rPr>
            </w:pPr>
            <w:r w:rsidRPr="009B6274">
              <w:rPr>
                <w:color w:val="000000"/>
                <w:szCs w:val="28"/>
                <w:lang w:val="ru-RU"/>
              </w:rPr>
              <w:t>2. Возраст начинающего молодого индивидуального предпринимателя или лиц, которым принадлежит не менее 50 процентов в уставном капитале (паевом фонде) юридического лица, не должен превышать 30 лет включительно по состоянию на дату подачи заявки;</w:t>
            </w:r>
          </w:p>
          <w:p w:rsidR="009B6274" w:rsidRPr="009B6274" w:rsidRDefault="009B6274" w:rsidP="009B6274">
            <w:pPr>
              <w:spacing w:after="0" w:line="240" w:lineRule="auto"/>
              <w:rPr>
                <w:color w:val="000000"/>
                <w:szCs w:val="28"/>
                <w:lang w:val="ru-RU"/>
              </w:rPr>
            </w:pPr>
            <w:r w:rsidRPr="009B6274">
              <w:rPr>
                <w:color w:val="000000"/>
                <w:szCs w:val="28"/>
                <w:lang w:val="ru-RU"/>
              </w:rPr>
              <w:t>3. Срок предпринимательской деятельности не должен превышать 12 месяцев с момента регистрации по состоянию на дату подачи заявки;</w:t>
            </w:r>
          </w:p>
          <w:p w:rsidR="009B6274" w:rsidRPr="009B6274" w:rsidRDefault="009B6274" w:rsidP="009B6274">
            <w:pPr>
              <w:spacing w:after="0" w:line="240" w:lineRule="auto"/>
              <w:rPr>
                <w:color w:val="000000"/>
                <w:szCs w:val="28"/>
                <w:lang w:val="ru-RU"/>
              </w:rPr>
            </w:pPr>
            <w:r w:rsidRPr="009B6274">
              <w:rPr>
                <w:color w:val="000000"/>
                <w:szCs w:val="28"/>
                <w:lang w:val="ru-RU"/>
              </w:rPr>
              <w:t>4. Срок реализации проекта по организации и развитию собственного дела должен составлять не более двух лет;</w:t>
            </w:r>
          </w:p>
          <w:p w:rsidR="009B6274" w:rsidRPr="009B6274" w:rsidRDefault="009B6274" w:rsidP="009B6274">
            <w:pPr>
              <w:spacing w:after="0" w:line="240" w:lineRule="auto"/>
              <w:rPr>
                <w:color w:val="000000"/>
                <w:szCs w:val="28"/>
                <w:lang w:val="ru-RU"/>
              </w:rPr>
            </w:pPr>
            <w:r w:rsidRPr="009B6274">
              <w:rPr>
                <w:color w:val="000000"/>
                <w:szCs w:val="28"/>
                <w:lang w:val="ru-RU"/>
              </w:rPr>
              <w:t>5. Создание не менее двух рабочих мест при реализации проекта;</w:t>
            </w:r>
          </w:p>
          <w:p w:rsidR="009B6274" w:rsidRPr="009B6274" w:rsidRDefault="009B6274" w:rsidP="009B6274">
            <w:pPr>
              <w:spacing w:after="0" w:line="240" w:lineRule="auto"/>
              <w:rPr>
                <w:color w:val="000000"/>
                <w:szCs w:val="28"/>
                <w:lang w:val="ru-RU"/>
              </w:rPr>
            </w:pPr>
            <w:r w:rsidRPr="009B6274">
              <w:rPr>
                <w:color w:val="000000"/>
                <w:szCs w:val="28"/>
                <w:lang w:val="ru-RU"/>
              </w:rPr>
              <w:t>6. Уровень средней заработной платы работников должен составлять не менее,  минимальной заработной платы установленной Региональным соглашением о минимальной заработной плате на 2015-2017 гг.;</w:t>
            </w:r>
          </w:p>
          <w:p w:rsidR="009B6274" w:rsidRPr="009B6274" w:rsidRDefault="009B6274" w:rsidP="009B6274">
            <w:pPr>
              <w:spacing w:after="0" w:line="240" w:lineRule="auto"/>
              <w:rPr>
                <w:color w:val="000000"/>
                <w:szCs w:val="28"/>
                <w:lang w:val="ru-RU"/>
              </w:rPr>
            </w:pPr>
            <w:r w:rsidRPr="009B6274">
              <w:rPr>
                <w:color w:val="000000"/>
                <w:szCs w:val="28"/>
                <w:lang w:val="ru-RU"/>
              </w:rPr>
              <w:t>7. Отсутствие задолженности по заработной плате перед персоналом на дату подачи заявки;</w:t>
            </w:r>
          </w:p>
          <w:p w:rsidR="009B6274" w:rsidRDefault="009B6274" w:rsidP="009B6274">
            <w:pPr>
              <w:spacing w:after="0" w:line="240" w:lineRule="auto"/>
              <w:rPr>
                <w:lang w:val="ru-RU"/>
              </w:rPr>
            </w:pPr>
            <w:r w:rsidRPr="009B6274">
              <w:rPr>
                <w:color w:val="000000"/>
                <w:szCs w:val="28"/>
                <w:lang w:val="ru-RU"/>
              </w:rPr>
              <w:t xml:space="preserve">8.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w:t>
            </w:r>
            <w:r w:rsidRPr="009B6274">
              <w:rPr>
                <w:color w:val="000000"/>
                <w:szCs w:val="28"/>
                <w:lang w:val="ru-RU"/>
              </w:rPr>
              <w:lastRenderedPageBreak/>
              <w:t>подачи заявки;</w:t>
            </w:r>
            <w:r w:rsidRPr="009B6274">
              <w:rPr>
                <w:lang w:val="ru-RU"/>
              </w:rPr>
              <w:t xml:space="preserve"> </w:t>
            </w:r>
          </w:p>
          <w:p w:rsidR="009B6274" w:rsidRPr="009B6274" w:rsidRDefault="009B6274" w:rsidP="009B6274">
            <w:pPr>
              <w:spacing w:after="0" w:line="240" w:lineRule="auto"/>
              <w:rPr>
                <w:color w:val="000000"/>
                <w:szCs w:val="28"/>
                <w:lang w:val="ru-RU"/>
              </w:rPr>
            </w:pPr>
            <w:r w:rsidRPr="009B6274">
              <w:rPr>
                <w:color w:val="000000"/>
                <w:szCs w:val="28"/>
                <w:lang w:val="ru-RU"/>
              </w:rPr>
              <w:t>9.Софинансирование начинающим субъектом малого предпринимательства расходов на реализацию проекта в размере не менее 15% от размера получаемой субсидии;</w:t>
            </w:r>
          </w:p>
          <w:p w:rsidR="00642620" w:rsidRPr="00957352" w:rsidRDefault="009B6274" w:rsidP="009B6274">
            <w:pPr>
              <w:spacing w:after="0" w:line="240" w:lineRule="auto"/>
              <w:rPr>
                <w:color w:val="000000"/>
                <w:szCs w:val="28"/>
                <w:lang w:val="ru-RU"/>
              </w:rPr>
            </w:pPr>
            <w:r w:rsidRPr="009B6274">
              <w:rPr>
                <w:color w:val="000000"/>
                <w:szCs w:val="28"/>
                <w:lang w:val="ru-RU"/>
              </w:rPr>
              <w:t>10. Прохождение претендентом обязательного краткосрочного обучения и при наличии бизнес - проекта, оцениваемого комиссией с участием представителей некоммерческих организаций предпринимателей. Предъявляются: свидетельство о прохождении  краткосрочного обучения основам предпринимательской деятельности, договор об оказании услуг обучения, платежный документ, подтверждающий оплату данных услуг.</w:t>
            </w:r>
            <w:r>
              <w:rPr>
                <w:color w:val="000000"/>
                <w:szCs w:val="28"/>
                <w:lang w:val="ru-RU"/>
              </w:rPr>
              <w:t xml:space="preserve"> Прохождение краткосрочного обучения не требуется для начинающих предпринимателей, имеющих диплом о высшем юридическом и (или) </w:t>
            </w:r>
            <w:r w:rsidR="0047569B">
              <w:rPr>
                <w:color w:val="000000"/>
                <w:szCs w:val="28"/>
                <w:lang w:val="ru-RU"/>
              </w:rPr>
              <w:t>экономическом образовании.</w:t>
            </w:r>
            <w:r>
              <w:rPr>
                <w:color w:val="000000"/>
                <w:szCs w:val="28"/>
                <w:lang w:val="ru-RU"/>
              </w:rPr>
              <w:t xml:space="preserve"> </w:t>
            </w:r>
          </w:p>
        </w:tc>
        <w:tc>
          <w:tcPr>
            <w:tcW w:w="1845" w:type="dxa"/>
            <w:tcBorders>
              <w:top w:val="single" w:sz="4" w:space="0" w:color="auto"/>
              <w:left w:val="single" w:sz="4" w:space="0" w:color="auto"/>
              <w:bottom w:val="single" w:sz="4" w:space="0" w:color="auto"/>
              <w:right w:val="single" w:sz="4" w:space="0" w:color="auto"/>
            </w:tcBorders>
          </w:tcPr>
          <w:p w:rsidR="00642620" w:rsidRPr="00957352" w:rsidRDefault="003F138E">
            <w:pPr>
              <w:spacing w:after="0" w:line="240" w:lineRule="auto"/>
              <w:rPr>
                <w:color w:val="000000"/>
                <w:szCs w:val="28"/>
                <w:lang w:val="ru-RU"/>
              </w:rPr>
            </w:pPr>
            <w:r w:rsidRPr="003F138E">
              <w:rPr>
                <w:color w:val="000000"/>
                <w:szCs w:val="28"/>
                <w:lang w:val="ru-RU"/>
              </w:rPr>
              <w:lastRenderedPageBreak/>
              <w:t>Субсидии предоставляются в размере фактически произведенных затрат, но не более 300 тысяч рублей на одного получателя субсидии.</w:t>
            </w:r>
          </w:p>
        </w:tc>
        <w:tc>
          <w:tcPr>
            <w:tcW w:w="5669" w:type="dxa"/>
            <w:tcBorders>
              <w:top w:val="single" w:sz="4" w:space="0" w:color="auto"/>
              <w:left w:val="single" w:sz="4" w:space="0" w:color="auto"/>
              <w:bottom w:val="single" w:sz="4" w:space="0" w:color="auto"/>
              <w:right w:val="single" w:sz="4" w:space="0" w:color="auto"/>
            </w:tcBorders>
          </w:tcPr>
          <w:p w:rsidR="003F138E" w:rsidRPr="003F138E" w:rsidRDefault="003F138E" w:rsidP="003F138E">
            <w:pPr>
              <w:pStyle w:val="ConsPlusNormal"/>
              <w:rPr>
                <w:color w:val="000000"/>
                <w:szCs w:val="28"/>
              </w:rPr>
            </w:pPr>
            <w:r w:rsidRPr="003F138E">
              <w:rPr>
                <w:color w:val="000000"/>
                <w:szCs w:val="28"/>
              </w:rPr>
              <w:t>-заявку на получение субсидии (приложение №1 к Порядку);</w:t>
            </w:r>
            <w:r w:rsidRPr="003F138E">
              <w:rPr>
                <w:color w:val="000000"/>
                <w:szCs w:val="28"/>
              </w:rPr>
              <w:tab/>
            </w:r>
          </w:p>
          <w:p w:rsidR="003F138E" w:rsidRPr="003F138E" w:rsidRDefault="003F138E" w:rsidP="003F138E">
            <w:pPr>
              <w:pStyle w:val="ConsPlusNormal"/>
              <w:rPr>
                <w:color w:val="000000"/>
                <w:szCs w:val="28"/>
              </w:rPr>
            </w:pPr>
            <w:r w:rsidRPr="003F138E">
              <w:rPr>
                <w:color w:val="000000"/>
                <w:szCs w:val="28"/>
              </w:rPr>
              <w:t>-анкету   (приложения №2,3 к Порядку);</w:t>
            </w:r>
          </w:p>
          <w:p w:rsidR="003F138E" w:rsidRPr="003F138E" w:rsidRDefault="003F138E" w:rsidP="003F138E">
            <w:pPr>
              <w:pStyle w:val="ConsPlusNormal"/>
              <w:rPr>
                <w:color w:val="000000"/>
                <w:szCs w:val="28"/>
              </w:rPr>
            </w:pPr>
            <w:r w:rsidRPr="003F138E">
              <w:rPr>
                <w:color w:val="000000"/>
                <w:szCs w:val="28"/>
              </w:rPr>
              <w:t>-копию паспорта с предъявлением оригинала;</w:t>
            </w:r>
          </w:p>
          <w:p w:rsidR="003F138E" w:rsidRPr="003F138E" w:rsidRDefault="003F138E" w:rsidP="003F138E">
            <w:pPr>
              <w:pStyle w:val="ConsPlusNormal"/>
              <w:rPr>
                <w:color w:val="000000"/>
                <w:szCs w:val="28"/>
              </w:rPr>
            </w:pPr>
            <w:r w:rsidRPr="003F138E">
              <w:rPr>
                <w:color w:val="000000"/>
                <w:szCs w:val="28"/>
              </w:rPr>
              <w:t>-копии учредительных документов и свидетельства о государственной регистрации  субъекта малого и среднего предпринимательства (для  индивидуальных предпринимателей – копию свидетельства о регистрации) с предъявлением оригинала;</w:t>
            </w:r>
          </w:p>
          <w:p w:rsidR="003F138E" w:rsidRPr="003F138E" w:rsidRDefault="003F138E" w:rsidP="003F138E">
            <w:pPr>
              <w:pStyle w:val="ConsPlusNormal"/>
              <w:rPr>
                <w:color w:val="000000"/>
                <w:szCs w:val="28"/>
              </w:rPr>
            </w:pPr>
            <w:r w:rsidRPr="003F138E">
              <w:rPr>
                <w:color w:val="000000"/>
                <w:szCs w:val="28"/>
              </w:rPr>
              <w:t>-утвержденный претендентом бизнес - план;</w:t>
            </w:r>
          </w:p>
          <w:p w:rsidR="003F138E" w:rsidRPr="003F138E" w:rsidRDefault="003F138E" w:rsidP="003F138E">
            <w:pPr>
              <w:pStyle w:val="ConsPlusNormal"/>
              <w:rPr>
                <w:color w:val="000000"/>
                <w:szCs w:val="28"/>
              </w:rPr>
            </w:pPr>
            <w:r w:rsidRPr="003F138E">
              <w:rPr>
                <w:color w:val="000000"/>
                <w:szCs w:val="28"/>
              </w:rPr>
              <w:t xml:space="preserve">    -копии бухгалтерских балансов, при применении специальных налоговых режимов – копии налоговых деклараций  на последнюю отчетную дату (если </w:t>
            </w:r>
            <w:r w:rsidRPr="003F138E">
              <w:rPr>
                <w:color w:val="000000"/>
                <w:szCs w:val="28"/>
              </w:rPr>
              <w:lastRenderedPageBreak/>
              <w:t>деятельность уже ведется);</w:t>
            </w:r>
          </w:p>
          <w:p w:rsidR="003F138E" w:rsidRPr="003F138E" w:rsidRDefault="003F138E" w:rsidP="003F138E">
            <w:pPr>
              <w:pStyle w:val="ConsPlusNormal"/>
              <w:rPr>
                <w:color w:val="000000"/>
                <w:szCs w:val="28"/>
              </w:rPr>
            </w:pPr>
            <w:r w:rsidRPr="003F138E">
              <w:rPr>
                <w:color w:val="000000"/>
                <w:szCs w:val="28"/>
              </w:rPr>
              <w:t xml:space="preserve">     -копию документа, подтверждающего право собственности на помещение (земельный участок) для ведения предпринимательской деятельности или копию договора аренды помещения (земельного участка) либо документа, подтверждающего иное право пользования помещением (земельным участком) для ведения предпринимательской деятельности с предъявлением оригинала;</w:t>
            </w:r>
          </w:p>
          <w:p w:rsidR="003F138E" w:rsidRPr="003F138E" w:rsidRDefault="003F138E" w:rsidP="003F138E">
            <w:pPr>
              <w:pStyle w:val="ConsPlusNormal"/>
              <w:rPr>
                <w:color w:val="000000"/>
                <w:szCs w:val="28"/>
              </w:rPr>
            </w:pPr>
            <w:r w:rsidRPr="003F138E">
              <w:rPr>
                <w:color w:val="000000"/>
                <w:szCs w:val="28"/>
              </w:rPr>
              <w:t>-справку налогового органа об отсутствии просроченной задолженности по платежам в бюджет;</w:t>
            </w:r>
          </w:p>
          <w:p w:rsidR="003F138E" w:rsidRPr="003F138E" w:rsidRDefault="003F138E" w:rsidP="003F138E">
            <w:pPr>
              <w:pStyle w:val="ConsPlusNormal"/>
              <w:rPr>
                <w:color w:val="000000"/>
                <w:szCs w:val="28"/>
              </w:rPr>
            </w:pPr>
            <w:r w:rsidRPr="003F138E">
              <w:rPr>
                <w:color w:val="000000"/>
                <w:szCs w:val="28"/>
              </w:rPr>
              <w:t xml:space="preserve">- справку пенсионного фонда об отсутствии задолженности в государственные  внебюджетные фонды; </w:t>
            </w:r>
          </w:p>
          <w:p w:rsidR="003F138E" w:rsidRPr="003F138E" w:rsidRDefault="003F138E" w:rsidP="003F138E">
            <w:pPr>
              <w:pStyle w:val="ConsPlusNormal"/>
              <w:rPr>
                <w:color w:val="000000"/>
                <w:szCs w:val="28"/>
              </w:rPr>
            </w:pPr>
            <w:r w:rsidRPr="003F138E">
              <w:rPr>
                <w:color w:val="000000"/>
                <w:szCs w:val="28"/>
              </w:rPr>
              <w:t>- справку об отсутствии задолженности по платежам в фонд социального страхования;</w:t>
            </w:r>
          </w:p>
          <w:p w:rsidR="003F138E" w:rsidRPr="003F138E" w:rsidRDefault="003F138E" w:rsidP="003F138E">
            <w:pPr>
              <w:pStyle w:val="ConsPlusNormal"/>
              <w:rPr>
                <w:color w:val="000000"/>
                <w:szCs w:val="28"/>
              </w:rPr>
            </w:pPr>
            <w:r w:rsidRPr="003F138E">
              <w:rPr>
                <w:color w:val="000000"/>
                <w:szCs w:val="28"/>
              </w:rPr>
              <w:t>-копию банковского договора;</w:t>
            </w:r>
          </w:p>
          <w:p w:rsidR="003F138E" w:rsidRPr="003F138E" w:rsidRDefault="003F138E" w:rsidP="003F138E">
            <w:pPr>
              <w:pStyle w:val="ConsPlusNormal"/>
              <w:rPr>
                <w:color w:val="000000"/>
                <w:szCs w:val="28"/>
              </w:rPr>
            </w:pPr>
            <w:r w:rsidRPr="003F138E">
              <w:rPr>
                <w:color w:val="000000"/>
                <w:szCs w:val="28"/>
              </w:rPr>
              <w:t xml:space="preserve">         -копии платежных документов, товарных чеков, счетов-фактур, иных документов, подтверждающих целевое использование субсидии, заверенные получателями субсидий   с предъявлением оригинала;</w:t>
            </w:r>
          </w:p>
          <w:p w:rsidR="003F138E" w:rsidRPr="003F138E" w:rsidRDefault="003F138E" w:rsidP="003F138E">
            <w:pPr>
              <w:pStyle w:val="ConsPlusNormal"/>
              <w:rPr>
                <w:color w:val="000000"/>
                <w:szCs w:val="28"/>
              </w:rPr>
            </w:pPr>
            <w:r w:rsidRPr="003F138E">
              <w:rPr>
                <w:color w:val="000000"/>
                <w:szCs w:val="28"/>
              </w:rPr>
              <w:t xml:space="preserve">- справку о среднемесячной заработной плате за месяц, предшествующий дате </w:t>
            </w:r>
            <w:r w:rsidRPr="003F138E">
              <w:rPr>
                <w:color w:val="000000"/>
                <w:szCs w:val="28"/>
              </w:rPr>
              <w:lastRenderedPageBreak/>
              <w:t>подачи документов (если деятельность уже ведется);</w:t>
            </w:r>
          </w:p>
          <w:p w:rsidR="003F138E" w:rsidRPr="003F138E" w:rsidRDefault="003F138E" w:rsidP="003F138E">
            <w:pPr>
              <w:pStyle w:val="ConsPlusNormal"/>
              <w:rPr>
                <w:color w:val="000000"/>
                <w:szCs w:val="28"/>
              </w:rPr>
            </w:pPr>
            <w:r w:rsidRPr="003F138E">
              <w:rPr>
                <w:color w:val="000000"/>
                <w:szCs w:val="28"/>
              </w:rPr>
              <w:t>- справка об отсутствии задолженности по заработной плате перед персоналом на дату подачи документов (если деятельность уже ведется);</w:t>
            </w:r>
          </w:p>
          <w:p w:rsidR="003F138E" w:rsidRPr="003F138E" w:rsidRDefault="003F138E" w:rsidP="003F138E">
            <w:pPr>
              <w:pStyle w:val="ConsPlusNormal"/>
              <w:rPr>
                <w:color w:val="000000"/>
                <w:szCs w:val="28"/>
              </w:rPr>
            </w:pPr>
            <w:r w:rsidRPr="003F138E">
              <w:rPr>
                <w:color w:val="000000"/>
                <w:szCs w:val="28"/>
              </w:rPr>
              <w:t>- перечень организуемых рабочих мест;</w:t>
            </w:r>
          </w:p>
          <w:p w:rsidR="003F138E" w:rsidRPr="003F138E" w:rsidRDefault="003F138E" w:rsidP="003F138E">
            <w:pPr>
              <w:pStyle w:val="ConsPlusNormal"/>
              <w:rPr>
                <w:color w:val="000000"/>
                <w:szCs w:val="28"/>
              </w:rPr>
            </w:pPr>
            <w:r w:rsidRPr="003F138E">
              <w:rPr>
                <w:color w:val="000000"/>
                <w:szCs w:val="28"/>
              </w:rPr>
              <w:t>- свидетельство о прохождении краткосрочного обучения основам предпринимательской деятельности, договор об оказании услуг обучения, платежный документ, подтверждающий оплату данных услуг. Указанные документы скрепляются подписью и печатью претендента.</w:t>
            </w:r>
          </w:p>
          <w:p w:rsidR="00D251E6" w:rsidRPr="00957352" w:rsidRDefault="003F138E" w:rsidP="003F138E">
            <w:pPr>
              <w:pStyle w:val="ConsPlusNormal"/>
              <w:rPr>
                <w:color w:val="000000"/>
                <w:szCs w:val="28"/>
              </w:rPr>
            </w:pPr>
            <w:r w:rsidRPr="003F138E">
              <w:rPr>
                <w:color w:val="000000"/>
                <w:szCs w:val="28"/>
              </w:rPr>
              <w:t>- согласие  получателя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получателем субсидии условий, целей и порядка их предоставления (Приложение №4  к Порядку)</w:t>
            </w:r>
          </w:p>
        </w:tc>
        <w:tc>
          <w:tcPr>
            <w:tcW w:w="1705" w:type="dxa"/>
            <w:tcBorders>
              <w:top w:val="single" w:sz="4" w:space="0" w:color="auto"/>
              <w:left w:val="single" w:sz="4" w:space="0" w:color="auto"/>
              <w:bottom w:val="single" w:sz="4" w:space="0" w:color="auto"/>
              <w:right w:val="single" w:sz="4" w:space="0" w:color="auto"/>
            </w:tcBorders>
          </w:tcPr>
          <w:p w:rsidR="00642620" w:rsidRPr="00957352" w:rsidRDefault="003F138E" w:rsidP="00D251E6">
            <w:pPr>
              <w:spacing w:after="0" w:line="240" w:lineRule="auto"/>
              <w:rPr>
                <w:color w:val="000000"/>
                <w:szCs w:val="28"/>
                <w:lang w:val="ru-RU"/>
              </w:rPr>
            </w:pPr>
            <w:r w:rsidRPr="003F138E">
              <w:rPr>
                <w:color w:val="000000"/>
                <w:szCs w:val="28"/>
                <w:lang w:val="ru-RU"/>
              </w:rPr>
              <w:lastRenderedPageBreak/>
              <w:t>до 15 июня текущего года</w:t>
            </w:r>
          </w:p>
        </w:tc>
      </w:tr>
      <w:tr w:rsidR="00E674B4" w:rsidRPr="00AD6A9F" w:rsidTr="00090E24">
        <w:tc>
          <w:tcPr>
            <w:tcW w:w="15594" w:type="dxa"/>
            <w:gridSpan w:val="4"/>
            <w:tcBorders>
              <w:top w:val="single" w:sz="4" w:space="0" w:color="auto"/>
              <w:left w:val="single" w:sz="4" w:space="0" w:color="auto"/>
              <w:bottom w:val="single" w:sz="4" w:space="0" w:color="auto"/>
              <w:right w:val="single" w:sz="4" w:space="0" w:color="auto"/>
            </w:tcBorders>
          </w:tcPr>
          <w:p w:rsidR="00E674B4" w:rsidRPr="00E674B4" w:rsidRDefault="00455736" w:rsidP="00455736">
            <w:pPr>
              <w:spacing w:after="0" w:line="240" w:lineRule="auto"/>
              <w:jc w:val="center"/>
              <w:rPr>
                <w:b/>
                <w:color w:val="000000"/>
                <w:szCs w:val="28"/>
                <w:lang w:val="ru-RU"/>
              </w:rPr>
            </w:pPr>
            <w:r>
              <w:rPr>
                <w:b/>
                <w:color w:val="000000"/>
                <w:szCs w:val="28"/>
                <w:lang w:val="ru-RU"/>
              </w:rPr>
              <w:lastRenderedPageBreak/>
              <w:t>С</w:t>
            </w:r>
            <w:r w:rsidRPr="00455736">
              <w:rPr>
                <w:b/>
                <w:color w:val="000000"/>
                <w:szCs w:val="28"/>
                <w:lang w:val="ru-RU"/>
              </w:rPr>
              <w:t>убсиди</w:t>
            </w:r>
            <w:r>
              <w:rPr>
                <w:b/>
                <w:color w:val="000000"/>
                <w:szCs w:val="28"/>
                <w:lang w:val="ru-RU"/>
              </w:rPr>
              <w:t>и</w:t>
            </w:r>
            <w:r w:rsidRPr="00455736">
              <w:rPr>
                <w:b/>
                <w:color w:val="000000"/>
                <w:szCs w:val="28"/>
                <w:lang w:val="ru-RU"/>
              </w:rPr>
              <w:t xml:space="preserve"> из районного бюджета на возмещение    части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(паевом фонде) которых доля, принадлежащая зарегистрированным безработным, составляет не менее 50 процентов), на 2016 год</w:t>
            </w:r>
          </w:p>
        </w:tc>
      </w:tr>
      <w:tr w:rsidR="00104BD3" w:rsidRPr="00AD6A9F" w:rsidTr="00E674B4">
        <w:tc>
          <w:tcPr>
            <w:tcW w:w="6375" w:type="dxa"/>
            <w:tcBorders>
              <w:top w:val="single" w:sz="4" w:space="0" w:color="auto"/>
              <w:left w:val="single" w:sz="4" w:space="0" w:color="auto"/>
              <w:bottom w:val="single" w:sz="4" w:space="0" w:color="auto"/>
              <w:right w:val="single" w:sz="4" w:space="0" w:color="auto"/>
            </w:tcBorders>
          </w:tcPr>
          <w:p w:rsidR="00455736" w:rsidRPr="00455736" w:rsidRDefault="00455736" w:rsidP="00455736">
            <w:pPr>
              <w:pStyle w:val="ConsPlusTitle"/>
              <w:rPr>
                <w:b w:val="0"/>
                <w:color w:val="000000"/>
                <w:szCs w:val="28"/>
              </w:rPr>
            </w:pPr>
            <w:proofErr w:type="gramStart"/>
            <w:r w:rsidRPr="00455736">
              <w:rPr>
                <w:b w:val="0"/>
                <w:color w:val="000000"/>
                <w:szCs w:val="28"/>
              </w:rPr>
              <w:t xml:space="preserve">Субсидии предоставляются  зарегистрированным </w:t>
            </w:r>
            <w:r w:rsidRPr="00455736">
              <w:rPr>
                <w:b w:val="0"/>
                <w:color w:val="000000"/>
                <w:szCs w:val="28"/>
              </w:rPr>
              <w:lastRenderedPageBreak/>
              <w:t xml:space="preserve">и действующим на территории Добринского муниципального района не более 12 месяцев субъектам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(уставном капитале) которых доля, принадлежащая зарегистрированным безработным, составляет не менее 50 процентов), осуществляющие приоритетные для района виды деятельности: </w:t>
            </w:r>
            <w:proofErr w:type="gramEnd"/>
          </w:p>
          <w:p w:rsidR="00455736" w:rsidRPr="00455736" w:rsidRDefault="00455736" w:rsidP="00455736">
            <w:pPr>
              <w:pStyle w:val="ConsPlusTitle"/>
              <w:rPr>
                <w:b w:val="0"/>
                <w:color w:val="000000"/>
                <w:szCs w:val="28"/>
              </w:rPr>
            </w:pPr>
            <w:r w:rsidRPr="00455736">
              <w:rPr>
                <w:b w:val="0"/>
                <w:color w:val="000000"/>
                <w:szCs w:val="28"/>
              </w:rPr>
              <w:t>- обрабатывающие производства;</w:t>
            </w:r>
          </w:p>
          <w:p w:rsidR="00455736" w:rsidRPr="00455736" w:rsidRDefault="00455736" w:rsidP="00455736">
            <w:pPr>
              <w:pStyle w:val="ConsPlusTitle"/>
              <w:rPr>
                <w:b w:val="0"/>
                <w:color w:val="000000"/>
                <w:szCs w:val="28"/>
              </w:rPr>
            </w:pPr>
            <w:r w:rsidRPr="00455736">
              <w:rPr>
                <w:b w:val="0"/>
                <w:color w:val="000000"/>
                <w:szCs w:val="28"/>
              </w:rPr>
              <w:t>-сельское хозяйство, охота и лесное хозяйство;</w:t>
            </w:r>
          </w:p>
          <w:p w:rsidR="00455736" w:rsidRPr="00455736" w:rsidRDefault="00455736" w:rsidP="00455736">
            <w:pPr>
              <w:pStyle w:val="ConsPlusTitle"/>
              <w:rPr>
                <w:b w:val="0"/>
                <w:color w:val="000000"/>
                <w:szCs w:val="28"/>
              </w:rPr>
            </w:pPr>
            <w:proofErr w:type="gramStart"/>
            <w:r w:rsidRPr="00455736">
              <w:rPr>
                <w:b w:val="0"/>
                <w:color w:val="000000"/>
                <w:szCs w:val="28"/>
              </w:rPr>
              <w:t>-оказание услуг: бытовых, медицинских, в системе дошкольного воспитания, жилищно-коммунальных, транспортных, связи, по ремонту вычислительной техники, физической культуры и спорта,</w:t>
            </w:r>
            <w:proofErr w:type="gramEnd"/>
          </w:p>
          <w:p w:rsidR="00455736" w:rsidRPr="00455736" w:rsidRDefault="00455736" w:rsidP="00455736">
            <w:pPr>
              <w:pStyle w:val="ConsPlusTitle"/>
              <w:rPr>
                <w:b w:val="0"/>
                <w:color w:val="000000"/>
                <w:szCs w:val="28"/>
              </w:rPr>
            </w:pPr>
            <w:r w:rsidRPr="00455736">
              <w:rPr>
                <w:b w:val="0"/>
                <w:color w:val="000000"/>
                <w:szCs w:val="28"/>
              </w:rPr>
              <w:t>- общественного питания;</w:t>
            </w:r>
          </w:p>
          <w:p w:rsidR="00455736" w:rsidRPr="00455736" w:rsidRDefault="00455736" w:rsidP="00455736">
            <w:pPr>
              <w:pStyle w:val="ConsPlusTitle"/>
              <w:rPr>
                <w:b w:val="0"/>
                <w:color w:val="000000"/>
                <w:szCs w:val="28"/>
              </w:rPr>
            </w:pPr>
            <w:r w:rsidRPr="00455736">
              <w:rPr>
                <w:b w:val="0"/>
                <w:color w:val="000000"/>
                <w:szCs w:val="28"/>
              </w:rPr>
              <w:t>- строительство зданий и сооружений для здравоохранения, культуры, образования;</w:t>
            </w:r>
          </w:p>
          <w:p w:rsidR="00455736" w:rsidRPr="00455736" w:rsidRDefault="00455736" w:rsidP="00455736">
            <w:pPr>
              <w:pStyle w:val="ConsPlusTitle"/>
              <w:rPr>
                <w:b w:val="0"/>
                <w:color w:val="000000"/>
                <w:szCs w:val="28"/>
              </w:rPr>
            </w:pPr>
            <w:r w:rsidRPr="00455736">
              <w:rPr>
                <w:b w:val="0"/>
                <w:color w:val="000000"/>
                <w:szCs w:val="28"/>
              </w:rPr>
              <w:t xml:space="preserve"> -инновационная деятельность; </w:t>
            </w:r>
          </w:p>
          <w:p w:rsidR="00455736" w:rsidRPr="00455736" w:rsidRDefault="00455736" w:rsidP="00455736">
            <w:pPr>
              <w:pStyle w:val="ConsPlusTitle"/>
              <w:rPr>
                <w:b w:val="0"/>
                <w:color w:val="000000"/>
                <w:szCs w:val="28"/>
              </w:rPr>
            </w:pPr>
            <w:r w:rsidRPr="00455736">
              <w:rPr>
                <w:b w:val="0"/>
                <w:color w:val="000000"/>
                <w:szCs w:val="28"/>
              </w:rPr>
              <w:t>-заготовительная деятельность;</w:t>
            </w:r>
          </w:p>
          <w:p w:rsidR="00104BD3" w:rsidRDefault="00455736" w:rsidP="00455736">
            <w:pPr>
              <w:pStyle w:val="ConsPlusTitle"/>
              <w:rPr>
                <w:color w:val="000000"/>
                <w:szCs w:val="28"/>
              </w:rPr>
            </w:pPr>
            <w:r w:rsidRPr="00455736">
              <w:rPr>
                <w:b w:val="0"/>
                <w:color w:val="000000"/>
                <w:szCs w:val="28"/>
              </w:rPr>
              <w:t>-торговая деятельность в сельских населенных пунктах с численностью населения менее 200 человек.</w:t>
            </w:r>
          </w:p>
        </w:tc>
        <w:tc>
          <w:tcPr>
            <w:tcW w:w="1845" w:type="dxa"/>
            <w:tcBorders>
              <w:top w:val="single" w:sz="4" w:space="0" w:color="auto"/>
              <w:left w:val="single" w:sz="4" w:space="0" w:color="auto"/>
              <w:bottom w:val="single" w:sz="4" w:space="0" w:color="auto"/>
              <w:right w:val="single" w:sz="4" w:space="0" w:color="auto"/>
            </w:tcBorders>
          </w:tcPr>
          <w:p w:rsidR="00846856" w:rsidRPr="00DE6A90" w:rsidRDefault="00455736" w:rsidP="00455736">
            <w:pPr>
              <w:pStyle w:val="ConsPlusTitle"/>
              <w:rPr>
                <w:b w:val="0"/>
                <w:color w:val="000000"/>
                <w:szCs w:val="28"/>
              </w:rPr>
            </w:pPr>
            <w:r w:rsidRPr="00455736">
              <w:rPr>
                <w:b w:val="0"/>
                <w:color w:val="000000"/>
                <w:szCs w:val="28"/>
              </w:rPr>
              <w:lastRenderedPageBreak/>
              <w:t xml:space="preserve">Субсидии </w:t>
            </w:r>
            <w:r w:rsidRPr="00455736">
              <w:rPr>
                <w:b w:val="0"/>
                <w:color w:val="000000"/>
                <w:szCs w:val="28"/>
              </w:rPr>
              <w:lastRenderedPageBreak/>
              <w:t>предоставляются в размере фактически произведенных затрат, но не более 300 тысяч рублей на одного получателя субсидии в текущем финансовом году.</w:t>
            </w:r>
          </w:p>
        </w:tc>
        <w:tc>
          <w:tcPr>
            <w:tcW w:w="5669" w:type="dxa"/>
            <w:tcBorders>
              <w:top w:val="single" w:sz="4" w:space="0" w:color="auto"/>
              <w:left w:val="single" w:sz="4" w:space="0" w:color="auto"/>
              <w:bottom w:val="single" w:sz="4" w:space="0" w:color="auto"/>
              <w:right w:val="single" w:sz="4" w:space="0" w:color="auto"/>
            </w:tcBorders>
          </w:tcPr>
          <w:p w:rsidR="00455736" w:rsidRPr="00455736" w:rsidRDefault="00455736" w:rsidP="00455736">
            <w:pPr>
              <w:pStyle w:val="ConsPlusTitle"/>
              <w:rPr>
                <w:b w:val="0"/>
                <w:color w:val="000000"/>
                <w:szCs w:val="28"/>
              </w:rPr>
            </w:pPr>
            <w:r w:rsidRPr="00455736">
              <w:rPr>
                <w:b w:val="0"/>
                <w:color w:val="000000"/>
                <w:szCs w:val="28"/>
              </w:rPr>
              <w:lastRenderedPageBreak/>
              <w:t xml:space="preserve">- заявку на получение субсидии (приложение </w:t>
            </w:r>
            <w:r w:rsidRPr="00455736">
              <w:rPr>
                <w:b w:val="0"/>
                <w:color w:val="000000"/>
                <w:szCs w:val="28"/>
              </w:rPr>
              <w:lastRenderedPageBreak/>
              <w:t xml:space="preserve">№1); </w:t>
            </w:r>
          </w:p>
          <w:p w:rsidR="00455736" w:rsidRPr="00455736" w:rsidRDefault="00455736" w:rsidP="00455736">
            <w:pPr>
              <w:pStyle w:val="ConsPlusTitle"/>
              <w:rPr>
                <w:b w:val="0"/>
                <w:color w:val="000000"/>
                <w:szCs w:val="28"/>
              </w:rPr>
            </w:pPr>
            <w:r w:rsidRPr="00455736">
              <w:rPr>
                <w:b w:val="0"/>
                <w:color w:val="000000"/>
                <w:szCs w:val="28"/>
              </w:rPr>
              <w:t>-анкету участника (приложение № 2,3);</w:t>
            </w:r>
          </w:p>
          <w:p w:rsidR="00455736" w:rsidRPr="00455736" w:rsidRDefault="00455736" w:rsidP="00455736">
            <w:pPr>
              <w:pStyle w:val="ConsPlusTitle"/>
              <w:rPr>
                <w:b w:val="0"/>
                <w:color w:val="000000"/>
                <w:szCs w:val="28"/>
              </w:rPr>
            </w:pPr>
            <w:r w:rsidRPr="00455736">
              <w:rPr>
                <w:b w:val="0"/>
                <w:color w:val="000000"/>
                <w:szCs w:val="28"/>
              </w:rPr>
              <w:t>- справку центра занятости о признании гражданина безработным;</w:t>
            </w:r>
          </w:p>
          <w:p w:rsidR="00455736" w:rsidRPr="00455736" w:rsidRDefault="00455736" w:rsidP="00455736">
            <w:pPr>
              <w:pStyle w:val="ConsPlusTitle"/>
              <w:rPr>
                <w:b w:val="0"/>
                <w:color w:val="000000"/>
                <w:szCs w:val="28"/>
              </w:rPr>
            </w:pPr>
            <w:r w:rsidRPr="00455736">
              <w:rPr>
                <w:b w:val="0"/>
                <w:color w:val="000000"/>
                <w:szCs w:val="28"/>
              </w:rPr>
              <w:t>-копию паспорта с предъявлением оригинала;</w:t>
            </w:r>
          </w:p>
          <w:p w:rsidR="00455736" w:rsidRPr="00455736" w:rsidRDefault="00455736" w:rsidP="00455736">
            <w:pPr>
              <w:pStyle w:val="ConsPlusTitle"/>
              <w:rPr>
                <w:b w:val="0"/>
                <w:color w:val="000000"/>
                <w:szCs w:val="28"/>
              </w:rPr>
            </w:pPr>
            <w:r w:rsidRPr="00455736">
              <w:rPr>
                <w:b w:val="0"/>
                <w:color w:val="000000"/>
                <w:szCs w:val="28"/>
              </w:rPr>
              <w:t xml:space="preserve">-копии учредительных документов (устав, свидетельство о регистрации; свидетельство о постановке на учет в налоговом органе) с предъявлением оригинала; </w:t>
            </w:r>
          </w:p>
          <w:p w:rsidR="00455736" w:rsidRPr="00455736" w:rsidRDefault="00455736" w:rsidP="00455736">
            <w:pPr>
              <w:pStyle w:val="ConsPlusTitle"/>
              <w:rPr>
                <w:b w:val="0"/>
                <w:color w:val="000000"/>
                <w:szCs w:val="28"/>
              </w:rPr>
            </w:pPr>
            <w:r w:rsidRPr="00455736">
              <w:rPr>
                <w:b w:val="0"/>
                <w:color w:val="000000"/>
                <w:szCs w:val="28"/>
              </w:rPr>
              <w:t>-выписку из ЕГРЮЛ или ЕГРИП не ранее  чем за 1 месяц до даты  подачи заявки;</w:t>
            </w:r>
          </w:p>
          <w:p w:rsidR="00455736" w:rsidRPr="00455736" w:rsidRDefault="00455736" w:rsidP="00455736">
            <w:pPr>
              <w:pStyle w:val="ConsPlusTitle"/>
              <w:rPr>
                <w:b w:val="0"/>
                <w:color w:val="000000"/>
                <w:szCs w:val="28"/>
              </w:rPr>
            </w:pPr>
            <w:r w:rsidRPr="00455736">
              <w:rPr>
                <w:b w:val="0"/>
                <w:color w:val="000000"/>
                <w:szCs w:val="28"/>
              </w:rPr>
              <w:t>- утвержденный претендентом бизнес-план;</w:t>
            </w:r>
          </w:p>
          <w:p w:rsidR="00455736" w:rsidRPr="00455736" w:rsidRDefault="00455736" w:rsidP="00455736">
            <w:pPr>
              <w:pStyle w:val="ConsPlusTitle"/>
              <w:rPr>
                <w:b w:val="0"/>
                <w:color w:val="000000"/>
                <w:szCs w:val="28"/>
              </w:rPr>
            </w:pPr>
            <w:r w:rsidRPr="00455736">
              <w:rPr>
                <w:b w:val="0"/>
                <w:color w:val="000000"/>
                <w:szCs w:val="28"/>
              </w:rPr>
              <w:t xml:space="preserve">- копии бухгалтерских балансов, при применении специальных налоговых </w:t>
            </w:r>
            <w:proofErr w:type="gramStart"/>
            <w:r w:rsidRPr="00455736">
              <w:rPr>
                <w:b w:val="0"/>
                <w:color w:val="000000"/>
                <w:szCs w:val="28"/>
              </w:rPr>
              <w:t>режимов-копии</w:t>
            </w:r>
            <w:proofErr w:type="gramEnd"/>
            <w:r w:rsidRPr="00455736">
              <w:rPr>
                <w:b w:val="0"/>
                <w:color w:val="000000"/>
                <w:szCs w:val="28"/>
              </w:rPr>
              <w:t xml:space="preserve"> налоговых деклараций, на последнюю отчетную дату (если деятельность уже ведется);</w:t>
            </w:r>
          </w:p>
          <w:p w:rsidR="00455736" w:rsidRPr="00455736" w:rsidRDefault="00455736" w:rsidP="00455736">
            <w:pPr>
              <w:pStyle w:val="ConsPlusTitle"/>
              <w:rPr>
                <w:b w:val="0"/>
                <w:color w:val="000000"/>
                <w:szCs w:val="28"/>
              </w:rPr>
            </w:pPr>
            <w:r w:rsidRPr="00455736">
              <w:rPr>
                <w:b w:val="0"/>
                <w:color w:val="000000"/>
                <w:szCs w:val="28"/>
              </w:rPr>
              <w:t xml:space="preserve">- копию документа, подтверждающего право собственности на объекты недвижимости (земельный участок) для осуществления предпринимательской деятельности или копию договора аренды объекта недвижимости (земельного участка) либо документа, подтверждающего иное право пользования объектом недвижимости (земельным участком) для осуществления предпринимательской деятельности; с </w:t>
            </w:r>
            <w:r w:rsidRPr="00455736">
              <w:rPr>
                <w:b w:val="0"/>
                <w:color w:val="000000"/>
                <w:szCs w:val="28"/>
              </w:rPr>
              <w:lastRenderedPageBreak/>
              <w:t>предъявлением оригинала;</w:t>
            </w:r>
          </w:p>
          <w:p w:rsidR="00455736" w:rsidRPr="00455736" w:rsidRDefault="00455736" w:rsidP="00455736">
            <w:pPr>
              <w:pStyle w:val="ConsPlusTitle"/>
              <w:rPr>
                <w:b w:val="0"/>
                <w:color w:val="000000"/>
                <w:szCs w:val="28"/>
              </w:rPr>
            </w:pPr>
            <w:r w:rsidRPr="00455736">
              <w:rPr>
                <w:b w:val="0"/>
                <w:color w:val="000000"/>
                <w:szCs w:val="28"/>
              </w:rPr>
              <w:t>- подтверждение налогового органа об отсутствии просроченной задолженности по платежам в бюджет и внебюджетные фонды;</w:t>
            </w:r>
          </w:p>
          <w:p w:rsidR="00455736" w:rsidRPr="00455736" w:rsidRDefault="00455736" w:rsidP="00455736">
            <w:pPr>
              <w:pStyle w:val="ConsPlusTitle"/>
              <w:rPr>
                <w:b w:val="0"/>
                <w:color w:val="000000"/>
                <w:szCs w:val="28"/>
              </w:rPr>
            </w:pPr>
            <w:r w:rsidRPr="00455736">
              <w:rPr>
                <w:b w:val="0"/>
                <w:color w:val="000000"/>
                <w:szCs w:val="28"/>
              </w:rPr>
              <w:t>- справку пенсионного фонда об отсутствии задолженности в государственные внебюджетные фонды и справку об отсутствии задолженности по платежам в фонд социального страхования за квартал, предшествующий дате подачи документов;</w:t>
            </w:r>
          </w:p>
          <w:p w:rsidR="00455736" w:rsidRPr="00455736" w:rsidRDefault="00455736" w:rsidP="00455736">
            <w:pPr>
              <w:pStyle w:val="ConsPlusTitle"/>
              <w:rPr>
                <w:b w:val="0"/>
                <w:color w:val="000000"/>
                <w:szCs w:val="28"/>
              </w:rPr>
            </w:pPr>
            <w:r w:rsidRPr="00455736">
              <w:rPr>
                <w:b w:val="0"/>
                <w:color w:val="000000"/>
                <w:szCs w:val="28"/>
              </w:rPr>
              <w:t>-документы, подтверждающие затраты, при создании малых предприятий, потребительских кооперативов (заверенные получателями субсидий копии договоров, копии счетов – фактур, копии платежных документов, подтверждающих оплату, с предъявлением оригинала, каждый товарный чек на сумму не более 100 000 рублей);</w:t>
            </w:r>
          </w:p>
          <w:p w:rsidR="00455736" w:rsidRPr="00455736" w:rsidRDefault="00455736" w:rsidP="00455736">
            <w:pPr>
              <w:pStyle w:val="ConsPlusTitle"/>
              <w:rPr>
                <w:b w:val="0"/>
                <w:color w:val="000000"/>
                <w:szCs w:val="28"/>
              </w:rPr>
            </w:pPr>
            <w:r w:rsidRPr="00455736">
              <w:rPr>
                <w:b w:val="0"/>
                <w:color w:val="000000"/>
                <w:szCs w:val="28"/>
              </w:rPr>
              <w:t>- копия  договора банковского счета;</w:t>
            </w:r>
          </w:p>
          <w:p w:rsidR="00455736" w:rsidRPr="00455736" w:rsidRDefault="00455736" w:rsidP="00455736">
            <w:pPr>
              <w:pStyle w:val="ConsPlusTitle"/>
              <w:rPr>
                <w:b w:val="0"/>
                <w:color w:val="000000"/>
                <w:szCs w:val="28"/>
              </w:rPr>
            </w:pPr>
            <w:r w:rsidRPr="00455736">
              <w:rPr>
                <w:b w:val="0"/>
                <w:color w:val="000000"/>
                <w:szCs w:val="28"/>
              </w:rPr>
              <w:t>- справку об отсутствии задолженности по заработной плате перед персоналом на дату подачи заявк</w:t>
            </w:r>
            <w:proofErr w:type="gramStart"/>
            <w:r w:rsidRPr="00455736">
              <w:rPr>
                <w:b w:val="0"/>
                <w:color w:val="000000"/>
                <w:szCs w:val="28"/>
              </w:rPr>
              <w:t>и(</w:t>
            </w:r>
            <w:proofErr w:type="gramEnd"/>
            <w:r w:rsidRPr="00455736">
              <w:rPr>
                <w:b w:val="0"/>
                <w:color w:val="000000"/>
                <w:szCs w:val="28"/>
              </w:rPr>
              <w:t>если деятельность уже ведется);</w:t>
            </w:r>
          </w:p>
          <w:p w:rsidR="00455736" w:rsidRPr="00455736" w:rsidRDefault="00455736" w:rsidP="00455736">
            <w:pPr>
              <w:pStyle w:val="ConsPlusTitle"/>
              <w:rPr>
                <w:b w:val="0"/>
                <w:color w:val="000000"/>
                <w:szCs w:val="28"/>
              </w:rPr>
            </w:pPr>
            <w:r w:rsidRPr="00455736">
              <w:rPr>
                <w:b w:val="0"/>
                <w:color w:val="000000"/>
                <w:szCs w:val="28"/>
              </w:rPr>
              <w:t>- справку о среднемесячной заработной плате за месяц, предшествующий дате подачи документов (если деятельность уже ведется);</w:t>
            </w:r>
          </w:p>
          <w:p w:rsidR="00455736" w:rsidRPr="00455736" w:rsidRDefault="00455736" w:rsidP="00455736">
            <w:pPr>
              <w:pStyle w:val="ConsPlusTitle"/>
              <w:rPr>
                <w:b w:val="0"/>
                <w:color w:val="000000"/>
                <w:szCs w:val="28"/>
              </w:rPr>
            </w:pPr>
            <w:r w:rsidRPr="00455736">
              <w:rPr>
                <w:b w:val="0"/>
                <w:color w:val="000000"/>
                <w:szCs w:val="28"/>
              </w:rPr>
              <w:t xml:space="preserve">- копия свидетельства о прохождении  </w:t>
            </w:r>
            <w:r w:rsidRPr="00455736">
              <w:rPr>
                <w:b w:val="0"/>
                <w:color w:val="000000"/>
                <w:szCs w:val="28"/>
              </w:rPr>
              <w:lastRenderedPageBreak/>
              <w:t>краткосрочного обучения основам предпринимательской деятельности,  копия договора об оказании услуг обучения,  копия платежного документа, подтверждающая оплату данных услуг;</w:t>
            </w:r>
          </w:p>
          <w:p w:rsidR="00455736" w:rsidRPr="00455736" w:rsidRDefault="00455736" w:rsidP="00455736">
            <w:pPr>
              <w:pStyle w:val="ConsPlusTitle"/>
              <w:rPr>
                <w:b w:val="0"/>
                <w:color w:val="000000"/>
                <w:szCs w:val="28"/>
              </w:rPr>
            </w:pPr>
            <w:r w:rsidRPr="00455736">
              <w:rPr>
                <w:b w:val="0"/>
                <w:color w:val="000000"/>
                <w:szCs w:val="28"/>
              </w:rPr>
              <w:t>-перечень организуемых дополнительных рабочих мест;</w:t>
            </w:r>
          </w:p>
          <w:p w:rsidR="00104BD3" w:rsidRPr="00DE6A90" w:rsidRDefault="00455736" w:rsidP="00455736">
            <w:pPr>
              <w:pStyle w:val="ConsPlusTitle"/>
              <w:rPr>
                <w:b w:val="0"/>
                <w:color w:val="000000"/>
                <w:szCs w:val="28"/>
              </w:rPr>
            </w:pPr>
            <w:r w:rsidRPr="00455736">
              <w:rPr>
                <w:b w:val="0"/>
                <w:color w:val="000000"/>
                <w:szCs w:val="28"/>
              </w:rPr>
              <w:t>- согласие  получателя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получателем субсидии условий, целей и порядка их предоставления (Приложение №</w:t>
            </w:r>
            <w:r>
              <w:rPr>
                <w:b w:val="0"/>
                <w:color w:val="000000"/>
                <w:szCs w:val="28"/>
              </w:rPr>
              <w:t xml:space="preserve"> </w:t>
            </w:r>
            <w:r w:rsidRPr="00455736">
              <w:rPr>
                <w:b w:val="0"/>
                <w:color w:val="000000"/>
                <w:szCs w:val="28"/>
              </w:rPr>
              <w:t>4)</w:t>
            </w:r>
          </w:p>
        </w:tc>
        <w:tc>
          <w:tcPr>
            <w:tcW w:w="1705" w:type="dxa"/>
            <w:tcBorders>
              <w:top w:val="single" w:sz="4" w:space="0" w:color="auto"/>
              <w:left w:val="single" w:sz="4" w:space="0" w:color="auto"/>
              <w:bottom w:val="single" w:sz="4" w:space="0" w:color="auto"/>
              <w:right w:val="single" w:sz="4" w:space="0" w:color="auto"/>
            </w:tcBorders>
          </w:tcPr>
          <w:p w:rsidR="00104BD3" w:rsidRPr="00846856" w:rsidRDefault="00455736" w:rsidP="00455736">
            <w:pPr>
              <w:pStyle w:val="ConsPlusTitle"/>
              <w:rPr>
                <w:b w:val="0"/>
                <w:color w:val="000000"/>
                <w:szCs w:val="28"/>
              </w:rPr>
            </w:pPr>
            <w:r w:rsidRPr="00455736">
              <w:rPr>
                <w:b w:val="0"/>
                <w:color w:val="000000"/>
                <w:szCs w:val="28"/>
              </w:rPr>
              <w:lastRenderedPageBreak/>
              <w:t xml:space="preserve">до 20 июня </w:t>
            </w:r>
            <w:r w:rsidRPr="00455736">
              <w:rPr>
                <w:b w:val="0"/>
                <w:color w:val="000000"/>
                <w:szCs w:val="28"/>
              </w:rPr>
              <w:lastRenderedPageBreak/>
              <w:t xml:space="preserve">текущего года </w:t>
            </w:r>
            <w:r>
              <w:rPr>
                <w:b w:val="0"/>
                <w:color w:val="000000"/>
                <w:szCs w:val="28"/>
              </w:rPr>
              <w:t>включительно</w:t>
            </w:r>
          </w:p>
        </w:tc>
      </w:tr>
      <w:tr w:rsidR="00642620" w:rsidRPr="00AD6A9F" w:rsidTr="009A21DB">
        <w:tc>
          <w:tcPr>
            <w:tcW w:w="15594" w:type="dxa"/>
            <w:gridSpan w:val="4"/>
            <w:tcBorders>
              <w:top w:val="single" w:sz="4" w:space="0" w:color="auto"/>
              <w:left w:val="single" w:sz="4" w:space="0" w:color="auto"/>
              <w:bottom w:val="single" w:sz="4" w:space="0" w:color="auto"/>
              <w:right w:val="single" w:sz="4" w:space="0" w:color="auto"/>
            </w:tcBorders>
          </w:tcPr>
          <w:p w:rsidR="00642620" w:rsidRPr="009B6274" w:rsidRDefault="000020B6" w:rsidP="006362AF">
            <w:pPr>
              <w:pStyle w:val="ConsPlusTitle"/>
              <w:jc w:val="both"/>
              <w:rPr>
                <w:color w:val="000000"/>
                <w:szCs w:val="28"/>
              </w:rPr>
            </w:pPr>
            <w:r w:rsidRPr="009B6274">
              <w:rPr>
                <w:color w:val="000000"/>
                <w:szCs w:val="28"/>
              </w:rPr>
              <w:lastRenderedPageBreak/>
              <w:t>Субсидии на возмещение части затрат, связанных с приобретением автомобильного топлива юридическими лицами и индивидуальными предпринимателями для доставки товаров и заказов сельскому населению</w:t>
            </w:r>
          </w:p>
        </w:tc>
      </w:tr>
      <w:tr w:rsidR="00642620" w:rsidRPr="00AD6A9F" w:rsidTr="00E674B4">
        <w:tc>
          <w:tcPr>
            <w:tcW w:w="6375" w:type="dxa"/>
            <w:tcBorders>
              <w:top w:val="single" w:sz="4" w:space="0" w:color="auto"/>
              <w:left w:val="single" w:sz="4" w:space="0" w:color="auto"/>
              <w:bottom w:val="single" w:sz="4" w:space="0" w:color="auto"/>
              <w:right w:val="single" w:sz="4" w:space="0" w:color="auto"/>
            </w:tcBorders>
          </w:tcPr>
          <w:p w:rsidR="000020B6" w:rsidRPr="000020B6" w:rsidRDefault="000020B6" w:rsidP="000020B6">
            <w:pPr>
              <w:pStyle w:val="ConsPlusNormal"/>
              <w:rPr>
                <w:color w:val="000000"/>
                <w:szCs w:val="28"/>
              </w:rPr>
            </w:pPr>
            <w:r w:rsidRPr="000020B6">
              <w:rPr>
                <w:color w:val="000000"/>
                <w:szCs w:val="28"/>
              </w:rPr>
              <w:t>Субсидии предоставляются  юридическим лицам и индивидуальным предпринимателям при условии их целевого использования.</w:t>
            </w:r>
            <w:r>
              <w:rPr>
                <w:color w:val="000000"/>
                <w:szCs w:val="28"/>
              </w:rPr>
              <w:t xml:space="preserve"> </w:t>
            </w:r>
            <w:r w:rsidRPr="000020B6">
              <w:rPr>
                <w:color w:val="000000"/>
                <w:szCs w:val="28"/>
              </w:rPr>
              <w:t xml:space="preserve">Субсидии предоставляются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автомобильного топлива </w:t>
            </w:r>
            <w:proofErr w:type="gramStart"/>
            <w:r w:rsidRPr="000020B6">
              <w:rPr>
                <w:color w:val="000000"/>
                <w:szCs w:val="28"/>
              </w:rPr>
              <w:t>для</w:t>
            </w:r>
            <w:proofErr w:type="gramEnd"/>
            <w:r w:rsidRPr="000020B6">
              <w:rPr>
                <w:color w:val="000000"/>
                <w:szCs w:val="28"/>
              </w:rPr>
              <w:t xml:space="preserve">: </w:t>
            </w:r>
          </w:p>
          <w:p w:rsidR="000020B6" w:rsidRPr="000020B6" w:rsidRDefault="000020B6" w:rsidP="000020B6">
            <w:pPr>
              <w:pStyle w:val="ConsPlusNormal"/>
              <w:rPr>
                <w:color w:val="000000"/>
                <w:szCs w:val="28"/>
              </w:rPr>
            </w:pPr>
            <w:r w:rsidRPr="000020B6">
              <w:rPr>
                <w:color w:val="000000"/>
                <w:szCs w:val="28"/>
              </w:rPr>
              <w:t xml:space="preserve">1) доставки товаров народного потребления (в том числе хлеба и хлебобулочных изделий) в </w:t>
            </w:r>
            <w:r w:rsidRPr="000020B6">
              <w:rPr>
                <w:color w:val="000000"/>
                <w:szCs w:val="28"/>
              </w:rPr>
              <w:lastRenderedPageBreak/>
              <w:t xml:space="preserve">стационарные торговые объекты, расположенные в сельских населенных пунктах, имеющих один стационарный торговый объект по продаже социально значимых продовольственных товаров первой необходимости; </w:t>
            </w:r>
          </w:p>
          <w:p w:rsidR="000020B6" w:rsidRPr="000020B6" w:rsidRDefault="000020B6" w:rsidP="000020B6">
            <w:pPr>
              <w:pStyle w:val="ConsPlusNormal"/>
              <w:rPr>
                <w:color w:val="000000"/>
                <w:szCs w:val="28"/>
              </w:rPr>
            </w:pPr>
            <w:r w:rsidRPr="000020B6">
              <w:rPr>
                <w:color w:val="000000"/>
                <w:szCs w:val="28"/>
              </w:rPr>
              <w:t>2)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642620" w:rsidRDefault="000020B6" w:rsidP="000020B6">
            <w:pPr>
              <w:pStyle w:val="ConsPlusNormal"/>
              <w:rPr>
                <w:color w:val="000000"/>
                <w:szCs w:val="28"/>
              </w:rPr>
            </w:pPr>
            <w:r w:rsidRPr="000020B6">
              <w:rPr>
                <w:color w:val="000000"/>
                <w:szCs w:val="28"/>
              </w:rPr>
              <w:t>3) сбора и доставки заказов сельского населения при оказании бытовых услуг.</w:t>
            </w:r>
          </w:p>
          <w:p w:rsidR="006362AF" w:rsidRPr="006362AF" w:rsidRDefault="006362AF" w:rsidP="006362AF">
            <w:pPr>
              <w:pStyle w:val="ConsPlusNormal"/>
              <w:rPr>
                <w:color w:val="000000"/>
                <w:szCs w:val="28"/>
              </w:rPr>
            </w:pPr>
            <w:r w:rsidRPr="006362AF">
              <w:rPr>
                <w:b/>
                <w:color w:val="000000"/>
                <w:szCs w:val="28"/>
              </w:rPr>
              <w:t>Условиями предоставления субсидий является</w:t>
            </w:r>
            <w:r w:rsidRPr="006362AF">
              <w:rPr>
                <w:color w:val="000000"/>
                <w:szCs w:val="28"/>
              </w:rPr>
              <w:t xml:space="preserve">: </w:t>
            </w:r>
          </w:p>
          <w:p w:rsidR="006362AF" w:rsidRPr="006362AF" w:rsidRDefault="006362AF" w:rsidP="006362AF">
            <w:pPr>
              <w:pStyle w:val="ConsPlusNormal"/>
              <w:rPr>
                <w:color w:val="000000"/>
                <w:szCs w:val="28"/>
              </w:rPr>
            </w:pPr>
            <w:r w:rsidRPr="006362AF">
              <w:rPr>
                <w:color w:val="000000"/>
                <w:szCs w:val="28"/>
              </w:rPr>
              <w:t xml:space="preserve">- обслуживание населенных пунктов,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не менее 2 раз в неделю; </w:t>
            </w:r>
          </w:p>
          <w:p w:rsidR="006362AF" w:rsidRPr="00957352" w:rsidRDefault="006362AF" w:rsidP="006362AF">
            <w:pPr>
              <w:pStyle w:val="ConsPlusNormal"/>
              <w:rPr>
                <w:color w:val="000000"/>
                <w:szCs w:val="28"/>
              </w:rPr>
            </w:pPr>
            <w:r w:rsidRPr="006362AF">
              <w:rPr>
                <w:color w:val="000000"/>
                <w:szCs w:val="28"/>
              </w:rPr>
              <w:t>- осуществляющих сбор и доставку заказов сельского населения при оказании бытовых услуг не менее 1 раза в неделю.</w:t>
            </w:r>
          </w:p>
        </w:tc>
        <w:tc>
          <w:tcPr>
            <w:tcW w:w="1845" w:type="dxa"/>
            <w:tcBorders>
              <w:top w:val="single" w:sz="4" w:space="0" w:color="auto"/>
              <w:left w:val="single" w:sz="4" w:space="0" w:color="auto"/>
              <w:bottom w:val="single" w:sz="4" w:space="0" w:color="auto"/>
              <w:right w:val="single" w:sz="4" w:space="0" w:color="auto"/>
            </w:tcBorders>
          </w:tcPr>
          <w:p w:rsidR="00642620" w:rsidRPr="00957352" w:rsidRDefault="00104BD3" w:rsidP="00AD6A9F">
            <w:pPr>
              <w:spacing w:after="0" w:line="240" w:lineRule="auto"/>
              <w:rPr>
                <w:color w:val="000000"/>
                <w:szCs w:val="28"/>
                <w:lang w:val="ru-RU"/>
              </w:rPr>
            </w:pPr>
            <w:r w:rsidRPr="00104BD3">
              <w:rPr>
                <w:color w:val="000000"/>
                <w:szCs w:val="28"/>
                <w:lang w:val="ru-RU"/>
              </w:rPr>
              <w:lastRenderedPageBreak/>
              <w:t xml:space="preserve">Субсидии из местного бюджета выплачиваются в размере не менее </w:t>
            </w:r>
            <w:r w:rsidR="00AD6A9F">
              <w:rPr>
                <w:color w:val="000000"/>
                <w:szCs w:val="28"/>
                <w:lang w:val="ru-RU"/>
              </w:rPr>
              <w:t>5</w:t>
            </w:r>
            <w:r w:rsidRPr="00104BD3">
              <w:rPr>
                <w:color w:val="000000"/>
                <w:szCs w:val="28"/>
                <w:lang w:val="ru-RU"/>
              </w:rPr>
              <w:t xml:space="preserve"> (</w:t>
            </w:r>
            <w:r w:rsidR="00AD6A9F">
              <w:rPr>
                <w:color w:val="000000"/>
                <w:szCs w:val="28"/>
                <w:lang w:val="ru-RU"/>
              </w:rPr>
              <w:t>п</w:t>
            </w:r>
            <w:bookmarkStart w:id="0" w:name="_GoBack"/>
            <w:bookmarkEnd w:id="0"/>
            <w:r w:rsidRPr="00104BD3">
              <w:rPr>
                <w:color w:val="000000"/>
                <w:szCs w:val="28"/>
                <w:lang w:val="ru-RU"/>
              </w:rPr>
              <w:t xml:space="preserve">яти) процентов от стоимости произведенных затрат </w:t>
            </w:r>
            <w:r w:rsidRPr="00104BD3">
              <w:rPr>
                <w:color w:val="000000"/>
                <w:szCs w:val="28"/>
                <w:lang w:val="ru-RU"/>
              </w:rPr>
              <w:lastRenderedPageBreak/>
              <w:t>юридическими лицами и индивидуальными предпринимателями.</w:t>
            </w:r>
          </w:p>
        </w:tc>
        <w:tc>
          <w:tcPr>
            <w:tcW w:w="5669" w:type="dxa"/>
            <w:tcBorders>
              <w:top w:val="single" w:sz="4" w:space="0" w:color="auto"/>
              <w:left w:val="single" w:sz="4" w:space="0" w:color="auto"/>
              <w:bottom w:val="single" w:sz="4" w:space="0" w:color="auto"/>
              <w:right w:val="single" w:sz="4" w:space="0" w:color="auto"/>
            </w:tcBorders>
          </w:tcPr>
          <w:p w:rsidR="000020B6" w:rsidRPr="000020B6" w:rsidRDefault="000020B6" w:rsidP="000020B6">
            <w:pPr>
              <w:pStyle w:val="ConsPlusNormal"/>
              <w:rPr>
                <w:color w:val="000000"/>
                <w:szCs w:val="28"/>
              </w:rPr>
            </w:pPr>
            <w:r w:rsidRPr="000020B6">
              <w:rPr>
                <w:color w:val="000000"/>
                <w:szCs w:val="28"/>
              </w:rPr>
              <w:lastRenderedPageBreak/>
              <w:t>1) заявление о предоставлении субсидии с указанием полного наименования предприятия (организации) или индивидуального предпринимателя (ФИО), банковских реквизитов, юридического и фактического адресов, контактных телефонов (приложение 1);</w:t>
            </w:r>
          </w:p>
          <w:p w:rsidR="000020B6" w:rsidRPr="000020B6" w:rsidRDefault="000020B6" w:rsidP="000020B6">
            <w:pPr>
              <w:pStyle w:val="ConsPlusNormal"/>
              <w:rPr>
                <w:color w:val="000000"/>
                <w:szCs w:val="28"/>
              </w:rPr>
            </w:pPr>
            <w:r w:rsidRPr="000020B6">
              <w:rPr>
                <w:color w:val="000000"/>
                <w:szCs w:val="28"/>
              </w:rPr>
              <w:t xml:space="preserve">.2) маршруты завоза товаров народного потребления в стационарные торговые объекты, расположенные в сельских населенных пунктах, имеющих один </w:t>
            </w:r>
            <w:r w:rsidRPr="000020B6">
              <w:rPr>
                <w:color w:val="000000"/>
                <w:szCs w:val="28"/>
              </w:rPr>
              <w:lastRenderedPageBreak/>
              <w:t>стационарный торговый объект по продаже социально значимых продовольственных товаров первой необходимости;</w:t>
            </w:r>
          </w:p>
          <w:p w:rsidR="000020B6" w:rsidRPr="000020B6" w:rsidRDefault="000020B6" w:rsidP="000020B6">
            <w:pPr>
              <w:pStyle w:val="ConsPlusNormal"/>
              <w:rPr>
                <w:color w:val="000000"/>
                <w:szCs w:val="28"/>
              </w:rPr>
            </w:pPr>
            <w:r w:rsidRPr="000020B6">
              <w:rPr>
                <w:color w:val="000000"/>
                <w:szCs w:val="28"/>
              </w:rPr>
              <w:t xml:space="preserve">3) маршруты завоза товаров народного потребления в населенные пункты, не имеющие стационарной сети, и (или) имеющих стационарные предприятия, в которых  радиус пешеходной доступности до стационарного предприятия превышает 2 километра, </w:t>
            </w:r>
          </w:p>
          <w:p w:rsidR="000020B6" w:rsidRPr="000020B6" w:rsidRDefault="000020B6" w:rsidP="000020B6">
            <w:pPr>
              <w:pStyle w:val="ConsPlusNormal"/>
              <w:rPr>
                <w:color w:val="000000"/>
                <w:szCs w:val="28"/>
              </w:rPr>
            </w:pPr>
            <w:r w:rsidRPr="000020B6">
              <w:rPr>
                <w:color w:val="000000"/>
                <w:szCs w:val="28"/>
              </w:rPr>
              <w:t>4) маршруты сбора и доставки заказов сельского населения при оказании бытовых услуг;</w:t>
            </w:r>
          </w:p>
          <w:p w:rsidR="000020B6" w:rsidRPr="000020B6" w:rsidRDefault="000020B6" w:rsidP="000020B6">
            <w:pPr>
              <w:pStyle w:val="ConsPlusNormal"/>
              <w:rPr>
                <w:color w:val="000000"/>
                <w:szCs w:val="28"/>
              </w:rPr>
            </w:pPr>
            <w:r w:rsidRPr="000020B6">
              <w:rPr>
                <w:color w:val="000000"/>
                <w:szCs w:val="28"/>
              </w:rPr>
              <w:t>5) справку о приобретении автомобильного топлива или документы, подтверждающие его приобретение;</w:t>
            </w:r>
          </w:p>
          <w:p w:rsidR="000020B6" w:rsidRPr="000020B6" w:rsidRDefault="000020B6" w:rsidP="000020B6">
            <w:pPr>
              <w:pStyle w:val="ConsPlusNormal"/>
              <w:rPr>
                <w:color w:val="000000"/>
                <w:szCs w:val="28"/>
              </w:rPr>
            </w:pPr>
            <w:r w:rsidRPr="000020B6">
              <w:rPr>
                <w:color w:val="000000"/>
                <w:szCs w:val="28"/>
              </w:rPr>
              <w:t>6) справку о нормах расхода автомобильного топлива;</w:t>
            </w:r>
          </w:p>
          <w:p w:rsidR="000020B6" w:rsidRPr="000020B6" w:rsidRDefault="000020B6" w:rsidP="000020B6">
            <w:pPr>
              <w:pStyle w:val="ConsPlusNormal"/>
              <w:rPr>
                <w:color w:val="000000"/>
                <w:szCs w:val="28"/>
              </w:rPr>
            </w:pPr>
            <w:proofErr w:type="gramStart"/>
            <w:r w:rsidRPr="000020B6">
              <w:rPr>
                <w:color w:val="000000"/>
                <w:szCs w:val="28"/>
              </w:rPr>
              <w:t>7) приказ руководителя предприятия о применяемых нормах автомобильного топлива в зимний и летний периоды;</w:t>
            </w:r>
            <w:proofErr w:type="gramEnd"/>
          </w:p>
          <w:p w:rsidR="000020B6" w:rsidRPr="000020B6" w:rsidRDefault="000020B6" w:rsidP="000020B6">
            <w:pPr>
              <w:pStyle w:val="ConsPlusNormal"/>
              <w:rPr>
                <w:color w:val="000000"/>
                <w:szCs w:val="28"/>
              </w:rPr>
            </w:pPr>
            <w:r w:rsidRPr="000020B6">
              <w:rPr>
                <w:color w:val="000000"/>
                <w:szCs w:val="28"/>
              </w:rPr>
              <w:t>8) справки, заверенные главами сельских поселений, об осуществлении торгового или бытового обслуживания сельского населения;</w:t>
            </w:r>
          </w:p>
          <w:p w:rsidR="000020B6" w:rsidRPr="000020B6" w:rsidRDefault="000020B6" w:rsidP="000020B6">
            <w:pPr>
              <w:pStyle w:val="ConsPlusNormal"/>
              <w:rPr>
                <w:color w:val="000000"/>
                <w:szCs w:val="28"/>
              </w:rPr>
            </w:pPr>
            <w:r w:rsidRPr="000020B6">
              <w:rPr>
                <w:color w:val="000000"/>
                <w:szCs w:val="28"/>
              </w:rPr>
              <w:t>9) справки об отсутствии задолженности по платежам в бюджеты всех уровней и государственные внебюджетные фонды;</w:t>
            </w:r>
          </w:p>
          <w:p w:rsidR="000020B6" w:rsidRPr="000020B6" w:rsidRDefault="000020B6" w:rsidP="000020B6">
            <w:pPr>
              <w:pStyle w:val="ConsPlusNormal"/>
              <w:rPr>
                <w:color w:val="000000"/>
                <w:szCs w:val="28"/>
              </w:rPr>
            </w:pPr>
            <w:r w:rsidRPr="000020B6">
              <w:rPr>
                <w:color w:val="000000"/>
                <w:szCs w:val="28"/>
              </w:rPr>
              <w:lastRenderedPageBreak/>
              <w:t xml:space="preserve">10) Справка о среднемесячной заработанной плате получателей субсидий за текущий период; </w:t>
            </w:r>
          </w:p>
          <w:p w:rsidR="00642620" w:rsidRPr="00957352" w:rsidRDefault="000020B6" w:rsidP="006362AF">
            <w:pPr>
              <w:pStyle w:val="ConsPlusNormal"/>
              <w:rPr>
                <w:color w:val="000000"/>
                <w:szCs w:val="28"/>
              </w:rPr>
            </w:pPr>
            <w:r w:rsidRPr="000020B6">
              <w:rPr>
                <w:color w:val="000000"/>
                <w:szCs w:val="28"/>
              </w:rPr>
              <w:t>11) справки о возмещении части затрат по направлениям</w:t>
            </w:r>
          </w:p>
        </w:tc>
        <w:tc>
          <w:tcPr>
            <w:tcW w:w="1705" w:type="dxa"/>
            <w:tcBorders>
              <w:top w:val="single" w:sz="4" w:space="0" w:color="auto"/>
              <w:left w:val="single" w:sz="4" w:space="0" w:color="auto"/>
              <w:bottom w:val="single" w:sz="4" w:space="0" w:color="auto"/>
              <w:right w:val="single" w:sz="4" w:space="0" w:color="auto"/>
            </w:tcBorders>
          </w:tcPr>
          <w:p w:rsidR="00642620" w:rsidRPr="00957352" w:rsidRDefault="006362AF" w:rsidP="009E53E1">
            <w:pPr>
              <w:pStyle w:val="ConsPlusNormal"/>
              <w:rPr>
                <w:color w:val="000000"/>
                <w:szCs w:val="28"/>
              </w:rPr>
            </w:pPr>
            <w:r w:rsidRPr="006362AF">
              <w:rPr>
                <w:color w:val="000000"/>
                <w:szCs w:val="28"/>
              </w:rPr>
              <w:lastRenderedPageBreak/>
              <w:t xml:space="preserve">с 1 января по 30 июня 2016 года -  до 5 июля 2016 года, с 1 июля по 31 октября  2016 года - до 5 ноября 2016 года, с 1 ноября по </w:t>
            </w:r>
            <w:r w:rsidRPr="006362AF">
              <w:rPr>
                <w:color w:val="000000"/>
                <w:szCs w:val="28"/>
              </w:rPr>
              <w:lastRenderedPageBreak/>
              <w:t>31 декабря 201</w:t>
            </w:r>
            <w:r w:rsidR="009E53E1">
              <w:rPr>
                <w:color w:val="000000"/>
                <w:szCs w:val="28"/>
              </w:rPr>
              <w:t>6</w:t>
            </w:r>
            <w:r w:rsidRPr="006362AF">
              <w:rPr>
                <w:color w:val="000000"/>
                <w:szCs w:val="28"/>
              </w:rPr>
              <w:t xml:space="preserve"> </w:t>
            </w:r>
            <w:r>
              <w:rPr>
                <w:color w:val="000000"/>
                <w:szCs w:val="28"/>
              </w:rPr>
              <w:t>года - до 15 января 2017 года</w:t>
            </w:r>
          </w:p>
        </w:tc>
      </w:tr>
    </w:tbl>
    <w:p w:rsidR="006B1AC7" w:rsidRPr="00D03F96" w:rsidRDefault="006B1AC7" w:rsidP="00D03F96">
      <w:pPr>
        <w:tabs>
          <w:tab w:val="left" w:pos="4365"/>
        </w:tabs>
        <w:rPr>
          <w:szCs w:val="28"/>
          <w:lang w:val="ru-RU"/>
        </w:rPr>
      </w:pPr>
    </w:p>
    <w:sectPr w:rsidR="006B1AC7" w:rsidRPr="00D03F96" w:rsidSect="0064262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20"/>
    <w:rsid w:val="000002B9"/>
    <w:rsid w:val="0000089A"/>
    <w:rsid w:val="00000E02"/>
    <w:rsid w:val="00001512"/>
    <w:rsid w:val="00001776"/>
    <w:rsid w:val="000020B6"/>
    <w:rsid w:val="0000285C"/>
    <w:rsid w:val="00003061"/>
    <w:rsid w:val="00004B8D"/>
    <w:rsid w:val="00004DF2"/>
    <w:rsid w:val="00006A77"/>
    <w:rsid w:val="00006D81"/>
    <w:rsid w:val="00006FC0"/>
    <w:rsid w:val="00007B6D"/>
    <w:rsid w:val="00007CB5"/>
    <w:rsid w:val="000109DB"/>
    <w:rsid w:val="00010C1D"/>
    <w:rsid w:val="000116A7"/>
    <w:rsid w:val="00012A1B"/>
    <w:rsid w:val="00012F74"/>
    <w:rsid w:val="000132EE"/>
    <w:rsid w:val="00013DAE"/>
    <w:rsid w:val="000144B7"/>
    <w:rsid w:val="00015DC5"/>
    <w:rsid w:val="00017173"/>
    <w:rsid w:val="000172E5"/>
    <w:rsid w:val="0002166A"/>
    <w:rsid w:val="00021C38"/>
    <w:rsid w:val="00021CF4"/>
    <w:rsid w:val="0002209F"/>
    <w:rsid w:val="000221EA"/>
    <w:rsid w:val="000224C8"/>
    <w:rsid w:val="00024850"/>
    <w:rsid w:val="00024ACE"/>
    <w:rsid w:val="000253C9"/>
    <w:rsid w:val="0002665C"/>
    <w:rsid w:val="00030AC6"/>
    <w:rsid w:val="000324F5"/>
    <w:rsid w:val="00032C40"/>
    <w:rsid w:val="00032F19"/>
    <w:rsid w:val="00033180"/>
    <w:rsid w:val="0003604F"/>
    <w:rsid w:val="00036F54"/>
    <w:rsid w:val="0003764F"/>
    <w:rsid w:val="00037E01"/>
    <w:rsid w:val="0004108C"/>
    <w:rsid w:val="00041646"/>
    <w:rsid w:val="00041981"/>
    <w:rsid w:val="00043727"/>
    <w:rsid w:val="00043A21"/>
    <w:rsid w:val="0004450B"/>
    <w:rsid w:val="000449D6"/>
    <w:rsid w:val="0004532D"/>
    <w:rsid w:val="00045429"/>
    <w:rsid w:val="000455B9"/>
    <w:rsid w:val="00045E0B"/>
    <w:rsid w:val="00046185"/>
    <w:rsid w:val="000463A6"/>
    <w:rsid w:val="00047755"/>
    <w:rsid w:val="00047950"/>
    <w:rsid w:val="00047E54"/>
    <w:rsid w:val="00050952"/>
    <w:rsid w:val="00050D71"/>
    <w:rsid w:val="00051360"/>
    <w:rsid w:val="00051E1D"/>
    <w:rsid w:val="00052BB8"/>
    <w:rsid w:val="00053DFD"/>
    <w:rsid w:val="00054C1F"/>
    <w:rsid w:val="00055D96"/>
    <w:rsid w:val="00056118"/>
    <w:rsid w:val="00057D19"/>
    <w:rsid w:val="00060C9D"/>
    <w:rsid w:val="00060E00"/>
    <w:rsid w:val="00060EA7"/>
    <w:rsid w:val="0006171F"/>
    <w:rsid w:val="00062361"/>
    <w:rsid w:val="00062FBC"/>
    <w:rsid w:val="00063E15"/>
    <w:rsid w:val="000642DB"/>
    <w:rsid w:val="0006557E"/>
    <w:rsid w:val="00066BA8"/>
    <w:rsid w:val="00066EAB"/>
    <w:rsid w:val="0006737E"/>
    <w:rsid w:val="00070543"/>
    <w:rsid w:val="000715E9"/>
    <w:rsid w:val="00071EBA"/>
    <w:rsid w:val="00072E61"/>
    <w:rsid w:val="000737DA"/>
    <w:rsid w:val="00073829"/>
    <w:rsid w:val="000738E7"/>
    <w:rsid w:val="00074C41"/>
    <w:rsid w:val="000755B6"/>
    <w:rsid w:val="00075A84"/>
    <w:rsid w:val="000760AD"/>
    <w:rsid w:val="00076321"/>
    <w:rsid w:val="00076B53"/>
    <w:rsid w:val="00076E26"/>
    <w:rsid w:val="00077760"/>
    <w:rsid w:val="00077D09"/>
    <w:rsid w:val="000800B0"/>
    <w:rsid w:val="00081050"/>
    <w:rsid w:val="000826B3"/>
    <w:rsid w:val="00082B14"/>
    <w:rsid w:val="00083062"/>
    <w:rsid w:val="000832E9"/>
    <w:rsid w:val="0008334F"/>
    <w:rsid w:val="00083FEA"/>
    <w:rsid w:val="00084054"/>
    <w:rsid w:val="00084130"/>
    <w:rsid w:val="0008458B"/>
    <w:rsid w:val="0008472E"/>
    <w:rsid w:val="000847C5"/>
    <w:rsid w:val="000848DA"/>
    <w:rsid w:val="00085155"/>
    <w:rsid w:val="00085459"/>
    <w:rsid w:val="000854BA"/>
    <w:rsid w:val="000856F5"/>
    <w:rsid w:val="00085919"/>
    <w:rsid w:val="00086C63"/>
    <w:rsid w:val="00087273"/>
    <w:rsid w:val="00087BA6"/>
    <w:rsid w:val="000900D1"/>
    <w:rsid w:val="00090B5B"/>
    <w:rsid w:val="000926AF"/>
    <w:rsid w:val="00092730"/>
    <w:rsid w:val="00092C17"/>
    <w:rsid w:val="00093063"/>
    <w:rsid w:val="0009348C"/>
    <w:rsid w:val="00094C9D"/>
    <w:rsid w:val="000954EE"/>
    <w:rsid w:val="000957FA"/>
    <w:rsid w:val="00096A33"/>
    <w:rsid w:val="00097260"/>
    <w:rsid w:val="000978F7"/>
    <w:rsid w:val="000A0CBB"/>
    <w:rsid w:val="000A11E3"/>
    <w:rsid w:val="000A1381"/>
    <w:rsid w:val="000A1A8B"/>
    <w:rsid w:val="000A1DAD"/>
    <w:rsid w:val="000A2ED4"/>
    <w:rsid w:val="000A3CE8"/>
    <w:rsid w:val="000A3FAD"/>
    <w:rsid w:val="000A52C6"/>
    <w:rsid w:val="000A634F"/>
    <w:rsid w:val="000A6A1A"/>
    <w:rsid w:val="000A70AC"/>
    <w:rsid w:val="000A71BD"/>
    <w:rsid w:val="000A7938"/>
    <w:rsid w:val="000B1092"/>
    <w:rsid w:val="000B13B7"/>
    <w:rsid w:val="000B13BE"/>
    <w:rsid w:val="000B150E"/>
    <w:rsid w:val="000B2441"/>
    <w:rsid w:val="000B3E23"/>
    <w:rsid w:val="000B3FFB"/>
    <w:rsid w:val="000B6412"/>
    <w:rsid w:val="000B7019"/>
    <w:rsid w:val="000B7A1B"/>
    <w:rsid w:val="000C2767"/>
    <w:rsid w:val="000C2892"/>
    <w:rsid w:val="000C28EE"/>
    <w:rsid w:val="000C2A82"/>
    <w:rsid w:val="000C2E10"/>
    <w:rsid w:val="000C3271"/>
    <w:rsid w:val="000C509F"/>
    <w:rsid w:val="000C6519"/>
    <w:rsid w:val="000C7482"/>
    <w:rsid w:val="000C766A"/>
    <w:rsid w:val="000C784F"/>
    <w:rsid w:val="000C7DE1"/>
    <w:rsid w:val="000D0825"/>
    <w:rsid w:val="000D1E52"/>
    <w:rsid w:val="000D220C"/>
    <w:rsid w:val="000D2B47"/>
    <w:rsid w:val="000D2E1D"/>
    <w:rsid w:val="000D39BA"/>
    <w:rsid w:val="000D3F54"/>
    <w:rsid w:val="000D501A"/>
    <w:rsid w:val="000D54EA"/>
    <w:rsid w:val="000D5717"/>
    <w:rsid w:val="000D72E9"/>
    <w:rsid w:val="000D7DCD"/>
    <w:rsid w:val="000E0A37"/>
    <w:rsid w:val="000E15FC"/>
    <w:rsid w:val="000E1658"/>
    <w:rsid w:val="000E18E5"/>
    <w:rsid w:val="000E1E6B"/>
    <w:rsid w:val="000E28CC"/>
    <w:rsid w:val="000E3361"/>
    <w:rsid w:val="000E34E8"/>
    <w:rsid w:val="000E3BA4"/>
    <w:rsid w:val="000E555E"/>
    <w:rsid w:val="000E5F58"/>
    <w:rsid w:val="000E64CB"/>
    <w:rsid w:val="000E6B24"/>
    <w:rsid w:val="000F3195"/>
    <w:rsid w:val="000F3867"/>
    <w:rsid w:val="000F3AA3"/>
    <w:rsid w:val="000F3EAD"/>
    <w:rsid w:val="000F42DF"/>
    <w:rsid w:val="000F4523"/>
    <w:rsid w:val="000F48C3"/>
    <w:rsid w:val="000F5B3B"/>
    <w:rsid w:val="000F5B6E"/>
    <w:rsid w:val="000F5B88"/>
    <w:rsid w:val="000F6657"/>
    <w:rsid w:val="000F7DD6"/>
    <w:rsid w:val="000F7EC7"/>
    <w:rsid w:val="00100E2E"/>
    <w:rsid w:val="00101D01"/>
    <w:rsid w:val="00102800"/>
    <w:rsid w:val="001036AE"/>
    <w:rsid w:val="00103ADB"/>
    <w:rsid w:val="00104387"/>
    <w:rsid w:val="00104BD3"/>
    <w:rsid w:val="001053EE"/>
    <w:rsid w:val="00105933"/>
    <w:rsid w:val="00105B6A"/>
    <w:rsid w:val="0010726A"/>
    <w:rsid w:val="0011017C"/>
    <w:rsid w:val="00112064"/>
    <w:rsid w:val="00112461"/>
    <w:rsid w:val="00113009"/>
    <w:rsid w:val="001141E8"/>
    <w:rsid w:val="001150CA"/>
    <w:rsid w:val="001157EF"/>
    <w:rsid w:val="001177E7"/>
    <w:rsid w:val="00120948"/>
    <w:rsid w:val="00120BBF"/>
    <w:rsid w:val="0012100F"/>
    <w:rsid w:val="00121B0E"/>
    <w:rsid w:val="00121C78"/>
    <w:rsid w:val="001228CA"/>
    <w:rsid w:val="0012379C"/>
    <w:rsid w:val="001237F4"/>
    <w:rsid w:val="0012545C"/>
    <w:rsid w:val="00125BCE"/>
    <w:rsid w:val="00126674"/>
    <w:rsid w:val="00126E85"/>
    <w:rsid w:val="00127A8E"/>
    <w:rsid w:val="00127BDB"/>
    <w:rsid w:val="001304DE"/>
    <w:rsid w:val="0013052F"/>
    <w:rsid w:val="0013089C"/>
    <w:rsid w:val="00131094"/>
    <w:rsid w:val="001318DC"/>
    <w:rsid w:val="00131F3E"/>
    <w:rsid w:val="00132588"/>
    <w:rsid w:val="00132C73"/>
    <w:rsid w:val="00133AFB"/>
    <w:rsid w:val="00134A21"/>
    <w:rsid w:val="00134CF0"/>
    <w:rsid w:val="0013509C"/>
    <w:rsid w:val="00136245"/>
    <w:rsid w:val="001367F7"/>
    <w:rsid w:val="00136D35"/>
    <w:rsid w:val="00137212"/>
    <w:rsid w:val="00141795"/>
    <w:rsid w:val="00142075"/>
    <w:rsid w:val="001421E6"/>
    <w:rsid w:val="0014286A"/>
    <w:rsid w:val="001430C7"/>
    <w:rsid w:val="00144B86"/>
    <w:rsid w:val="00147E95"/>
    <w:rsid w:val="00150F5C"/>
    <w:rsid w:val="00151A31"/>
    <w:rsid w:val="00152C99"/>
    <w:rsid w:val="001550BA"/>
    <w:rsid w:val="00156E0B"/>
    <w:rsid w:val="00156FC4"/>
    <w:rsid w:val="00160830"/>
    <w:rsid w:val="00160CD5"/>
    <w:rsid w:val="00161C65"/>
    <w:rsid w:val="00161DCD"/>
    <w:rsid w:val="001623B9"/>
    <w:rsid w:val="00162595"/>
    <w:rsid w:val="00162A8E"/>
    <w:rsid w:val="00163DBA"/>
    <w:rsid w:val="00164546"/>
    <w:rsid w:val="00164D30"/>
    <w:rsid w:val="00165199"/>
    <w:rsid w:val="001669B6"/>
    <w:rsid w:val="00166B37"/>
    <w:rsid w:val="00166EDD"/>
    <w:rsid w:val="00167281"/>
    <w:rsid w:val="0016796C"/>
    <w:rsid w:val="00167F27"/>
    <w:rsid w:val="0017052A"/>
    <w:rsid w:val="00171BC8"/>
    <w:rsid w:val="001751E7"/>
    <w:rsid w:val="001757B0"/>
    <w:rsid w:val="001758D8"/>
    <w:rsid w:val="00175D5E"/>
    <w:rsid w:val="00176406"/>
    <w:rsid w:val="00180C16"/>
    <w:rsid w:val="00180FA0"/>
    <w:rsid w:val="001811F6"/>
    <w:rsid w:val="00181C88"/>
    <w:rsid w:val="00182572"/>
    <w:rsid w:val="00182A20"/>
    <w:rsid w:val="00184847"/>
    <w:rsid w:val="001854C9"/>
    <w:rsid w:val="00186453"/>
    <w:rsid w:val="00186719"/>
    <w:rsid w:val="001870AC"/>
    <w:rsid w:val="001870F5"/>
    <w:rsid w:val="00187904"/>
    <w:rsid w:val="0019004B"/>
    <w:rsid w:val="00191200"/>
    <w:rsid w:val="001912E5"/>
    <w:rsid w:val="00193220"/>
    <w:rsid w:val="0019341E"/>
    <w:rsid w:val="00193E5A"/>
    <w:rsid w:val="001943F0"/>
    <w:rsid w:val="001957A3"/>
    <w:rsid w:val="00195F20"/>
    <w:rsid w:val="0019652A"/>
    <w:rsid w:val="001970AA"/>
    <w:rsid w:val="00197581"/>
    <w:rsid w:val="001977C7"/>
    <w:rsid w:val="00197A0A"/>
    <w:rsid w:val="00197ECD"/>
    <w:rsid w:val="001A1C85"/>
    <w:rsid w:val="001A49A5"/>
    <w:rsid w:val="001A578F"/>
    <w:rsid w:val="001A7311"/>
    <w:rsid w:val="001A7588"/>
    <w:rsid w:val="001A7A6C"/>
    <w:rsid w:val="001B0A13"/>
    <w:rsid w:val="001B0D5E"/>
    <w:rsid w:val="001B2246"/>
    <w:rsid w:val="001B24F9"/>
    <w:rsid w:val="001B2A34"/>
    <w:rsid w:val="001B2BB3"/>
    <w:rsid w:val="001B36BE"/>
    <w:rsid w:val="001B3A87"/>
    <w:rsid w:val="001B420C"/>
    <w:rsid w:val="001B4902"/>
    <w:rsid w:val="001B5CF5"/>
    <w:rsid w:val="001B5FC5"/>
    <w:rsid w:val="001B6098"/>
    <w:rsid w:val="001B6B41"/>
    <w:rsid w:val="001C1357"/>
    <w:rsid w:val="001C1D13"/>
    <w:rsid w:val="001C219D"/>
    <w:rsid w:val="001C21B8"/>
    <w:rsid w:val="001C2B1F"/>
    <w:rsid w:val="001C32B4"/>
    <w:rsid w:val="001C37BE"/>
    <w:rsid w:val="001C3AC5"/>
    <w:rsid w:val="001C3B67"/>
    <w:rsid w:val="001C427F"/>
    <w:rsid w:val="001C5246"/>
    <w:rsid w:val="001C59C0"/>
    <w:rsid w:val="001C59C6"/>
    <w:rsid w:val="001C5E23"/>
    <w:rsid w:val="001C6DD0"/>
    <w:rsid w:val="001C7314"/>
    <w:rsid w:val="001C7E57"/>
    <w:rsid w:val="001D01F0"/>
    <w:rsid w:val="001D02F1"/>
    <w:rsid w:val="001D050B"/>
    <w:rsid w:val="001D119A"/>
    <w:rsid w:val="001D1378"/>
    <w:rsid w:val="001D169A"/>
    <w:rsid w:val="001D1DAA"/>
    <w:rsid w:val="001D26C7"/>
    <w:rsid w:val="001D2902"/>
    <w:rsid w:val="001D3F1C"/>
    <w:rsid w:val="001D4A50"/>
    <w:rsid w:val="001D5058"/>
    <w:rsid w:val="001D68E8"/>
    <w:rsid w:val="001D7D11"/>
    <w:rsid w:val="001D7F07"/>
    <w:rsid w:val="001E003D"/>
    <w:rsid w:val="001E072C"/>
    <w:rsid w:val="001E0759"/>
    <w:rsid w:val="001E18EC"/>
    <w:rsid w:val="001E3579"/>
    <w:rsid w:val="001E4672"/>
    <w:rsid w:val="001E4A5B"/>
    <w:rsid w:val="001E4CEF"/>
    <w:rsid w:val="001E5393"/>
    <w:rsid w:val="001E5D5E"/>
    <w:rsid w:val="001E5DE3"/>
    <w:rsid w:val="001E6EE7"/>
    <w:rsid w:val="001E757B"/>
    <w:rsid w:val="001F0A32"/>
    <w:rsid w:val="001F0C15"/>
    <w:rsid w:val="001F0D53"/>
    <w:rsid w:val="001F12F0"/>
    <w:rsid w:val="001F1396"/>
    <w:rsid w:val="001F20D2"/>
    <w:rsid w:val="001F25F6"/>
    <w:rsid w:val="001F2B38"/>
    <w:rsid w:val="001F2E3E"/>
    <w:rsid w:val="001F30FE"/>
    <w:rsid w:val="001F3AF6"/>
    <w:rsid w:val="001F3BDA"/>
    <w:rsid w:val="001F3D3D"/>
    <w:rsid w:val="001F4711"/>
    <w:rsid w:val="001F4829"/>
    <w:rsid w:val="001F48AA"/>
    <w:rsid w:val="001F5B32"/>
    <w:rsid w:val="001F640B"/>
    <w:rsid w:val="001F6D8D"/>
    <w:rsid w:val="0020067F"/>
    <w:rsid w:val="002026E5"/>
    <w:rsid w:val="00203054"/>
    <w:rsid w:val="00203A79"/>
    <w:rsid w:val="0020461D"/>
    <w:rsid w:val="00205DE5"/>
    <w:rsid w:val="0020737F"/>
    <w:rsid w:val="00207DFD"/>
    <w:rsid w:val="00210662"/>
    <w:rsid w:val="00210A63"/>
    <w:rsid w:val="00211021"/>
    <w:rsid w:val="002113E6"/>
    <w:rsid w:val="0021194A"/>
    <w:rsid w:val="0021364D"/>
    <w:rsid w:val="002137B1"/>
    <w:rsid w:val="00213D70"/>
    <w:rsid w:val="002141F6"/>
    <w:rsid w:val="0021563A"/>
    <w:rsid w:val="002163CD"/>
    <w:rsid w:val="002166DD"/>
    <w:rsid w:val="00217827"/>
    <w:rsid w:val="002202E8"/>
    <w:rsid w:val="0022062C"/>
    <w:rsid w:val="00220DE3"/>
    <w:rsid w:val="0022140F"/>
    <w:rsid w:val="00221464"/>
    <w:rsid w:val="00221B55"/>
    <w:rsid w:val="00221FE3"/>
    <w:rsid w:val="00222D27"/>
    <w:rsid w:val="002230E3"/>
    <w:rsid w:val="00223DC7"/>
    <w:rsid w:val="00224411"/>
    <w:rsid w:val="0022477D"/>
    <w:rsid w:val="002254E0"/>
    <w:rsid w:val="0022613E"/>
    <w:rsid w:val="0022677B"/>
    <w:rsid w:val="002267E6"/>
    <w:rsid w:val="00226DC1"/>
    <w:rsid w:val="002272C1"/>
    <w:rsid w:val="0022761A"/>
    <w:rsid w:val="00227A39"/>
    <w:rsid w:val="0023011B"/>
    <w:rsid w:val="00230B0D"/>
    <w:rsid w:val="00230ECC"/>
    <w:rsid w:val="00230EF5"/>
    <w:rsid w:val="002315E5"/>
    <w:rsid w:val="002317FC"/>
    <w:rsid w:val="00231A57"/>
    <w:rsid w:val="00231EF0"/>
    <w:rsid w:val="002346B2"/>
    <w:rsid w:val="002346EA"/>
    <w:rsid w:val="0023662D"/>
    <w:rsid w:val="00236FE0"/>
    <w:rsid w:val="0023767F"/>
    <w:rsid w:val="00237E59"/>
    <w:rsid w:val="002402CB"/>
    <w:rsid w:val="0024039E"/>
    <w:rsid w:val="002410BA"/>
    <w:rsid w:val="00241B06"/>
    <w:rsid w:val="002430A2"/>
    <w:rsid w:val="00243E3C"/>
    <w:rsid w:val="002446E7"/>
    <w:rsid w:val="00244F55"/>
    <w:rsid w:val="00245024"/>
    <w:rsid w:val="00245A76"/>
    <w:rsid w:val="002463C7"/>
    <w:rsid w:val="002464B6"/>
    <w:rsid w:val="00246EFC"/>
    <w:rsid w:val="00250F5C"/>
    <w:rsid w:val="0025123C"/>
    <w:rsid w:val="0025190F"/>
    <w:rsid w:val="00252DF4"/>
    <w:rsid w:val="0025355C"/>
    <w:rsid w:val="00253771"/>
    <w:rsid w:val="00253A66"/>
    <w:rsid w:val="00253AFC"/>
    <w:rsid w:val="00253F52"/>
    <w:rsid w:val="0025427C"/>
    <w:rsid w:val="0025557D"/>
    <w:rsid w:val="002560BF"/>
    <w:rsid w:val="00256F77"/>
    <w:rsid w:val="00260268"/>
    <w:rsid w:val="0026048E"/>
    <w:rsid w:val="00263787"/>
    <w:rsid w:val="002647DE"/>
    <w:rsid w:val="00265AF4"/>
    <w:rsid w:val="00265D42"/>
    <w:rsid w:val="00267597"/>
    <w:rsid w:val="00271176"/>
    <w:rsid w:val="0027141C"/>
    <w:rsid w:val="00271DE0"/>
    <w:rsid w:val="002732C1"/>
    <w:rsid w:val="00273926"/>
    <w:rsid w:val="0027404C"/>
    <w:rsid w:val="002747D6"/>
    <w:rsid w:val="00274862"/>
    <w:rsid w:val="00274871"/>
    <w:rsid w:val="0027550B"/>
    <w:rsid w:val="002769BC"/>
    <w:rsid w:val="002772E2"/>
    <w:rsid w:val="0028025B"/>
    <w:rsid w:val="002802D0"/>
    <w:rsid w:val="00280BCF"/>
    <w:rsid w:val="00280D07"/>
    <w:rsid w:val="002812DC"/>
    <w:rsid w:val="002822BC"/>
    <w:rsid w:val="002826E2"/>
    <w:rsid w:val="00283607"/>
    <w:rsid w:val="00283716"/>
    <w:rsid w:val="00283738"/>
    <w:rsid w:val="00283D65"/>
    <w:rsid w:val="00284428"/>
    <w:rsid w:val="00286ADC"/>
    <w:rsid w:val="00286C26"/>
    <w:rsid w:val="0029055C"/>
    <w:rsid w:val="00292785"/>
    <w:rsid w:val="00293B26"/>
    <w:rsid w:val="00294970"/>
    <w:rsid w:val="00295F5E"/>
    <w:rsid w:val="00296881"/>
    <w:rsid w:val="00296DEE"/>
    <w:rsid w:val="002A054B"/>
    <w:rsid w:val="002A1E30"/>
    <w:rsid w:val="002A28F0"/>
    <w:rsid w:val="002A39C2"/>
    <w:rsid w:val="002A4F55"/>
    <w:rsid w:val="002A5D3B"/>
    <w:rsid w:val="002A5DE2"/>
    <w:rsid w:val="002A60E2"/>
    <w:rsid w:val="002A64AC"/>
    <w:rsid w:val="002A6881"/>
    <w:rsid w:val="002A7867"/>
    <w:rsid w:val="002A78F0"/>
    <w:rsid w:val="002A7B9C"/>
    <w:rsid w:val="002B0D96"/>
    <w:rsid w:val="002B105E"/>
    <w:rsid w:val="002B1497"/>
    <w:rsid w:val="002B1CF9"/>
    <w:rsid w:val="002B1D9E"/>
    <w:rsid w:val="002B1E9D"/>
    <w:rsid w:val="002B1F3E"/>
    <w:rsid w:val="002B2B6C"/>
    <w:rsid w:val="002B2C4F"/>
    <w:rsid w:val="002B4242"/>
    <w:rsid w:val="002B44E5"/>
    <w:rsid w:val="002B55F3"/>
    <w:rsid w:val="002B566A"/>
    <w:rsid w:val="002B5844"/>
    <w:rsid w:val="002B587E"/>
    <w:rsid w:val="002B5E10"/>
    <w:rsid w:val="002B5ECA"/>
    <w:rsid w:val="002B6094"/>
    <w:rsid w:val="002B6E08"/>
    <w:rsid w:val="002B75EA"/>
    <w:rsid w:val="002C022B"/>
    <w:rsid w:val="002C0293"/>
    <w:rsid w:val="002C035B"/>
    <w:rsid w:val="002C208D"/>
    <w:rsid w:val="002C22E3"/>
    <w:rsid w:val="002C2831"/>
    <w:rsid w:val="002C2C95"/>
    <w:rsid w:val="002C384C"/>
    <w:rsid w:val="002C4D65"/>
    <w:rsid w:val="002C4F88"/>
    <w:rsid w:val="002C57D8"/>
    <w:rsid w:val="002C5F48"/>
    <w:rsid w:val="002C6708"/>
    <w:rsid w:val="002D28A7"/>
    <w:rsid w:val="002D3627"/>
    <w:rsid w:val="002D3746"/>
    <w:rsid w:val="002D4F3D"/>
    <w:rsid w:val="002D51C3"/>
    <w:rsid w:val="002D5747"/>
    <w:rsid w:val="002D7450"/>
    <w:rsid w:val="002D75E9"/>
    <w:rsid w:val="002E0133"/>
    <w:rsid w:val="002E03CA"/>
    <w:rsid w:val="002E07DD"/>
    <w:rsid w:val="002E0838"/>
    <w:rsid w:val="002E1345"/>
    <w:rsid w:val="002E1507"/>
    <w:rsid w:val="002E1CE5"/>
    <w:rsid w:val="002E2564"/>
    <w:rsid w:val="002E2CF2"/>
    <w:rsid w:val="002E3D62"/>
    <w:rsid w:val="002E459E"/>
    <w:rsid w:val="002E4B59"/>
    <w:rsid w:val="002E51B7"/>
    <w:rsid w:val="002E5654"/>
    <w:rsid w:val="002E62BD"/>
    <w:rsid w:val="002E67C3"/>
    <w:rsid w:val="002F00D5"/>
    <w:rsid w:val="002F0F0E"/>
    <w:rsid w:val="002F0F94"/>
    <w:rsid w:val="002F291C"/>
    <w:rsid w:val="002F3001"/>
    <w:rsid w:val="002F3BFA"/>
    <w:rsid w:val="002F3FE3"/>
    <w:rsid w:val="002F4902"/>
    <w:rsid w:val="002F4A4D"/>
    <w:rsid w:val="002F5449"/>
    <w:rsid w:val="002F572C"/>
    <w:rsid w:val="0030112E"/>
    <w:rsid w:val="003027D0"/>
    <w:rsid w:val="00302E63"/>
    <w:rsid w:val="003033F0"/>
    <w:rsid w:val="00303D35"/>
    <w:rsid w:val="00304FC3"/>
    <w:rsid w:val="00305D99"/>
    <w:rsid w:val="00305F5D"/>
    <w:rsid w:val="00306074"/>
    <w:rsid w:val="00307F56"/>
    <w:rsid w:val="00310369"/>
    <w:rsid w:val="0031062C"/>
    <w:rsid w:val="00310A1D"/>
    <w:rsid w:val="00310D17"/>
    <w:rsid w:val="003119E5"/>
    <w:rsid w:val="003129C7"/>
    <w:rsid w:val="00312BBB"/>
    <w:rsid w:val="00312BE3"/>
    <w:rsid w:val="00314410"/>
    <w:rsid w:val="00314CDC"/>
    <w:rsid w:val="00315CA2"/>
    <w:rsid w:val="0031674D"/>
    <w:rsid w:val="00321D93"/>
    <w:rsid w:val="00321E97"/>
    <w:rsid w:val="003223EB"/>
    <w:rsid w:val="00322B74"/>
    <w:rsid w:val="003250D1"/>
    <w:rsid w:val="0032786C"/>
    <w:rsid w:val="003304FB"/>
    <w:rsid w:val="00330E87"/>
    <w:rsid w:val="0033313A"/>
    <w:rsid w:val="00334976"/>
    <w:rsid w:val="00335604"/>
    <w:rsid w:val="003356E3"/>
    <w:rsid w:val="00335E27"/>
    <w:rsid w:val="00336B5E"/>
    <w:rsid w:val="00336BD1"/>
    <w:rsid w:val="00336DAB"/>
    <w:rsid w:val="0033729B"/>
    <w:rsid w:val="00340A45"/>
    <w:rsid w:val="00341228"/>
    <w:rsid w:val="00341390"/>
    <w:rsid w:val="003421B0"/>
    <w:rsid w:val="0034294C"/>
    <w:rsid w:val="00342A85"/>
    <w:rsid w:val="003445CF"/>
    <w:rsid w:val="003447F1"/>
    <w:rsid w:val="0034537B"/>
    <w:rsid w:val="003455D9"/>
    <w:rsid w:val="00346BB3"/>
    <w:rsid w:val="0035095C"/>
    <w:rsid w:val="00351067"/>
    <w:rsid w:val="003513CB"/>
    <w:rsid w:val="00351EAC"/>
    <w:rsid w:val="0035281C"/>
    <w:rsid w:val="0035396E"/>
    <w:rsid w:val="00353AC2"/>
    <w:rsid w:val="00353B78"/>
    <w:rsid w:val="0035625C"/>
    <w:rsid w:val="00356899"/>
    <w:rsid w:val="00356C79"/>
    <w:rsid w:val="00357536"/>
    <w:rsid w:val="00357919"/>
    <w:rsid w:val="00357988"/>
    <w:rsid w:val="00357E09"/>
    <w:rsid w:val="003605B8"/>
    <w:rsid w:val="003613EB"/>
    <w:rsid w:val="00362972"/>
    <w:rsid w:val="00363685"/>
    <w:rsid w:val="00364716"/>
    <w:rsid w:val="00364FD5"/>
    <w:rsid w:val="00365D83"/>
    <w:rsid w:val="0036646B"/>
    <w:rsid w:val="00366D66"/>
    <w:rsid w:val="00367E3C"/>
    <w:rsid w:val="00367F4A"/>
    <w:rsid w:val="00370F39"/>
    <w:rsid w:val="00371CF1"/>
    <w:rsid w:val="00373898"/>
    <w:rsid w:val="003747B7"/>
    <w:rsid w:val="00377DAB"/>
    <w:rsid w:val="00380AC3"/>
    <w:rsid w:val="00380B76"/>
    <w:rsid w:val="00381052"/>
    <w:rsid w:val="00381D2C"/>
    <w:rsid w:val="00382917"/>
    <w:rsid w:val="00383B9D"/>
    <w:rsid w:val="003845BE"/>
    <w:rsid w:val="00384682"/>
    <w:rsid w:val="00385470"/>
    <w:rsid w:val="0038658F"/>
    <w:rsid w:val="00386846"/>
    <w:rsid w:val="00387F25"/>
    <w:rsid w:val="003901CC"/>
    <w:rsid w:val="0039169D"/>
    <w:rsid w:val="00391900"/>
    <w:rsid w:val="00391E84"/>
    <w:rsid w:val="003921DF"/>
    <w:rsid w:val="0039261F"/>
    <w:rsid w:val="0039269D"/>
    <w:rsid w:val="0039451C"/>
    <w:rsid w:val="003945A8"/>
    <w:rsid w:val="00394BD9"/>
    <w:rsid w:val="00395C7C"/>
    <w:rsid w:val="003965FC"/>
    <w:rsid w:val="00396900"/>
    <w:rsid w:val="00397107"/>
    <w:rsid w:val="0039788B"/>
    <w:rsid w:val="00397DC1"/>
    <w:rsid w:val="003A0EAC"/>
    <w:rsid w:val="003A11F7"/>
    <w:rsid w:val="003A197E"/>
    <w:rsid w:val="003A1D57"/>
    <w:rsid w:val="003A24F2"/>
    <w:rsid w:val="003A2D75"/>
    <w:rsid w:val="003A360C"/>
    <w:rsid w:val="003A3794"/>
    <w:rsid w:val="003A3D37"/>
    <w:rsid w:val="003A4400"/>
    <w:rsid w:val="003A4FD5"/>
    <w:rsid w:val="003A517D"/>
    <w:rsid w:val="003A6340"/>
    <w:rsid w:val="003A6416"/>
    <w:rsid w:val="003A73C4"/>
    <w:rsid w:val="003B0672"/>
    <w:rsid w:val="003B1546"/>
    <w:rsid w:val="003B1ADA"/>
    <w:rsid w:val="003B3C83"/>
    <w:rsid w:val="003B48D8"/>
    <w:rsid w:val="003B4F5C"/>
    <w:rsid w:val="003B5138"/>
    <w:rsid w:val="003B6EAA"/>
    <w:rsid w:val="003B739D"/>
    <w:rsid w:val="003B7C2B"/>
    <w:rsid w:val="003C1840"/>
    <w:rsid w:val="003C1A0F"/>
    <w:rsid w:val="003C1A68"/>
    <w:rsid w:val="003C383B"/>
    <w:rsid w:val="003C4398"/>
    <w:rsid w:val="003C4CBC"/>
    <w:rsid w:val="003C6173"/>
    <w:rsid w:val="003C66AA"/>
    <w:rsid w:val="003D08C9"/>
    <w:rsid w:val="003D2047"/>
    <w:rsid w:val="003D32FF"/>
    <w:rsid w:val="003D36CC"/>
    <w:rsid w:val="003D38DB"/>
    <w:rsid w:val="003D47CA"/>
    <w:rsid w:val="003D4CD8"/>
    <w:rsid w:val="003D5272"/>
    <w:rsid w:val="003D52FF"/>
    <w:rsid w:val="003D5824"/>
    <w:rsid w:val="003D5F09"/>
    <w:rsid w:val="003D5FCD"/>
    <w:rsid w:val="003D6513"/>
    <w:rsid w:val="003D67C7"/>
    <w:rsid w:val="003D6BB3"/>
    <w:rsid w:val="003D7A90"/>
    <w:rsid w:val="003E016D"/>
    <w:rsid w:val="003E09A7"/>
    <w:rsid w:val="003E247D"/>
    <w:rsid w:val="003E28BA"/>
    <w:rsid w:val="003E6857"/>
    <w:rsid w:val="003E70E0"/>
    <w:rsid w:val="003E799E"/>
    <w:rsid w:val="003E7B2B"/>
    <w:rsid w:val="003E7DED"/>
    <w:rsid w:val="003F00C0"/>
    <w:rsid w:val="003F138E"/>
    <w:rsid w:val="003F14D8"/>
    <w:rsid w:val="003F1CE5"/>
    <w:rsid w:val="003F274F"/>
    <w:rsid w:val="003F2772"/>
    <w:rsid w:val="003F2F1B"/>
    <w:rsid w:val="003F3504"/>
    <w:rsid w:val="003F7114"/>
    <w:rsid w:val="003F7DE9"/>
    <w:rsid w:val="00400182"/>
    <w:rsid w:val="00400703"/>
    <w:rsid w:val="00402678"/>
    <w:rsid w:val="00402C6F"/>
    <w:rsid w:val="00403FC3"/>
    <w:rsid w:val="004052F8"/>
    <w:rsid w:val="004068A0"/>
    <w:rsid w:val="00407E4B"/>
    <w:rsid w:val="00412202"/>
    <w:rsid w:val="004122DE"/>
    <w:rsid w:val="004124C1"/>
    <w:rsid w:val="0041371E"/>
    <w:rsid w:val="00415780"/>
    <w:rsid w:val="00415E79"/>
    <w:rsid w:val="0041609E"/>
    <w:rsid w:val="004163EA"/>
    <w:rsid w:val="0041714E"/>
    <w:rsid w:val="004171FD"/>
    <w:rsid w:val="00417777"/>
    <w:rsid w:val="00417CCD"/>
    <w:rsid w:val="00417CDB"/>
    <w:rsid w:val="004213A0"/>
    <w:rsid w:val="00421423"/>
    <w:rsid w:val="0042190E"/>
    <w:rsid w:val="00422FE1"/>
    <w:rsid w:val="004234DE"/>
    <w:rsid w:val="00424E9A"/>
    <w:rsid w:val="00425704"/>
    <w:rsid w:val="004260EB"/>
    <w:rsid w:val="00426280"/>
    <w:rsid w:val="004266D1"/>
    <w:rsid w:val="00427851"/>
    <w:rsid w:val="00430121"/>
    <w:rsid w:val="00430421"/>
    <w:rsid w:val="00430C03"/>
    <w:rsid w:val="00431046"/>
    <w:rsid w:val="0043143D"/>
    <w:rsid w:val="00432053"/>
    <w:rsid w:val="00432469"/>
    <w:rsid w:val="004327FC"/>
    <w:rsid w:val="00433B61"/>
    <w:rsid w:val="0043430D"/>
    <w:rsid w:val="00434521"/>
    <w:rsid w:val="0043551B"/>
    <w:rsid w:val="0043561D"/>
    <w:rsid w:val="004356FC"/>
    <w:rsid w:val="00435E27"/>
    <w:rsid w:val="00437F1A"/>
    <w:rsid w:val="00440A04"/>
    <w:rsid w:val="00442190"/>
    <w:rsid w:val="004425B6"/>
    <w:rsid w:val="0044570A"/>
    <w:rsid w:val="00445EE7"/>
    <w:rsid w:val="00446D65"/>
    <w:rsid w:val="004470D3"/>
    <w:rsid w:val="004476F9"/>
    <w:rsid w:val="00447D16"/>
    <w:rsid w:val="0045049F"/>
    <w:rsid w:val="00450985"/>
    <w:rsid w:val="00452574"/>
    <w:rsid w:val="00452E82"/>
    <w:rsid w:val="004536E6"/>
    <w:rsid w:val="00453A60"/>
    <w:rsid w:val="004547C0"/>
    <w:rsid w:val="00454B67"/>
    <w:rsid w:val="00455736"/>
    <w:rsid w:val="00456AE4"/>
    <w:rsid w:val="00457642"/>
    <w:rsid w:val="00461C3C"/>
    <w:rsid w:val="00462696"/>
    <w:rsid w:val="00463F69"/>
    <w:rsid w:val="00463F8C"/>
    <w:rsid w:val="0046442C"/>
    <w:rsid w:val="00464911"/>
    <w:rsid w:val="00466110"/>
    <w:rsid w:val="00466B3B"/>
    <w:rsid w:val="00466E6B"/>
    <w:rsid w:val="00467030"/>
    <w:rsid w:val="004713A1"/>
    <w:rsid w:val="00471C35"/>
    <w:rsid w:val="00472217"/>
    <w:rsid w:val="00472962"/>
    <w:rsid w:val="00472EB7"/>
    <w:rsid w:val="004730C2"/>
    <w:rsid w:val="00473CE9"/>
    <w:rsid w:val="00474462"/>
    <w:rsid w:val="0047569B"/>
    <w:rsid w:val="00475B10"/>
    <w:rsid w:val="0047609A"/>
    <w:rsid w:val="0047690B"/>
    <w:rsid w:val="00477A48"/>
    <w:rsid w:val="00477E8D"/>
    <w:rsid w:val="00482FDE"/>
    <w:rsid w:val="00483880"/>
    <w:rsid w:val="004839ED"/>
    <w:rsid w:val="00483C74"/>
    <w:rsid w:val="00484C6D"/>
    <w:rsid w:val="004867B0"/>
    <w:rsid w:val="004867F5"/>
    <w:rsid w:val="00486C40"/>
    <w:rsid w:val="00487134"/>
    <w:rsid w:val="00491031"/>
    <w:rsid w:val="00491A1B"/>
    <w:rsid w:val="00491B88"/>
    <w:rsid w:val="00492112"/>
    <w:rsid w:val="0049345B"/>
    <w:rsid w:val="00493FD2"/>
    <w:rsid w:val="00494451"/>
    <w:rsid w:val="0049494C"/>
    <w:rsid w:val="004950C4"/>
    <w:rsid w:val="004960C2"/>
    <w:rsid w:val="00497216"/>
    <w:rsid w:val="00497FCF"/>
    <w:rsid w:val="004A0626"/>
    <w:rsid w:val="004A0DBE"/>
    <w:rsid w:val="004A0FE9"/>
    <w:rsid w:val="004A12CF"/>
    <w:rsid w:val="004A133F"/>
    <w:rsid w:val="004A1B92"/>
    <w:rsid w:val="004A2A3B"/>
    <w:rsid w:val="004A2EC1"/>
    <w:rsid w:val="004A3D16"/>
    <w:rsid w:val="004A56C5"/>
    <w:rsid w:val="004A7168"/>
    <w:rsid w:val="004A76AA"/>
    <w:rsid w:val="004A7D91"/>
    <w:rsid w:val="004A7F34"/>
    <w:rsid w:val="004B0579"/>
    <w:rsid w:val="004B10A8"/>
    <w:rsid w:val="004B1483"/>
    <w:rsid w:val="004B1496"/>
    <w:rsid w:val="004B1EA6"/>
    <w:rsid w:val="004B223B"/>
    <w:rsid w:val="004B296A"/>
    <w:rsid w:val="004B323E"/>
    <w:rsid w:val="004B384A"/>
    <w:rsid w:val="004B38EF"/>
    <w:rsid w:val="004B3A1B"/>
    <w:rsid w:val="004B3D52"/>
    <w:rsid w:val="004B3E42"/>
    <w:rsid w:val="004B3EFF"/>
    <w:rsid w:val="004B4248"/>
    <w:rsid w:val="004B4F8B"/>
    <w:rsid w:val="004B5748"/>
    <w:rsid w:val="004B590A"/>
    <w:rsid w:val="004B5A4A"/>
    <w:rsid w:val="004B6814"/>
    <w:rsid w:val="004B6B3B"/>
    <w:rsid w:val="004B7130"/>
    <w:rsid w:val="004C0166"/>
    <w:rsid w:val="004C26C3"/>
    <w:rsid w:val="004C28A8"/>
    <w:rsid w:val="004C2AA1"/>
    <w:rsid w:val="004C2D49"/>
    <w:rsid w:val="004C35C8"/>
    <w:rsid w:val="004C4543"/>
    <w:rsid w:val="004C5622"/>
    <w:rsid w:val="004C5A01"/>
    <w:rsid w:val="004C60AC"/>
    <w:rsid w:val="004C6CEE"/>
    <w:rsid w:val="004C7C3F"/>
    <w:rsid w:val="004D00F7"/>
    <w:rsid w:val="004D1176"/>
    <w:rsid w:val="004D3B68"/>
    <w:rsid w:val="004D40F4"/>
    <w:rsid w:val="004D42F7"/>
    <w:rsid w:val="004D6115"/>
    <w:rsid w:val="004D79D7"/>
    <w:rsid w:val="004D7DCC"/>
    <w:rsid w:val="004D7EBA"/>
    <w:rsid w:val="004E085F"/>
    <w:rsid w:val="004E370E"/>
    <w:rsid w:val="004E3770"/>
    <w:rsid w:val="004E4E26"/>
    <w:rsid w:val="004E4F91"/>
    <w:rsid w:val="004E50B8"/>
    <w:rsid w:val="004E5E1A"/>
    <w:rsid w:val="004E6CDF"/>
    <w:rsid w:val="004E77F0"/>
    <w:rsid w:val="004E7C2C"/>
    <w:rsid w:val="004F0006"/>
    <w:rsid w:val="004F0B61"/>
    <w:rsid w:val="004F0B73"/>
    <w:rsid w:val="004F0FA2"/>
    <w:rsid w:val="004F227F"/>
    <w:rsid w:val="004F2A00"/>
    <w:rsid w:val="004F2CEB"/>
    <w:rsid w:val="004F32E0"/>
    <w:rsid w:val="004F5183"/>
    <w:rsid w:val="004F554D"/>
    <w:rsid w:val="005000FE"/>
    <w:rsid w:val="005009E2"/>
    <w:rsid w:val="00500C66"/>
    <w:rsid w:val="0050112E"/>
    <w:rsid w:val="0050375B"/>
    <w:rsid w:val="00504686"/>
    <w:rsid w:val="00504BBB"/>
    <w:rsid w:val="005056FF"/>
    <w:rsid w:val="00506BA0"/>
    <w:rsid w:val="0050744D"/>
    <w:rsid w:val="00507C72"/>
    <w:rsid w:val="00511328"/>
    <w:rsid w:val="00511D40"/>
    <w:rsid w:val="00512831"/>
    <w:rsid w:val="005132A0"/>
    <w:rsid w:val="00513C70"/>
    <w:rsid w:val="005140BF"/>
    <w:rsid w:val="00514FAB"/>
    <w:rsid w:val="0051538D"/>
    <w:rsid w:val="00515780"/>
    <w:rsid w:val="00515BAC"/>
    <w:rsid w:val="00516589"/>
    <w:rsid w:val="00516737"/>
    <w:rsid w:val="00516F58"/>
    <w:rsid w:val="005172CC"/>
    <w:rsid w:val="005172F4"/>
    <w:rsid w:val="00517C5B"/>
    <w:rsid w:val="00520562"/>
    <w:rsid w:val="005229B9"/>
    <w:rsid w:val="00522EE2"/>
    <w:rsid w:val="00524228"/>
    <w:rsid w:val="005246E6"/>
    <w:rsid w:val="00524AC2"/>
    <w:rsid w:val="00525014"/>
    <w:rsid w:val="005256BB"/>
    <w:rsid w:val="00525A2D"/>
    <w:rsid w:val="00525CE0"/>
    <w:rsid w:val="005261B2"/>
    <w:rsid w:val="00526C68"/>
    <w:rsid w:val="00526F72"/>
    <w:rsid w:val="00527A9F"/>
    <w:rsid w:val="00527E4F"/>
    <w:rsid w:val="00527F4D"/>
    <w:rsid w:val="00527FCD"/>
    <w:rsid w:val="00530B09"/>
    <w:rsid w:val="00530D4D"/>
    <w:rsid w:val="0053106C"/>
    <w:rsid w:val="005314B5"/>
    <w:rsid w:val="00531B0C"/>
    <w:rsid w:val="00532334"/>
    <w:rsid w:val="005329BA"/>
    <w:rsid w:val="00532DDF"/>
    <w:rsid w:val="0053385B"/>
    <w:rsid w:val="00535CAD"/>
    <w:rsid w:val="0053609E"/>
    <w:rsid w:val="00536105"/>
    <w:rsid w:val="005364C1"/>
    <w:rsid w:val="005369B7"/>
    <w:rsid w:val="00536DB0"/>
    <w:rsid w:val="005371B0"/>
    <w:rsid w:val="00540DF7"/>
    <w:rsid w:val="00540FB4"/>
    <w:rsid w:val="0054214C"/>
    <w:rsid w:val="00543C96"/>
    <w:rsid w:val="00544D36"/>
    <w:rsid w:val="00544F7C"/>
    <w:rsid w:val="00545847"/>
    <w:rsid w:val="00545AFF"/>
    <w:rsid w:val="00545FB5"/>
    <w:rsid w:val="00546239"/>
    <w:rsid w:val="00546E10"/>
    <w:rsid w:val="00546F2C"/>
    <w:rsid w:val="005479C7"/>
    <w:rsid w:val="00550622"/>
    <w:rsid w:val="00550A46"/>
    <w:rsid w:val="005516F0"/>
    <w:rsid w:val="00553805"/>
    <w:rsid w:val="0055383C"/>
    <w:rsid w:val="0055630F"/>
    <w:rsid w:val="005565CE"/>
    <w:rsid w:val="00556670"/>
    <w:rsid w:val="00557FAB"/>
    <w:rsid w:val="005606D0"/>
    <w:rsid w:val="005611CB"/>
    <w:rsid w:val="00561214"/>
    <w:rsid w:val="0056161B"/>
    <w:rsid w:val="00561868"/>
    <w:rsid w:val="005618A3"/>
    <w:rsid w:val="00561B89"/>
    <w:rsid w:val="00563264"/>
    <w:rsid w:val="005638A9"/>
    <w:rsid w:val="00564235"/>
    <w:rsid w:val="00565A87"/>
    <w:rsid w:val="005662F8"/>
    <w:rsid w:val="00566E7E"/>
    <w:rsid w:val="00567120"/>
    <w:rsid w:val="00570124"/>
    <w:rsid w:val="00570ACA"/>
    <w:rsid w:val="00570CB8"/>
    <w:rsid w:val="00570DD9"/>
    <w:rsid w:val="00571606"/>
    <w:rsid w:val="00571C21"/>
    <w:rsid w:val="00571EAB"/>
    <w:rsid w:val="00572601"/>
    <w:rsid w:val="00573E8D"/>
    <w:rsid w:val="00574092"/>
    <w:rsid w:val="0057504D"/>
    <w:rsid w:val="00580EF7"/>
    <w:rsid w:val="00581497"/>
    <w:rsid w:val="00581C25"/>
    <w:rsid w:val="00581CE2"/>
    <w:rsid w:val="0058260D"/>
    <w:rsid w:val="005842F2"/>
    <w:rsid w:val="00584A2B"/>
    <w:rsid w:val="00585AC8"/>
    <w:rsid w:val="00586CB4"/>
    <w:rsid w:val="005905B4"/>
    <w:rsid w:val="0059212F"/>
    <w:rsid w:val="005926EC"/>
    <w:rsid w:val="0059330F"/>
    <w:rsid w:val="00593401"/>
    <w:rsid w:val="00593E77"/>
    <w:rsid w:val="00593FFE"/>
    <w:rsid w:val="00594316"/>
    <w:rsid w:val="00595D69"/>
    <w:rsid w:val="005965DA"/>
    <w:rsid w:val="0059686D"/>
    <w:rsid w:val="00596B2F"/>
    <w:rsid w:val="00596C89"/>
    <w:rsid w:val="005A1C06"/>
    <w:rsid w:val="005A211A"/>
    <w:rsid w:val="005A2146"/>
    <w:rsid w:val="005A35D2"/>
    <w:rsid w:val="005A3714"/>
    <w:rsid w:val="005A61B3"/>
    <w:rsid w:val="005A6725"/>
    <w:rsid w:val="005A675B"/>
    <w:rsid w:val="005A6B9D"/>
    <w:rsid w:val="005A78DE"/>
    <w:rsid w:val="005B1395"/>
    <w:rsid w:val="005B19D9"/>
    <w:rsid w:val="005B1C53"/>
    <w:rsid w:val="005B2040"/>
    <w:rsid w:val="005B2A8B"/>
    <w:rsid w:val="005B4241"/>
    <w:rsid w:val="005B4B1C"/>
    <w:rsid w:val="005B4F33"/>
    <w:rsid w:val="005B56E9"/>
    <w:rsid w:val="005B6F19"/>
    <w:rsid w:val="005C0089"/>
    <w:rsid w:val="005C05B4"/>
    <w:rsid w:val="005C07C5"/>
    <w:rsid w:val="005C1CFD"/>
    <w:rsid w:val="005C4181"/>
    <w:rsid w:val="005C460D"/>
    <w:rsid w:val="005C4E0D"/>
    <w:rsid w:val="005C4E24"/>
    <w:rsid w:val="005C56FF"/>
    <w:rsid w:val="005C5AB3"/>
    <w:rsid w:val="005C6EAB"/>
    <w:rsid w:val="005C700F"/>
    <w:rsid w:val="005D082C"/>
    <w:rsid w:val="005D1D96"/>
    <w:rsid w:val="005D21B9"/>
    <w:rsid w:val="005D2A77"/>
    <w:rsid w:val="005D38C3"/>
    <w:rsid w:val="005D4B69"/>
    <w:rsid w:val="005D4D1B"/>
    <w:rsid w:val="005D5240"/>
    <w:rsid w:val="005D73F6"/>
    <w:rsid w:val="005E01BC"/>
    <w:rsid w:val="005E0AF3"/>
    <w:rsid w:val="005E1825"/>
    <w:rsid w:val="005E207B"/>
    <w:rsid w:val="005E291D"/>
    <w:rsid w:val="005E2D26"/>
    <w:rsid w:val="005E2DFC"/>
    <w:rsid w:val="005E3643"/>
    <w:rsid w:val="005E3D2C"/>
    <w:rsid w:val="005E3E10"/>
    <w:rsid w:val="005E3FB4"/>
    <w:rsid w:val="005E652F"/>
    <w:rsid w:val="005F036D"/>
    <w:rsid w:val="005F063D"/>
    <w:rsid w:val="005F06D7"/>
    <w:rsid w:val="005F07B3"/>
    <w:rsid w:val="005F0F79"/>
    <w:rsid w:val="005F13ED"/>
    <w:rsid w:val="005F292F"/>
    <w:rsid w:val="005F3387"/>
    <w:rsid w:val="005F351D"/>
    <w:rsid w:val="005F3DB6"/>
    <w:rsid w:val="005F4C23"/>
    <w:rsid w:val="005F69B7"/>
    <w:rsid w:val="005F6E94"/>
    <w:rsid w:val="005F795A"/>
    <w:rsid w:val="00600BBC"/>
    <w:rsid w:val="00601A09"/>
    <w:rsid w:val="0060206A"/>
    <w:rsid w:val="006023D3"/>
    <w:rsid w:val="00603D06"/>
    <w:rsid w:val="00603EB0"/>
    <w:rsid w:val="0060455C"/>
    <w:rsid w:val="0060499E"/>
    <w:rsid w:val="0060510A"/>
    <w:rsid w:val="00605749"/>
    <w:rsid w:val="00606109"/>
    <w:rsid w:val="0060649E"/>
    <w:rsid w:val="0060738A"/>
    <w:rsid w:val="00607827"/>
    <w:rsid w:val="00607941"/>
    <w:rsid w:val="006110DC"/>
    <w:rsid w:val="006127FF"/>
    <w:rsid w:val="00612936"/>
    <w:rsid w:val="00613250"/>
    <w:rsid w:val="0061442D"/>
    <w:rsid w:val="00614C92"/>
    <w:rsid w:val="006160D9"/>
    <w:rsid w:val="00616D0B"/>
    <w:rsid w:val="00617101"/>
    <w:rsid w:val="006174BB"/>
    <w:rsid w:val="0061774B"/>
    <w:rsid w:val="00617DB6"/>
    <w:rsid w:val="006200B0"/>
    <w:rsid w:val="00620DD8"/>
    <w:rsid w:val="006216D6"/>
    <w:rsid w:val="00623183"/>
    <w:rsid w:val="00623406"/>
    <w:rsid w:val="00623794"/>
    <w:rsid w:val="00623EC5"/>
    <w:rsid w:val="0062424C"/>
    <w:rsid w:val="00624F76"/>
    <w:rsid w:val="00626792"/>
    <w:rsid w:val="00626B3F"/>
    <w:rsid w:val="00626D4C"/>
    <w:rsid w:val="006270E4"/>
    <w:rsid w:val="0062718E"/>
    <w:rsid w:val="006271C9"/>
    <w:rsid w:val="00627AC9"/>
    <w:rsid w:val="00631F0D"/>
    <w:rsid w:val="006338A6"/>
    <w:rsid w:val="00633F7E"/>
    <w:rsid w:val="00635E99"/>
    <w:rsid w:val="006362AF"/>
    <w:rsid w:val="0063632C"/>
    <w:rsid w:val="0063683A"/>
    <w:rsid w:val="00636D02"/>
    <w:rsid w:val="00640747"/>
    <w:rsid w:val="006418A2"/>
    <w:rsid w:val="006419D7"/>
    <w:rsid w:val="0064241C"/>
    <w:rsid w:val="00642620"/>
    <w:rsid w:val="0064568E"/>
    <w:rsid w:val="006463E0"/>
    <w:rsid w:val="00646F9B"/>
    <w:rsid w:val="00647545"/>
    <w:rsid w:val="00647B28"/>
    <w:rsid w:val="00647DAD"/>
    <w:rsid w:val="00650659"/>
    <w:rsid w:val="00651F62"/>
    <w:rsid w:val="00652643"/>
    <w:rsid w:val="0065270D"/>
    <w:rsid w:val="0065307B"/>
    <w:rsid w:val="00653095"/>
    <w:rsid w:val="006533A4"/>
    <w:rsid w:val="0065382A"/>
    <w:rsid w:val="00654185"/>
    <w:rsid w:val="00654538"/>
    <w:rsid w:val="00654F13"/>
    <w:rsid w:val="00655250"/>
    <w:rsid w:val="006556BE"/>
    <w:rsid w:val="00655D96"/>
    <w:rsid w:val="00656A67"/>
    <w:rsid w:val="00657DB4"/>
    <w:rsid w:val="006609D1"/>
    <w:rsid w:val="006620C1"/>
    <w:rsid w:val="006620FC"/>
    <w:rsid w:val="00663231"/>
    <w:rsid w:val="006634B7"/>
    <w:rsid w:val="00663726"/>
    <w:rsid w:val="00663817"/>
    <w:rsid w:val="00663D82"/>
    <w:rsid w:val="006644F7"/>
    <w:rsid w:val="00665020"/>
    <w:rsid w:val="00666566"/>
    <w:rsid w:val="0066657C"/>
    <w:rsid w:val="00666E52"/>
    <w:rsid w:val="006670E8"/>
    <w:rsid w:val="0066751F"/>
    <w:rsid w:val="00670005"/>
    <w:rsid w:val="00670461"/>
    <w:rsid w:val="00670922"/>
    <w:rsid w:val="00671824"/>
    <w:rsid w:val="00671BBB"/>
    <w:rsid w:val="006728ED"/>
    <w:rsid w:val="00672ED6"/>
    <w:rsid w:val="00673B54"/>
    <w:rsid w:val="006743C5"/>
    <w:rsid w:val="00676829"/>
    <w:rsid w:val="00676F5C"/>
    <w:rsid w:val="00677D92"/>
    <w:rsid w:val="0068194E"/>
    <w:rsid w:val="00682920"/>
    <w:rsid w:val="006830EC"/>
    <w:rsid w:val="00683DAD"/>
    <w:rsid w:val="00685225"/>
    <w:rsid w:val="00686F97"/>
    <w:rsid w:val="00687A1B"/>
    <w:rsid w:val="00690460"/>
    <w:rsid w:val="00690D6F"/>
    <w:rsid w:val="006921DA"/>
    <w:rsid w:val="00692CE7"/>
    <w:rsid w:val="006931BA"/>
    <w:rsid w:val="0069354D"/>
    <w:rsid w:val="006951C2"/>
    <w:rsid w:val="00695E0C"/>
    <w:rsid w:val="00697325"/>
    <w:rsid w:val="006974DD"/>
    <w:rsid w:val="00697BAD"/>
    <w:rsid w:val="006A06D8"/>
    <w:rsid w:val="006A0BAE"/>
    <w:rsid w:val="006A1B2A"/>
    <w:rsid w:val="006A227F"/>
    <w:rsid w:val="006A263B"/>
    <w:rsid w:val="006A29C7"/>
    <w:rsid w:val="006A354F"/>
    <w:rsid w:val="006A49F2"/>
    <w:rsid w:val="006A6016"/>
    <w:rsid w:val="006A708E"/>
    <w:rsid w:val="006B00FE"/>
    <w:rsid w:val="006B03BF"/>
    <w:rsid w:val="006B03C2"/>
    <w:rsid w:val="006B137C"/>
    <w:rsid w:val="006B1AC7"/>
    <w:rsid w:val="006B23EE"/>
    <w:rsid w:val="006B2954"/>
    <w:rsid w:val="006B317D"/>
    <w:rsid w:val="006B36B0"/>
    <w:rsid w:val="006B3968"/>
    <w:rsid w:val="006B39CD"/>
    <w:rsid w:val="006B493E"/>
    <w:rsid w:val="006B4E72"/>
    <w:rsid w:val="006B4EF7"/>
    <w:rsid w:val="006B559D"/>
    <w:rsid w:val="006B6420"/>
    <w:rsid w:val="006B6F6A"/>
    <w:rsid w:val="006B7A0A"/>
    <w:rsid w:val="006C0A78"/>
    <w:rsid w:val="006C14B8"/>
    <w:rsid w:val="006C1FA3"/>
    <w:rsid w:val="006C24F4"/>
    <w:rsid w:val="006C2C29"/>
    <w:rsid w:val="006C30BD"/>
    <w:rsid w:val="006C3556"/>
    <w:rsid w:val="006C37F9"/>
    <w:rsid w:val="006C3910"/>
    <w:rsid w:val="006C48C7"/>
    <w:rsid w:val="006C4962"/>
    <w:rsid w:val="006C51EC"/>
    <w:rsid w:val="006D0E34"/>
    <w:rsid w:val="006D11E1"/>
    <w:rsid w:val="006D1989"/>
    <w:rsid w:val="006D5522"/>
    <w:rsid w:val="006D6672"/>
    <w:rsid w:val="006D6D6B"/>
    <w:rsid w:val="006D6DCC"/>
    <w:rsid w:val="006D70D1"/>
    <w:rsid w:val="006D7580"/>
    <w:rsid w:val="006D7FA6"/>
    <w:rsid w:val="006E00B6"/>
    <w:rsid w:val="006E0512"/>
    <w:rsid w:val="006E0D77"/>
    <w:rsid w:val="006E23F8"/>
    <w:rsid w:val="006E255C"/>
    <w:rsid w:val="006E39BB"/>
    <w:rsid w:val="006E3E41"/>
    <w:rsid w:val="006E44D1"/>
    <w:rsid w:val="006E4888"/>
    <w:rsid w:val="006E4ECE"/>
    <w:rsid w:val="006E5062"/>
    <w:rsid w:val="006E57D2"/>
    <w:rsid w:val="006E5CD0"/>
    <w:rsid w:val="006E7283"/>
    <w:rsid w:val="006E7E5E"/>
    <w:rsid w:val="006F22DA"/>
    <w:rsid w:val="006F2658"/>
    <w:rsid w:val="006F2B5E"/>
    <w:rsid w:val="006F360B"/>
    <w:rsid w:val="006F39B1"/>
    <w:rsid w:val="006F3A09"/>
    <w:rsid w:val="006F3F02"/>
    <w:rsid w:val="006F40C8"/>
    <w:rsid w:val="006F41FA"/>
    <w:rsid w:val="006F5882"/>
    <w:rsid w:val="006F5C20"/>
    <w:rsid w:val="006F765C"/>
    <w:rsid w:val="0070031D"/>
    <w:rsid w:val="00700F48"/>
    <w:rsid w:val="00701717"/>
    <w:rsid w:val="007018E9"/>
    <w:rsid w:val="007027A4"/>
    <w:rsid w:val="007037F4"/>
    <w:rsid w:val="00703C66"/>
    <w:rsid w:val="007047FE"/>
    <w:rsid w:val="007074CC"/>
    <w:rsid w:val="00707668"/>
    <w:rsid w:val="00710EF3"/>
    <w:rsid w:val="007117E1"/>
    <w:rsid w:val="00711AE6"/>
    <w:rsid w:val="00712585"/>
    <w:rsid w:val="007125FA"/>
    <w:rsid w:val="0071266A"/>
    <w:rsid w:val="0071395E"/>
    <w:rsid w:val="00714487"/>
    <w:rsid w:val="00714ADB"/>
    <w:rsid w:val="00715303"/>
    <w:rsid w:val="00715FE2"/>
    <w:rsid w:val="00716A4C"/>
    <w:rsid w:val="00717C49"/>
    <w:rsid w:val="00717D91"/>
    <w:rsid w:val="00720BE6"/>
    <w:rsid w:val="00720F01"/>
    <w:rsid w:val="00721311"/>
    <w:rsid w:val="007217BE"/>
    <w:rsid w:val="007220F0"/>
    <w:rsid w:val="00722A4A"/>
    <w:rsid w:val="00722CF4"/>
    <w:rsid w:val="00723609"/>
    <w:rsid w:val="00724419"/>
    <w:rsid w:val="007251C8"/>
    <w:rsid w:val="00725D26"/>
    <w:rsid w:val="00725E2D"/>
    <w:rsid w:val="007272E8"/>
    <w:rsid w:val="00727360"/>
    <w:rsid w:val="007317B3"/>
    <w:rsid w:val="00731C70"/>
    <w:rsid w:val="00732E73"/>
    <w:rsid w:val="00732FB8"/>
    <w:rsid w:val="00733495"/>
    <w:rsid w:val="00733804"/>
    <w:rsid w:val="00735811"/>
    <w:rsid w:val="00735B5A"/>
    <w:rsid w:val="00735DDE"/>
    <w:rsid w:val="007360D0"/>
    <w:rsid w:val="00736979"/>
    <w:rsid w:val="007369CF"/>
    <w:rsid w:val="007369F7"/>
    <w:rsid w:val="00736E1A"/>
    <w:rsid w:val="007370F1"/>
    <w:rsid w:val="0074053A"/>
    <w:rsid w:val="00740CED"/>
    <w:rsid w:val="00741A47"/>
    <w:rsid w:val="00742735"/>
    <w:rsid w:val="00744669"/>
    <w:rsid w:val="007450FB"/>
    <w:rsid w:val="00745BC5"/>
    <w:rsid w:val="00745FDF"/>
    <w:rsid w:val="00746B32"/>
    <w:rsid w:val="00746CFA"/>
    <w:rsid w:val="00747235"/>
    <w:rsid w:val="007507F5"/>
    <w:rsid w:val="00750EBF"/>
    <w:rsid w:val="007526BC"/>
    <w:rsid w:val="007527ED"/>
    <w:rsid w:val="0075522A"/>
    <w:rsid w:val="0076072F"/>
    <w:rsid w:val="0076108C"/>
    <w:rsid w:val="00761828"/>
    <w:rsid w:val="00761D5E"/>
    <w:rsid w:val="0076204E"/>
    <w:rsid w:val="00762CB3"/>
    <w:rsid w:val="00763A05"/>
    <w:rsid w:val="00764B70"/>
    <w:rsid w:val="00765212"/>
    <w:rsid w:val="007657DC"/>
    <w:rsid w:val="00766B5C"/>
    <w:rsid w:val="00770C48"/>
    <w:rsid w:val="00774039"/>
    <w:rsid w:val="007746C8"/>
    <w:rsid w:val="007748D3"/>
    <w:rsid w:val="00775F92"/>
    <w:rsid w:val="00777FD2"/>
    <w:rsid w:val="00780EC1"/>
    <w:rsid w:val="00781523"/>
    <w:rsid w:val="007828E0"/>
    <w:rsid w:val="0078475B"/>
    <w:rsid w:val="00784813"/>
    <w:rsid w:val="00784BF3"/>
    <w:rsid w:val="00784ED6"/>
    <w:rsid w:val="00785AC7"/>
    <w:rsid w:val="007860D3"/>
    <w:rsid w:val="0078799F"/>
    <w:rsid w:val="0079094C"/>
    <w:rsid w:val="007913ED"/>
    <w:rsid w:val="00791B4C"/>
    <w:rsid w:val="00791F39"/>
    <w:rsid w:val="00792965"/>
    <w:rsid w:val="007929D3"/>
    <w:rsid w:val="00792E2F"/>
    <w:rsid w:val="00793747"/>
    <w:rsid w:val="00793E3B"/>
    <w:rsid w:val="00793ECB"/>
    <w:rsid w:val="007945AC"/>
    <w:rsid w:val="007945D2"/>
    <w:rsid w:val="00794D01"/>
    <w:rsid w:val="00795F74"/>
    <w:rsid w:val="0079722C"/>
    <w:rsid w:val="0079748E"/>
    <w:rsid w:val="007A052A"/>
    <w:rsid w:val="007A2FAD"/>
    <w:rsid w:val="007A3A10"/>
    <w:rsid w:val="007A525C"/>
    <w:rsid w:val="007A53D9"/>
    <w:rsid w:val="007A5A46"/>
    <w:rsid w:val="007A5AE2"/>
    <w:rsid w:val="007A6AFD"/>
    <w:rsid w:val="007A75CA"/>
    <w:rsid w:val="007B03AB"/>
    <w:rsid w:val="007B2564"/>
    <w:rsid w:val="007B31F4"/>
    <w:rsid w:val="007B3371"/>
    <w:rsid w:val="007B364E"/>
    <w:rsid w:val="007B425E"/>
    <w:rsid w:val="007B43DE"/>
    <w:rsid w:val="007B60E6"/>
    <w:rsid w:val="007B6EC4"/>
    <w:rsid w:val="007B76D0"/>
    <w:rsid w:val="007B76E1"/>
    <w:rsid w:val="007B7A31"/>
    <w:rsid w:val="007C04E0"/>
    <w:rsid w:val="007C1957"/>
    <w:rsid w:val="007C2DFC"/>
    <w:rsid w:val="007C2F97"/>
    <w:rsid w:val="007C4056"/>
    <w:rsid w:val="007C41A4"/>
    <w:rsid w:val="007C49F9"/>
    <w:rsid w:val="007C49FC"/>
    <w:rsid w:val="007C57B8"/>
    <w:rsid w:val="007C609C"/>
    <w:rsid w:val="007C6DEF"/>
    <w:rsid w:val="007D0AC9"/>
    <w:rsid w:val="007D13D3"/>
    <w:rsid w:val="007D16CF"/>
    <w:rsid w:val="007D1957"/>
    <w:rsid w:val="007D1DC9"/>
    <w:rsid w:val="007D217D"/>
    <w:rsid w:val="007D2231"/>
    <w:rsid w:val="007D2B28"/>
    <w:rsid w:val="007D2E48"/>
    <w:rsid w:val="007D2FF8"/>
    <w:rsid w:val="007D3BA1"/>
    <w:rsid w:val="007D4172"/>
    <w:rsid w:val="007D4332"/>
    <w:rsid w:val="007D4CDF"/>
    <w:rsid w:val="007D52D8"/>
    <w:rsid w:val="007D5982"/>
    <w:rsid w:val="007D7713"/>
    <w:rsid w:val="007D7DA0"/>
    <w:rsid w:val="007E0E49"/>
    <w:rsid w:val="007E10AD"/>
    <w:rsid w:val="007E14B0"/>
    <w:rsid w:val="007E1B7F"/>
    <w:rsid w:val="007E1D33"/>
    <w:rsid w:val="007E27F8"/>
    <w:rsid w:val="007E294D"/>
    <w:rsid w:val="007E2AAE"/>
    <w:rsid w:val="007E2F64"/>
    <w:rsid w:val="007E3A78"/>
    <w:rsid w:val="007E41F3"/>
    <w:rsid w:val="007E4636"/>
    <w:rsid w:val="007E5285"/>
    <w:rsid w:val="007E5386"/>
    <w:rsid w:val="007E64C4"/>
    <w:rsid w:val="007E6DB2"/>
    <w:rsid w:val="007E7452"/>
    <w:rsid w:val="007F0554"/>
    <w:rsid w:val="007F1569"/>
    <w:rsid w:val="007F2312"/>
    <w:rsid w:val="007F2404"/>
    <w:rsid w:val="007F4298"/>
    <w:rsid w:val="007F493A"/>
    <w:rsid w:val="007F4E4F"/>
    <w:rsid w:val="007F524E"/>
    <w:rsid w:val="00800742"/>
    <w:rsid w:val="00801801"/>
    <w:rsid w:val="00803506"/>
    <w:rsid w:val="00804A25"/>
    <w:rsid w:val="00804B8F"/>
    <w:rsid w:val="0080518D"/>
    <w:rsid w:val="008052BC"/>
    <w:rsid w:val="00805673"/>
    <w:rsid w:val="00806935"/>
    <w:rsid w:val="00807A34"/>
    <w:rsid w:val="00807C46"/>
    <w:rsid w:val="0081036E"/>
    <w:rsid w:val="00810620"/>
    <w:rsid w:val="00812FED"/>
    <w:rsid w:val="00813305"/>
    <w:rsid w:val="00813481"/>
    <w:rsid w:val="00814F0A"/>
    <w:rsid w:val="008159F6"/>
    <w:rsid w:val="008177F0"/>
    <w:rsid w:val="008203DF"/>
    <w:rsid w:val="00820507"/>
    <w:rsid w:val="00822056"/>
    <w:rsid w:val="008232FA"/>
    <w:rsid w:val="008235BB"/>
    <w:rsid w:val="00823EA8"/>
    <w:rsid w:val="008246D5"/>
    <w:rsid w:val="00825026"/>
    <w:rsid w:val="0082533F"/>
    <w:rsid w:val="00826B19"/>
    <w:rsid w:val="00827783"/>
    <w:rsid w:val="0083017E"/>
    <w:rsid w:val="00830C53"/>
    <w:rsid w:val="008327FF"/>
    <w:rsid w:val="00835C07"/>
    <w:rsid w:val="0083661F"/>
    <w:rsid w:val="00836B59"/>
    <w:rsid w:val="008371E7"/>
    <w:rsid w:val="00837411"/>
    <w:rsid w:val="00837CED"/>
    <w:rsid w:val="008405F3"/>
    <w:rsid w:val="00840902"/>
    <w:rsid w:val="00840C6F"/>
    <w:rsid w:val="00841E30"/>
    <w:rsid w:val="0084285C"/>
    <w:rsid w:val="0084353B"/>
    <w:rsid w:val="00843E4E"/>
    <w:rsid w:val="00843EDB"/>
    <w:rsid w:val="00844896"/>
    <w:rsid w:val="00844952"/>
    <w:rsid w:val="00845198"/>
    <w:rsid w:val="0084637A"/>
    <w:rsid w:val="0084660E"/>
    <w:rsid w:val="00846856"/>
    <w:rsid w:val="00847859"/>
    <w:rsid w:val="00847EC3"/>
    <w:rsid w:val="00850143"/>
    <w:rsid w:val="00850242"/>
    <w:rsid w:val="00851195"/>
    <w:rsid w:val="0085119F"/>
    <w:rsid w:val="00851726"/>
    <w:rsid w:val="00851D41"/>
    <w:rsid w:val="0085210F"/>
    <w:rsid w:val="008522CB"/>
    <w:rsid w:val="008527BE"/>
    <w:rsid w:val="008529D8"/>
    <w:rsid w:val="00852D9E"/>
    <w:rsid w:val="0085347E"/>
    <w:rsid w:val="00853691"/>
    <w:rsid w:val="008537F9"/>
    <w:rsid w:val="00854594"/>
    <w:rsid w:val="00856A3B"/>
    <w:rsid w:val="00857BF2"/>
    <w:rsid w:val="0086058F"/>
    <w:rsid w:val="00862A32"/>
    <w:rsid w:val="00862D3C"/>
    <w:rsid w:val="0086365C"/>
    <w:rsid w:val="00865446"/>
    <w:rsid w:val="008666D0"/>
    <w:rsid w:val="00866E8C"/>
    <w:rsid w:val="00867022"/>
    <w:rsid w:val="0086793D"/>
    <w:rsid w:val="00870170"/>
    <w:rsid w:val="008713A0"/>
    <w:rsid w:val="00871ED9"/>
    <w:rsid w:val="0087333F"/>
    <w:rsid w:val="008735A5"/>
    <w:rsid w:val="00875AE3"/>
    <w:rsid w:val="00875F4D"/>
    <w:rsid w:val="00877C3A"/>
    <w:rsid w:val="008808CE"/>
    <w:rsid w:val="00880EAA"/>
    <w:rsid w:val="00880F9D"/>
    <w:rsid w:val="00881094"/>
    <w:rsid w:val="00881160"/>
    <w:rsid w:val="00881557"/>
    <w:rsid w:val="0088244B"/>
    <w:rsid w:val="00883D03"/>
    <w:rsid w:val="00883F8D"/>
    <w:rsid w:val="0088403F"/>
    <w:rsid w:val="008842BA"/>
    <w:rsid w:val="00884B9F"/>
    <w:rsid w:val="00884E5B"/>
    <w:rsid w:val="0088724F"/>
    <w:rsid w:val="008873BB"/>
    <w:rsid w:val="008877D3"/>
    <w:rsid w:val="00887E68"/>
    <w:rsid w:val="0089046B"/>
    <w:rsid w:val="00890A21"/>
    <w:rsid w:val="00891255"/>
    <w:rsid w:val="0089184A"/>
    <w:rsid w:val="008919B1"/>
    <w:rsid w:val="00892204"/>
    <w:rsid w:val="0089241F"/>
    <w:rsid w:val="00892A3D"/>
    <w:rsid w:val="00892E30"/>
    <w:rsid w:val="00892F1F"/>
    <w:rsid w:val="00894342"/>
    <w:rsid w:val="0089440D"/>
    <w:rsid w:val="008944A2"/>
    <w:rsid w:val="00896D1C"/>
    <w:rsid w:val="00896E87"/>
    <w:rsid w:val="008979F2"/>
    <w:rsid w:val="008A02F3"/>
    <w:rsid w:val="008A0708"/>
    <w:rsid w:val="008A221B"/>
    <w:rsid w:val="008A2C77"/>
    <w:rsid w:val="008A2E56"/>
    <w:rsid w:val="008A3600"/>
    <w:rsid w:val="008A386F"/>
    <w:rsid w:val="008A4084"/>
    <w:rsid w:val="008A4667"/>
    <w:rsid w:val="008A4D4D"/>
    <w:rsid w:val="008A533F"/>
    <w:rsid w:val="008A5436"/>
    <w:rsid w:val="008A5C36"/>
    <w:rsid w:val="008A603D"/>
    <w:rsid w:val="008A6804"/>
    <w:rsid w:val="008A68FE"/>
    <w:rsid w:val="008A723E"/>
    <w:rsid w:val="008A76AB"/>
    <w:rsid w:val="008A7BBA"/>
    <w:rsid w:val="008A7C90"/>
    <w:rsid w:val="008B00F8"/>
    <w:rsid w:val="008B0639"/>
    <w:rsid w:val="008B1481"/>
    <w:rsid w:val="008B1B61"/>
    <w:rsid w:val="008B263C"/>
    <w:rsid w:val="008B3590"/>
    <w:rsid w:val="008B38EB"/>
    <w:rsid w:val="008B3A89"/>
    <w:rsid w:val="008B3AD9"/>
    <w:rsid w:val="008B54F0"/>
    <w:rsid w:val="008B6396"/>
    <w:rsid w:val="008B6886"/>
    <w:rsid w:val="008B6F87"/>
    <w:rsid w:val="008B7260"/>
    <w:rsid w:val="008C04E1"/>
    <w:rsid w:val="008C0A12"/>
    <w:rsid w:val="008C139A"/>
    <w:rsid w:val="008C153A"/>
    <w:rsid w:val="008C1F39"/>
    <w:rsid w:val="008C2726"/>
    <w:rsid w:val="008C27CD"/>
    <w:rsid w:val="008C289E"/>
    <w:rsid w:val="008C4240"/>
    <w:rsid w:val="008C4248"/>
    <w:rsid w:val="008C5470"/>
    <w:rsid w:val="008C67C4"/>
    <w:rsid w:val="008C6DD2"/>
    <w:rsid w:val="008C746D"/>
    <w:rsid w:val="008D0084"/>
    <w:rsid w:val="008D1630"/>
    <w:rsid w:val="008D168E"/>
    <w:rsid w:val="008D1769"/>
    <w:rsid w:val="008D1B41"/>
    <w:rsid w:val="008D23F1"/>
    <w:rsid w:val="008D2CFB"/>
    <w:rsid w:val="008D5E44"/>
    <w:rsid w:val="008D6398"/>
    <w:rsid w:val="008D7A19"/>
    <w:rsid w:val="008E01A7"/>
    <w:rsid w:val="008E0603"/>
    <w:rsid w:val="008E340A"/>
    <w:rsid w:val="008E55D8"/>
    <w:rsid w:val="008E6076"/>
    <w:rsid w:val="008E6999"/>
    <w:rsid w:val="008E7450"/>
    <w:rsid w:val="008E7C75"/>
    <w:rsid w:val="008E7D42"/>
    <w:rsid w:val="008F0BE9"/>
    <w:rsid w:val="008F1A17"/>
    <w:rsid w:val="008F2672"/>
    <w:rsid w:val="008F322B"/>
    <w:rsid w:val="008F34D1"/>
    <w:rsid w:val="008F3C35"/>
    <w:rsid w:val="008F44FD"/>
    <w:rsid w:val="008F49AF"/>
    <w:rsid w:val="008F5130"/>
    <w:rsid w:val="008F5DF0"/>
    <w:rsid w:val="008F77F5"/>
    <w:rsid w:val="0090029C"/>
    <w:rsid w:val="0090129B"/>
    <w:rsid w:val="009014DF"/>
    <w:rsid w:val="00901D21"/>
    <w:rsid w:val="0090229F"/>
    <w:rsid w:val="00902A79"/>
    <w:rsid w:val="00903377"/>
    <w:rsid w:val="009061BB"/>
    <w:rsid w:val="009062D6"/>
    <w:rsid w:val="00907AED"/>
    <w:rsid w:val="009103CB"/>
    <w:rsid w:val="00910AEA"/>
    <w:rsid w:val="00910D7F"/>
    <w:rsid w:val="00913802"/>
    <w:rsid w:val="009140B2"/>
    <w:rsid w:val="009150ED"/>
    <w:rsid w:val="0091541C"/>
    <w:rsid w:val="00915854"/>
    <w:rsid w:val="0091657C"/>
    <w:rsid w:val="009165AA"/>
    <w:rsid w:val="00917AAF"/>
    <w:rsid w:val="009205B7"/>
    <w:rsid w:val="00920624"/>
    <w:rsid w:val="0092154C"/>
    <w:rsid w:val="00921C62"/>
    <w:rsid w:val="00921E83"/>
    <w:rsid w:val="00921F8A"/>
    <w:rsid w:val="00922CEB"/>
    <w:rsid w:val="009233F1"/>
    <w:rsid w:val="0092380C"/>
    <w:rsid w:val="00924D1D"/>
    <w:rsid w:val="00925E5C"/>
    <w:rsid w:val="00925E5E"/>
    <w:rsid w:val="00926AEB"/>
    <w:rsid w:val="00927801"/>
    <w:rsid w:val="00930EE9"/>
    <w:rsid w:val="009310F5"/>
    <w:rsid w:val="00931AEA"/>
    <w:rsid w:val="00932240"/>
    <w:rsid w:val="00932D61"/>
    <w:rsid w:val="00933335"/>
    <w:rsid w:val="009333E4"/>
    <w:rsid w:val="009334A4"/>
    <w:rsid w:val="00933B61"/>
    <w:rsid w:val="00934D6D"/>
    <w:rsid w:val="009355A5"/>
    <w:rsid w:val="00935EB9"/>
    <w:rsid w:val="0093607E"/>
    <w:rsid w:val="0093637C"/>
    <w:rsid w:val="009364AA"/>
    <w:rsid w:val="00936967"/>
    <w:rsid w:val="00936D6E"/>
    <w:rsid w:val="00936FC9"/>
    <w:rsid w:val="00937199"/>
    <w:rsid w:val="00937F44"/>
    <w:rsid w:val="009400A5"/>
    <w:rsid w:val="009401B8"/>
    <w:rsid w:val="00941B03"/>
    <w:rsid w:val="0094296C"/>
    <w:rsid w:val="00943350"/>
    <w:rsid w:val="009435E9"/>
    <w:rsid w:val="00944237"/>
    <w:rsid w:val="00945186"/>
    <w:rsid w:val="009454E9"/>
    <w:rsid w:val="009456D5"/>
    <w:rsid w:val="00946CDD"/>
    <w:rsid w:val="0095000F"/>
    <w:rsid w:val="00950562"/>
    <w:rsid w:val="009510CE"/>
    <w:rsid w:val="009542F2"/>
    <w:rsid w:val="00955407"/>
    <w:rsid w:val="0095605E"/>
    <w:rsid w:val="00956E43"/>
    <w:rsid w:val="0095729E"/>
    <w:rsid w:val="00957352"/>
    <w:rsid w:val="009578EB"/>
    <w:rsid w:val="00960CDF"/>
    <w:rsid w:val="00961A91"/>
    <w:rsid w:val="00961CD2"/>
    <w:rsid w:val="00963148"/>
    <w:rsid w:val="00963D63"/>
    <w:rsid w:val="00963F17"/>
    <w:rsid w:val="009644BE"/>
    <w:rsid w:val="00964657"/>
    <w:rsid w:val="009649A2"/>
    <w:rsid w:val="00964F2A"/>
    <w:rsid w:val="009663D8"/>
    <w:rsid w:val="00966CC8"/>
    <w:rsid w:val="00966E57"/>
    <w:rsid w:val="00967F3E"/>
    <w:rsid w:val="00970348"/>
    <w:rsid w:val="00970917"/>
    <w:rsid w:val="00970F5C"/>
    <w:rsid w:val="00972455"/>
    <w:rsid w:val="009741F9"/>
    <w:rsid w:val="0097564E"/>
    <w:rsid w:val="00976642"/>
    <w:rsid w:val="009767EE"/>
    <w:rsid w:val="009775DD"/>
    <w:rsid w:val="00980543"/>
    <w:rsid w:val="00981F9A"/>
    <w:rsid w:val="00983082"/>
    <w:rsid w:val="00983352"/>
    <w:rsid w:val="009841C5"/>
    <w:rsid w:val="00984EB9"/>
    <w:rsid w:val="00987400"/>
    <w:rsid w:val="00987861"/>
    <w:rsid w:val="00990138"/>
    <w:rsid w:val="00990C04"/>
    <w:rsid w:val="00990F7A"/>
    <w:rsid w:val="0099134F"/>
    <w:rsid w:val="0099259D"/>
    <w:rsid w:val="00992AE4"/>
    <w:rsid w:val="00993370"/>
    <w:rsid w:val="00993A3E"/>
    <w:rsid w:val="0099625B"/>
    <w:rsid w:val="0099682A"/>
    <w:rsid w:val="00996B48"/>
    <w:rsid w:val="00997FC9"/>
    <w:rsid w:val="009A0B30"/>
    <w:rsid w:val="009A0CBF"/>
    <w:rsid w:val="009A1771"/>
    <w:rsid w:val="009A1C27"/>
    <w:rsid w:val="009A21DB"/>
    <w:rsid w:val="009A2B94"/>
    <w:rsid w:val="009A2DED"/>
    <w:rsid w:val="009A2F1C"/>
    <w:rsid w:val="009A38B7"/>
    <w:rsid w:val="009A53B8"/>
    <w:rsid w:val="009A7B5F"/>
    <w:rsid w:val="009A7D99"/>
    <w:rsid w:val="009B00F5"/>
    <w:rsid w:val="009B12FB"/>
    <w:rsid w:val="009B21B5"/>
    <w:rsid w:val="009B2309"/>
    <w:rsid w:val="009B24FC"/>
    <w:rsid w:val="009B275F"/>
    <w:rsid w:val="009B347C"/>
    <w:rsid w:val="009B36EB"/>
    <w:rsid w:val="009B3B1A"/>
    <w:rsid w:val="009B3D95"/>
    <w:rsid w:val="009B3DA7"/>
    <w:rsid w:val="009B4466"/>
    <w:rsid w:val="009B45B9"/>
    <w:rsid w:val="009B4BB7"/>
    <w:rsid w:val="009B5BAB"/>
    <w:rsid w:val="009B6274"/>
    <w:rsid w:val="009B7BBD"/>
    <w:rsid w:val="009C00CB"/>
    <w:rsid w:val="009C043F"/>
    <w:rsid w:val="009C265A"/>
    <w:rsid w:val="009C3253"/>
    <w:rsid w:val="009C4013"/>
    <w:rsid w:val="009C4525"/>
    <w:rsid w:val="009C4F41"/>
    <w:rsid w:val="009C5398"/>
    <w:rsid w:val="009C6502"/>
    <w:rsid w:val="009C6D56"/>
    <w:rsid w:val="009C78CD"/>
    <w:rsid w:val="009D08FA"/>
    <w:rsid w:val="009D0A23"/>
    <w:rsid w:val="009D1CDF"/>
    <w:rsid w:val="009D2390"/>
    <w:rsid w:val="009D2A2E"/>
    <w:rsid w:val="009D4247"/>
    <w:rsid w:val="009D4555"/>
    <w:rsid w:val="009D47E6"/>
    <w:rsid w:val="009D4BF2"/>
    <w:rsid w:val="009D4C60"/>
    <w:rsid w:val="009D71AF"/>
    <w:rsid w:val="009E0258"/>
    <w:rsid w:val="009E075B"/>
    <w:rsid w:val="009E09A5"/>
    <w:rsid w:val="009E0AEC"/>
    <w:rsid w:val="009E0B0A"/>
    <w:rsid w:val="009E15CA"/>
    <w:rsid w:val="009E2279"/>
    <w:rsid w:val="009E2849"/>
    <w:rsid w:val="009E36F9"/>
    <w:rsid w:val="009E4235"/>
    <w:rsid w:val="009E5041"/>
    <w:rsid w:val="009E53E1"/>
    <w:rsid w:val="009E62C6"/>
    <w:rsid w:val="009E645F"/>
    <w:rsid w:val="009E6BB5"/>
    <w:rsid w:val="009E6D1E"/>
    <w:rsid w:val="009E6D53"/>
    <w:rsid w:val="009E6F0F"/>
    <w:rsid w:val="009E77E5"/>
    <w:rsid w:val="009E7CE2"/>
    <w:rsid w:val="009F026B"/>
    <w:rsid w:val="009F0C67"/>
    <w:rsid w:val="009F16AE"/>
    <w:rsid w:val="009F1F8A"/>
    <w:rsid w:val="009F23B8"/>
    <w:rsid w:val="009F29CC"/>
    <w:rsid w:val="009F2F3E"/>
    <w:rsid w:val="009F3B26"/>
    <w:rsid w:val="009F453B"/>
    <w:rsid w:val="009F659A"/>
    <w:rsid w:val="009F67E8"/>
    <w:rsid w:val="009F6B1F"/>
    <w:rsid w:val="009F7F6C"/>
    <w:rsid w:val="00A00F8E"/>
    <w:rsid w:val="00A01D04"/>
    <w:rsid w:val="00A031ED"/>
    <w:rsid w:val="00A035A4"/>
    <w:rsid w:val="00A051BC"/>
    <w:rsid w:val="00A06059"/>
    <w:rsid w:val="00A06198"/>
    <w:rsid w:val="00A0781A"/>
    <w:rsid w:val="00A10F21"/>
    <w:rsid w:val="00A10F48"/>
    <w:rsid w:val="00A111FF"/>
    <w:rsid w:val="00A12162"/>
    <w:rsid w:val="00A12DFE"/>
    <w:rsid w:val="00A13D1C"/>
    <w:rsid w:val="00A13EF8"/>
    <w:rsid w:val="00A14202"/>
    <w:rsid w:val="00A162F1"/>
    <w:rsid w:val="00A16656"/>
    <w:rsid w:val="00A1718C"/>
    <w:rsid w:val="00A17E11"/>
    <w:rsid w:val="00A20E06"/>
    <w:rsid w:val="00A2136E"/>
    <w:rsid w:val="00A22BD4"/>
    <w:rsid w:val="00A2351A"/>
    <w:rsid w:val="00A237A5"/>
    <w:rsid w:val="00A23C81"/>
    <w:rsid w:val="00A23D39"/>
    <w:rsid w:val="00A23F9E"/>
    <w:rsid w:val="00A269A2"/>
    <w:rsid w:val="00A26FCF"/>
    <w:rsid w:val="00A277A6"/>
    <w:rsid w:val="00A30C63"/>
    <w:rsid w:val="00A312F3"/>
    <w:rsid w:val="00A31417"/>
    <w:rsid w:val="00A31721"/>
    <w:rsid w:val="00A31C54"/>
    <w:rsid w:val="00A31E6D"/>
    <w:rsid w:val="00A323E8"/>
    <w:rsid w:val="00A3248E"/>
    <w:rsid w:val="00A325AC"/>
    <w:rsid w:val="00A332DE"/>
    <w:rsid w:val="00A33849"/>
    <w:rsid w:val="00A33DB1"/>
    <w:rsid w:val="00A343DF"/>
    <w:rsid w:val="00A34C94"/>
    <w:rsid w:val="00A35056"/>
    <w:rsid w:val="00A355DB"/>
    <w:rsid w:val="00A355ED"/>
    <w:rsid w:val="00A36943"/>
    <w:rsid w:val="00A36B7A"/>
    <w:rsid w:val="00A36F21"/>
    <w:rsid w:val="00A4196E"/>
    <w:rsid w:val="00A42274"/>
    <w:rsid w:val="00A43B6B"/>
    <w:rsid w:val="00A44628"/>
    <w:rsid w:val="00A44AAF"/>
    <w:rsid w:val="00A45C7D"/>
    <w:rsid w:val="00A4648A"/>
    <w:rsid w:val="00A46E8E"/>
    <w:rsid w:val="00A477D0"/>
    <w:rsid w:val="00A510E7"/>
    <w:rsid w:val="00A522CC"/>
    <w:rsid w:val="00A5420C"/>
    <w:rsid w:val="00A54F0D"/>
    <w:rsid w:val="00A55324"/>
    <w:rsid w:val="00A55F84"/>
    <w:rsid w:val="00A56A59"/>
    <w:rsid w:val="00A56F6A"/>
    <w:rsid w:val="00A604C6"/>
    <w:rsid w:val="00A60CD9"/>
    <w:rsid w:val="00A60D25"/>
    <w:rsid w:val="00A618DA"/>
    <w:rsid w:val="00A61B61"/>
    <w:rsid w:val="00A6357D"/>
    <w:rsid w:val="00A6389B"/>
    <w:rsid w:val="00A6428D"/>
    <w:rsid w:val="00A64407"/>
    <w:rsid w:val="00A66913"/>
    <w:rsid w:val="00A67318"/>
    <w:rsid w:val="00A677CC"/>
    <w:rsid w:val="00A721F8"/>
    <w:rsid w:val="00A72A00"/>
    <w:rsid w:val="00A74025"/>
    <w:rsid w:val="00A74A8A"/>
    <w:rsid w:val="00A751BC"/>
    <w:rsid w:val="00A75D98"/>
    <w:rsid w:val="00A7682C"/>
    <w:rsid w:val="00A76E95"/>
    <w:rsid w:val="00A820A0"/>
    <w:rsid w:val="00A82AE4"/>
    <w:rsid w:val="00A82BB1"/>
    <w:rsid w:val="00A83E8C"/>
    <w:rsid w:val="00A83FEA"/>
    <w:rsid w:val="00A84254"/>
    <w:rsid w:val="00A842DF"/>
    <w:rsid w:val="00A8457E"/>
    <w:rsid w:val="00A8486C"/>
    <w:rsid w:val="00A85C0A"/>
    <w:rsid w:val="00A85C74"/>
    <w:rsid w:val="00A85CF1"/>
    <w:rsid w:val="00A87372"/>
    <w:rsid w:val="00A8788D"/>
    <w:rsid w:val="00A90047"/>
    <w:rsid w:val="00A9101C"/>
    <w:rsid w:val="00A93A17"/>
    <w:rsid w:val="00A94477"/>
    <w:rsid w:val="00A94C67"/>
    <w:rsid w:val="00A9556A"/>
    <w:rsid w:val="00A96134"/>
    <w:rsid w:val="00A97E59"/>
    <w:rsid w:val="00AA0353"/>
    <w:rsid w:val="00AA10E0"/>
    <w:rsid w:val="00AA2674"/>
    <w:rsid w:val="00AA5EDE"/>
    <w:rsid w:val="00AA7253"/>
    <w:rsid w:val="00AB0034"/>
    <w:rsid w:val="00AB0E09"/>
    <w:rsid w:val="00AB19C2"/>
    <w:rsid w:val="00AB4359"/>
    <w:rsid w:val="00AB5F6B"/>
    <w:rsid w:val="00AB6608"/>
    <w:rsid w:val="00AB6996"/>
    <w:rsid w:val="00AB6F92"/>
    <w:rsid w:val="00AB70F9"/>
    <w:rsid w:val="00AC159C"/>
    <w:rsid w:val="00AC1B63"/>
    <w:rsid w:val="00AC24F6"/>
    <w:rsid w:val="00AC3D03"/>
    <w:rsid w:val="00AC4747"/>
    <w:rsid w:val="00AC4CB3"/>
    <w:rsid w:val="00AC53EF"/>
    <w:rsid w:val="00AC5983"/>
    <w:rsid w:val="00AC5D67"/>
    <w:rsid w:val="00AD051F"/>
    <w:rsid w:val="00AD087F"/>
    <w:rsid w:val="00AD0EB8"/>
    <w:rsid w:val="00AD0F06"/>
    <w:rsid w:val="00AD1DB7"/>
    <w:rsid w:val="00AD22F4"/>
    <w:rsid w:val="00AD28C1"/>
    <w:rsid w:val="00AD3BE9"/>
    <w:rsid w:val="00AD4052"/>
    <w:rsid w:val="00AD4066"/>
    <w:rsid w:val="00AD41B8"/>
    <w:rsid w:val="00AD437B"/>
    <w:rsid w:val="00AD5A50"/>
    <w:rsid w:val="00AD5CCD"/>
    <w:rsid w:val="00AD6079"/>
    <w:rsid w:val="00AD6522"/>
    <w:rsid w:val="00AD6A9F"/>
    <w:rsid w:val="00AD707F"/>
    <w:rsid w:val="00AD727E"/>
    <w:rsid w:val="00AD79BF"/>
    <w:rsid w:val="00AE0C44"/>
    <w:rsid w:val="00AE0CA8"/>
    <w:rsid w:val="00AE2212"/>
    <w:rsid w:val="00AE2955"/>
    <w:rsid w:val="00AE3107"/>
    <w:rsid w:val="00AE360B"/>
    <w:rsid w:val="00AE3BE9"/>
    <w:rsid w:val="00AE3DC6"/>
    <w:rsid w:val="00AE41C3"/>
    <w:rsid w:val="00AE5901"/>
    <w:rsid w:val="00AE5D75"/>
    <w:rsid w:val="00AE6375"/>
    <w:rsid w:val="00AE63F4"/>
    <w:rsid w:val="00AE751D"/>
    <w:rsid w:val="00AF062F"/>
    <w:rsid w:val="00AF1C00"/>
    <w:rsid w:val="00AF20AE"/>
    <w:rsid w:val="00AF37B2"/>
    <w:rsid w:val="00AF405E"/>
    <w:rsid w:val="00AF414F"/>
    <w:rsid w:val="00AF5317"/>
    <w:rsid w:val="00AF5745"/>
    <w:rsid w:val="00AF7A19"/>
    <w:rsid w:val="00B006FE"/>
    <w:rsid w:val="00B00898"/>
    <w:rsid w:val="00B00D15"/>
    <w:rsid w:val="00B026D5"/>
    <w:rsid w:val="00B03E08"/>
    <w:rsid w:val="00B040E9"/>
    <w:rsid w:val="00B042B1"/>
    <w:rsid w:val="00B045CD"/>
    <w:rsid w:val="00B051AD"/>
    <w:rsid w:val="00B05C1F"/>
    <w:rsid w:val="00B06CCD"/>
    <w:rsid w:val="00B10B89"/>
    <w:rsid w:val="00B11602"/>
    <w:rsid w:val="00B12DAC"/>
    <w:rsid w:val="00B12E73"/>
    <w:rsid w:val="00B12FC5"/>
    <w:rsid w:val="00B13559"/>
    <w:rsid w:val="00B1439A"/>
    <w:rsid w:val="00B14A5C"/>
    <w:rsid w:val="00B14E58"/>
    <w:rsid w:val="00B14FBA"/>
    <w:rsid w:val="00B155B5"/>
    <w:rsid w:val="00B15892"/>
    <w:rsid w:val="00B16C8D"/>
    <w:rsid w:val="00B17315"/>
    <w:rsid w:val="00B200C4"/>
    <w:rsid w:val="00B205E6"/>
    <w:rsid w:val="00B20B91"/>
    <w:rsid w:val="00B212BD"/>
    <w:rsid w:val="00B2166C"/>
    <w:rsid w:val="00B22A5B"/>
    <w:rsid w:val="00B22BA4"/>
    <w:rsid w:val="00B2357A"/>
    <w:rsid w:val="00B24AAC"/>
    <w:rsid w:val="00B264EC"/>
    <w:rsid w:val="00B266BB"/>
    <w:rsid w:val="00B304D4"/>
    <w:rsid w:val="00B306FB"/>
    <w:rsid w:val="00B318BA"/>
    <w:rsid w:val="00B31959"/>
    <w:rsid w:val="00B32013"/>
    <w:rsid w:val="00B329AB"/>
    <w:rsid w:val="00B33036"/>
    <w:rsid w:val="00B33FF6"/>
    <w:rsid w:val="00B35905"/>
    <w:rsid w:val="00B35B35"/>
    <w:rsid w:val="00B35B6A"/>
    <w:rsid w:val="00B3678C"/>
    <w:rsid w:val="00B36902"/>
    <w:rsid w:val="00B37440"/>
    <w:rsid w:val="00B37832"/>
    <w:rsid w:val="00B378EC"/>
    <w:rsid w:val="00B404EA"/>
    <w:rsid w:val="00B40615"/>
    <w:rsid w:val="00B40959"/>
    <w:rsid w:val="00B423D8"/>
    <w:rsid w:val="00B43698"/>
    <w:rsid w:val="00B45319"/>
    <w:rsid w:val="00B47069"/>
    <w:rsid w:val="00B50B86"/>
    <w:rsid w:val="00B50D3A"/>
    <w:rsid w:val="00B512DE"/>
    <w:rsid w:val="00B51D46"/>
    <w:rsid w:val="00B51E96"/>
    <w:rsid w:val="00B51F7C"/>
    <w:rsid w:val="00B520DB"/>
    <w:rsid w:val="00B52C25"/>
    <w:rsid w:val="00B52E76"/>
    <w:rsid w:val="00B532A5"/>
    <w:rsid w:val="00B53586"/>
    <w:rsid w:val="00B53756"/>
    <w:rsid w:val="00B539B2"/>
    <w:rsid w:val="00B543A2"/>
    <w:rsid w:val="00B55D1E"/>
    <w:rsid w:val="00B56D6C"/>
    <w:rsid w:val="00B612FF"/>
    <w:rsid w:val="00B6194B"/>
    <w:rsid w:val="00B61CD5"/>
    <w:rsid w:val="00B62A7B"/>
    <w:rsid w:val="00B6312E"/>
    <w:rsid w:val="00B6339F"/>
    <w:rsid w:val="00B63DC9"/>
    <w:rsid w:val="00B650A5"/>
    <w:rsid w:val="00B657CD"/>
    <w:rsid w:val="00B6597E"/>
    <w:rsid w:val="00B6623D"/>
    <w:rsid w:val="00B6639C"/>
    <w:rsid w:val="00B66C16"/>
    <w:rsid w:val="00B676B9"/>
    <w:rsid w:val="00B6778A"/>
    <w:rsid w:val="00B67862"/>
    <w:rsid w:val="00B70D49"/>
    <w:rsid w:val="00B71EF2"/>
    <w:rsid w:val="00B728CB"/>
    <w:rsid w:val="00B7455E"/>
    <w:rsid w:val="00B7472D"/>
    <w:rsid w:val="00B756EC"/>
    <w:rsid w:val="00B7582F"/>
    <w:rsid w:val="00B76743"/>
    <w:rsid w:val="00B77217"/>
    <w:rsid w:val="00B77724"/>
    <w:rsid w:val="00B777B7"/>
    <w:rsid w:val="00B80346"/>
    <w:rsid w:val="00B81051"/>
    <w:rsid w:val="00B811B9"/>
    <w:rsid w:val="00B817F5"/>
    <w:rsid w:val="00B81A20"/>
    <w:rsid w:val="00B81A24"/>
    <w:rsid w:val="00B81CBB"/>
    <w:rsid w:val="00B81DA4"/>
    <w:rsid w:val="00B81E59"/>
    <w:rsid w:val="00B82171"/>
    <w:rsid w:val="00B8229B"/>
    <w:rsid w:val="00B83756"/>
    <w:rsid w:val="00B83B9C"/>
    <w:rsid w:val="00B84D6A"/>
    <w:rsid w:val="00B84DED"/>
    <w:rsid w:val="00B84E82"/>
    <w:rsid w:val="00B85335"/>
    <w:rsid w:val="00B85D06"/>
    <w:rsid w:val="00B868BD"/>
    <w:rsid w:val="00B86D29"/>
    <w:rsid w:val="00B86EA9"/>
    <w:rsid w:val="00B9003D"/>
    <w:rsid w:val="00B9072D"/>
    <w:rsid w:val="00B9196C"/>
    <w:rsid w:val="00B92056"/>
    <w:rsid w:val="00B940A1"/>
    <w:rsid w:val="00B94582"/>
    <w:rsid w:val="00B94F20"/>
    <w:rsid w:val="00B952B6"/>
    <w:rsid w:val="00B95D76"/>
    <w:rsid w:val="00B968F8"/>
    <w:rsid w:val="00BA1577"/>
    <w:rsid w:val="00BA2432"/>
    <w:rsid w:val="00BA2E97"/>
    <w:rsid w:val="00BA33E6"/>
    <w:rsid w:val="00BA380C"/>
    <w:rsid w:val="00BA3EF2"/>
    <w:rsid w:val="00BA3FA5"/>
    <w:rsid w:val="00BA530C"/>
    <w:rsid w:val="00BA7099"/>
    <w:rsid w:val="00BA713B"/>
    <w:rsid w:val="00BA7409"/>
    <w:rsid w:val="00BA7B41"/>
    <w:rsid w:val="00BA7F4B"/>
    <w:rsid w:val="00BA7FD4"/>
    <w:rsid w:val="00BB089C"/>
    <w:rsid w:val="00BB1293"/>
    <w:rsid w:val="00BB2104"/>
    <w:rsid w:val="00BB22B6"/>
    <w:rsid w:val="00BB2D52"/>
    <w:rsid w:val="00BB4222"/>
    <w:rsid w:val="00BB523A"/>
    <w:rsid w:val="00BB747B"/>
    <w:rsid w:val="00BB7E2A"/>
    <w:rsid w:val="00BC04E3"/>
    <w:rsid w:val="00BC0510"/>
    <w:rsid w:val="00BC0A40"/>
    <w:rsid w:val="00BC0A97"/>
    <w:rsid w:val="00BC0ED2"/>
    <w:rsid w:val="00BC0FA1"/>
    <w:rsid w:val="00BC20D0"/>
    <w:rsid w:val="00BC2ABF"/>
    <w:rsid w:val="00BC2D15"/>
    <w:rsid w:val="00BC2D55"/>
    <w:rsid w:val="00BC3015"/>
    <w:rsid w:val="00BC3E59"/>
    <w:rsid w:val="00BC4DAA"/>
    <w:rsid w:val="00BC5A57"/>
    <w:rsid w:val="00BC5F2F"/>
    <w:rsid w:val="00BC5FE3"/>
    <w:rsid w:val="00BC6C51"/>
    <w:rsid w:val="00BC730E"/>
    <w:rsid w:val="00BD0017"/>
    <w:rsid w:val="00BD1171"/>
    <w:rsid w:val="00BD1D2E"/>
    <w:rsid w:val="00BD28CC"/>
    <w:rsid w:val="00BD34F7"/>
    <w:rsid w:val="00BD3833"/>
    <w:rsid w:val="00BD405F"/>
    <w:rsid w:val="00BD4EE5"/>
    <w:rsid w:val="00BD53CA"/>
    <w:rsid w:val="00BD6453"/>
    <w:rsid w:val="00BD675E"/>
    <w:rsid w:val="00BD6AE5"/>
    <w:rsid w:val="00BD6B57"/>
    <w:rsid w:val="00BE0227"/>
    <w:rsid w:val="00BE09C6"/>
    <w:rsid w:val="00BE1453"/>
    <w:rsid w:val="00BE1E5F"/>
    <w:rsid w:val="00BE241D"/>
    <w:rsid w:val="00BE2CD3"/>
    <w:rsid w:val="00BE2EB9"/>
    <w:rsid w:val="00BE4EE3"/>
    <w:rsid w:val="00BE5549"/>
    <w:rsid w:val="00BE5DC1"/>
    <w:rsid w:val="00BE5FCA"/>
    <w:rsid w:val="00BE67A5"/>
    <w:rsid w:val="00BE7474"/>
    <w:rsid w:val="00BE77FF"/>
    <w:rsid w:val="00BE7C2C"/>
    <w:rsid w:val="00BE7F17"/>
    <w:rsid w:val="00BF1438"/>
    <w:rsid w:val="00BF1F37"/>
    <w:rsid w:val="00BF41CA"/>
    <w:rsid w:val="00BF4415"/>
    <w:rsid w:val="00BF7087"/>
    <w:rsid w:val="00BF765A"/>
    <w:rsid w:val="00BF7CD1"/>
    <w:rsid w:val="00C00BD9"/>
    <w:rsid w:val="00C0197C"/>
    <w:rsid w:val="00C02445"/>
    <w:rsid w:val="00C0305A"/>
    <w:rsid w:val="00C0396C"/>
    <w:rsid w:val="00C041A3"/>
    <w:rsid w:val="00C04298"/>
    <w:rsid w:val="00C04566"/>
    <w:rsid w:val="00C04703"/>
    <w:rsid w:val="00C04F7D"/>
    <w:rsid w:val="00C05EC4"/>
    <w:rsid w:val="00C06745"/>
    <w:rsid w:val="00C07C9D"/>
    <w:rsid w:val="00C10A70"/>
    <w:rsid w:val="00C12116"/>
    <w:rsid w:val="00C12B72"/>
    <w:rsid w:val="00C12C87"/>
    <w:rsid w:val="00C13B96"/>
    <w:rsid w:val="00C13CC9"/>
    <w:rsid w:val="00C14229"/>
    <w:rsid w:val="00C15333"/>
    <w:rsid w:val="00C1570F"/>
    <w:rsid w:val="00C15CF5"/>
    <w:rsid w:val="00C15ED5"/>
    <w:rsid w:val="00C1603A"/>
    <w:rsid w:val="00C164B6"/>
    <w:rsid w:val="00C16B58"/>
    <w:rsid w:val="00C20253"/>
    <w:rsid w:val="00C21120"/>
    <w:rsid w:val="00C211CE"/>
    <w:rsid w:val="00C2192E"/>
    <w:rsid w:val="00C21A8C"/>
    <w:rsid w:val="00C22417"/>
    <w:rsid w:val="00C22DFA"/>
    <w:rsid w:val="00C23194"/>
    <w:rsid w:val="00C23EEA"/>
    <w:rsid w:val="00C2421F"/>
    <w:rsid w:val="00C24236"/>
    <w:rsid w:val="00C25365"/>
    <w:rsid w:val="00C258A5"/>
    <w:rsid w:val="00C26256"/>
    <w:rsid w:val="00C266C3"/>
    <w:rsid w:val="00C30F00"/>
    <w:rsid w:val="00C3153F"/>
    <w:rsid w:val="00C31B41"/>
    <w:rsid w:val="00C33FA1"/>
    <w:rsid w:val="00C34BCE"/>
    <w:rsid w:val="00C43DE6"/>
    <w:rsid w:val="00C44630"/>
    <w:rsid w:val="00C4520E"/>
    <w:rsid w:val="00C4523E"/>
    <w:rsid w:val="00C458EC"/>
    <w:rsid w:val="00C4598F"/>
    <w:rsid w:val="00C47072"/>
    <w:rsid w:val="00C47619"/>
    <w:rsid w:val="00C50E07"/>
    <w:rsid w:val="00C51705"/>
    <w:rsid w:val="00C51CAD"/>
    <w:rsid w:val="00C51F0A"/>
    <w:rsid w:val="00C53181"/>
    <w:rsid w:val="00C534D8"/>
    <w:rsid w:val="00C5389A"/>
    <w:rsid w:val="00C54B54"/>
    <w:rsid w:val="00C56EA9"/>
    <w:rsid w:val="00C57A5C"/>
    <w:rsid w:val="00C57BA7"/>
    <w:rsid w:val="00C6012A"/>
    <w:rsid w:val="00C60FFC"/>
    <w:rsid w:val="00C629E5"/>
    <w:rsid w:val="00C62D71"/>
    <w:rsid w:val="00C631FD"/>
    <w:rsid w:val="00C67B24"/>
    <w:rsid w:val="00C67BE6"/>
    <w:rsid w:val="00C71C60"/>
    <w:rsid w:val="00C72CB7"/>
    <w:rsid w:val="00C7442E"/>
    <w:rsid w:val="00C756B3"/>
    <w:rsid w:val="00C766AB"/>
    <w:rsid w:val="00C809B1"/>
    <w:rsid w:val="00C8118B"/>
    <w:rsid w:val="00C83006"/>
    <w:rsid w:val="00C837FA"/>
    <w:rsid w:val="00C84EAB"/>
    <w:rsid w:val="00C8503E"/>
    <w:rsid w:val="00C85534"/>
    <w:rsid w:val="00C87CBD"/>
    <w:rsid w:val="00C900E3"/>
    <w:rsid w:val="00C910E2"/>
    <w:rsid w:val="00C91EEB"/>
    <w:rsid w:val="00C92C20"/>
    <w:rsid w:val="00C9303C"/>
    <w:rsid w:val="00C938FD"/>
    <w:rsid w:val="00C94AEF"/>
    <w:rsid w:val="00C95B45"/>
    <w:rsid w:val="00C96BA9"/>
    <w:rsid w:val="00C97008"/>
    <w:rsid w:val="00C9711A"/>
    <w:rsid w:val="00C97721"/>
    <w:rsid w:val="00CA1D4D"/>
    <w:rsid w:val="00CA20D8"/>
    <w:rsid w:val="00CA24E1"/>
    <w:rsid w:val="00CA305F"/>
    <w:rsid w:val="00CA343C"/>
    <w:rsid w:val="00CA38E3"/>
    <w:rsid w:val="00CA3F14"/>
    <w:rsid w:val="00CA5E02"/>
    <w:rsid w:val="00CA5EC2"/>
    <w:rsid w:val="00CA725B"/>
    <w:rsid w:val="00CA745A"/>
    <w:rsid w:val="00CB05A6"/>
    <w:rsid w:val="00CB11E7"/>
    <w:rsid w:val="00CB313E"/>
    <w:rsid w:val="00CB32FD"/>
    <w:rsid w:val="00CB3604"/>
    <w:rsid w:val="00CB3771"/>
    <w:rsid w:val="00CB39F0"/>
    <w:rsid w:val="00CB468B"/>
    <w:rsid w:val="00CB49AA"/>
    <w:rsid w:val="00CB4A99"/>
    <w:rsid w:val="00CB684C"/>
    <w:rsid w:val="00CC12A3"/>
    <w:rsid w:val="00CC268C"/>
    <w:rsid w:val="00CC328D"/>
    <w:rsid w:val="00CC3CA8"/>
    <w:rsid w:val="00CC4A6E"/>
    <w:rsid w:val="00CC5724"/>
    <w:rsid w:val="00CC60FE"/>
    <w:rsid w:val="00CC64E3"/>
    <w:rsid w:val="00CC6D66"/>
    <w:rsid w:val="00CD0B91"/>
    <w:rsid w:val="00CD350B"/>
    <w:rsid w:val="00CD4022"/>
    <w:rsid w:val="00CD4B44"/>
    <w:rsid w:val="00CD4F99"/>
    <w:rsid w:val="00CD57B3"/>
    <w:rsid w:val="00CD5A15"/>
    <w:rsid w:val="00CD70D5"/>
    <w:rsid w:val="00CE043A"/>
    <w:rsid w:val="00CE3094"/>
    <w:rsid w:val="00CE31CF"/>
    <w:rsid w:val="00CE4BE4"/>
    <w:rsid w:val="00CE5669"/>
    <w:rsid w:val="00CE59C0"/>
    <w:rsid w:val="00CE5BF1"/>
    <w:rsid w:val="00CE5FD6"/>
    <w:rsid w:val="00CE604C"/>
    <w:rsid w:val="00CE6E37"/>
    <w:rsid w:val="00CE7B71"/>
    <w:rsid w:val="00CF0162"/>
    <w:rsid w:val="00CF047E"/>
    <w:rsid w:val="00CF0EB1"/>
    <w:rsid w:val="00CF1D83"/>
    <w:rsid w:val="00CF298E"/>
    <w:rsid w:val="00CF300F"/>
    <w:rsid w:val="00CF40D7"/>
    <w:rsid w:val="00CF4143"/>
    <w:rsid w:val="00CF4CB6"/>
    <w:rsid w:val="00CF5BDC"/>
    <w:rsid w:val="00CF7272"/>
    <w:rsid w:val="00CF7594"/>
    <w:rsid w:val="00CF7626"/>
    <w:rsid w:val="00CF766C"/>
    <w:rsid w:val="00D021A5"/>
    <w:rsid w:val="00D02B2E"/>
    <w:rsid w:val="00D02B48"/>
    <w:rsid w:val="00D03F96"/>
    <w:rsid w:val="00D04459"/>
    <w:rsid w:val="00D04D54"/>
    <w:rsid w:val="00D05CE6"/>
    <w:rsid w:val="00D06285"/>
    <w:rsid w:val="00D06BDB"/>
    <w:rsid w:val="00D07282"/>
    <w:rsid w:val="00D073B0"/>
    <w:rsid w:val="00D07481"/>
    <w:rsid w:val="00D1269C"/>
    <w:rsid w:val="00D13783"/>
    <w:rsid w:val="00D140D8"/>
    <w:rsid w:val="00D14113"/>
    <w:rsid w:val="00D14E1A"/>
    <w:rsid w:val="00D1541B"/>
    <w:rsid w:val="00D154DC"/>
    <w:rsid w:val="00D158E1"/>
    <w:rsid w:val="00D159FA"/>
    <w:rsid w:val="00D16240"/>
    <w:rsid w:val="00D162B6"/>
    <w:rsid w:val="00D1799D"/>
    <w:rsid w:val="00D20C2F"/>
    <w:rsid w:val="00D20CCF"/>
    <w:rsid w:val="00D21311"/>
    <w:rsid w:val="00D22EB2"/>
    <w:rsid w:val="00D24444"/>
    <w:rsid w:val="00D24CE6"/>
    <w:rsid w:val="00D24CE8"/>
    <w:rsid w:val="00D251E6"/>
    <w:rsid w:val="00D25617"/>
    <w:rsid w:val="00D264DD"/>
    <w:rsid w:val="00D264EE"/>
    <w:rsid w:val="00D269AD"/>
    <w:rsid w:val="00D27F92"/>
    <w:rsid w:val="00D30538"/>
    <w:rsid w:val="00D3059D"/>
    <w:rsid w:val="00D305D7"/>
    <w:rsid w:val="00D30BB6"/>
    <w:rsid w:val="00D30CAC"/>
    <w:rsid w:val="00D31524"/>
    <w:rsid w:val="00D3215B"/>
    <w:rsid w:val="00D34F1B"/>
    <w:rsid w:val="00D35361"/>
    <w:rsid w:val="00D36148"/>
    <w:rsid w:val="00D40CE6"/>
    <w:rsid w:val="00D40E17"/>
    <w:rsid w:val="00D410F8"/>
    <w:rsid w:val="00D41A92"/>
    <w:rsid w:val="00D41FBC"/>
    <w:rsid w:val="00D42449"/>
    <w:rsid w:val="00D43F60"/>
    <w:rsid w:val="00D442F4"/>
    <w:rsid w:val="00D455E9"/>
    <w:rsid w:val="00D45B84"/>
    <w:rsid w:val="00D4689F"/>
    <w:rsid w:val="00D46A63"/>
    <w:rsid w:val="00D46F68"/>
    <w:rsid w:val="00D478A3"/>
    <w:rsid w:val="00D47B28"/>
    <w:rsid w:val="00D50006"/>
    <w:rsid w:val="00D50D22"/>
    <w:rsid w:val="00D513B5"/>
    <w:rsid w:val="00D524BF"/>
    <w:rsid w:val="00D5312C"/>
    <w:rsid w:val="00D53B82"/>
    <w:rsid w:val="00D54211"/>
    <w:rsid w:val="00D54252"/>
    <w:rsid w:val="00D54608"/>
    <w:rsid w:val="00D546FD"/>
    <w:rsid w:val="00D5585C"/>
    <w:rsid w:val="00D558BA"/>
    <w:rsid w:val="00D55FBD"/>
    <w:rsid w:val="00D56B11"/>
    <w:rsid w:val="00D56B5D"/>
    <w:rsid w:val="00D56C32"/>
    <w:rsid w:val="00D57C67"/>
    <w:rsid w:val="00D57C8C"/>
    <w:rsid w:val="00D61A37"/>
    <w:rsid w:val="00D61A58"/>
    <w:rsid w:val="00D61D92"/>
    <w:rsid w:val="00D622A9"/>
    <w:rsid w:val="00D62B85"/>
    <w:rsid w:val="00D62CD9"/>
    <w:rsid w:val="00D6320B"/>
    <w:rsid w:val="00D63A19"/>
    <w:rsid w:val="00D63D43"/>
    <w:rsid w:val="00D63D59"/>
    <w:rsid w:val="00D63DD9"/>
    <w:rsid w:val="00D63F20"/>
    <w:rsid w:val="00D64A77"/>
    <w:rsid w:val="00D64AE8"/>
    <w:rsid w:val="00D64FAC"/>
    <w:rsid w:val="00D66187"/>
    <w:rsid w:val="00D661BB"/>
    <w:rsid w:val="00D667A9"/>
    <w:rsid w:val="00D67BEB"/>
    <w:rsid w:val="00D70B1A"/>
    <w:rsid w:val="00D721A4"/>
    <w:rsid w:val="00D73187"/>
    <w:rsid w:val="00D742DA"/>
    <w:rsid w:val="00D75AA2"/>
    <w:rsid w:val="00D761B6"/>
    <w:rsid w:val="00D765D5"/>
    <w:rsid w:val="00D773DF"/>
    <w:rsid w:val="00D776CF"/>
    <w:rsid w:val="00D77778"/>
    <w:rsid w:val="00D77CBC"/>
    <w:rsid w:val="00D803C4"/>
    <w:rsid w:val="00D804D0"/>
    <w:rsid w:val="00D80D75"/>
    <w:rsid w:val="00D81044"/>
    <w:rsid w:val="00D82FEC"/>
    <w:rsid w:val="00D83563"/>
    <w:rsid w:val="00D8369C"/>
    <w:rsid w:val="00D84247"/>
    <w:rsid w:val="00D85672"/>
    <w:rsid w:val="00D85B8B"/>
    <w:rsid w:val="00D86DC2"/>
    <w:rsid w:val="00D87B63"/>
    <w:rsid w:val="00D905AF"/>
    <w:rsid w:val="00D9066F"/>
    <w:rsid w:val="00D90A39"/>
    <w:rsid w:val="00D91098"/>
    <w:rsid w:val="00D91338"/>
    <w:rsid w:val="00D91571"/>
    <w:rsid w:val="00D931A4"/>
    <w:rsid w:val="00D94131"/>
    <w:rsid w:val="00D947A3"/>
    <w:rsid w:val="00D955FC"/>
    <w:rsid w:val="00D95ED9"/>
    <w:rsid w:val="00D972AB"/>
    <w:rsid w:val="00D972EF"/>
    <w:rsid w:val="00D977F2"/>
    <w:rsid w:val="00D97B89"/>
    <w:rsid w:val="00DA05F3"/>
    <w:rsid w:val="00DA074A"/>
    <w:rsid w:val="00DA0D57"/>
    <w:rsid w:val="00DA2B90"/>
    <w:rsid w:val="00DA2BDB"/>
    <w:rsid w:val="00DA2D5D"/>
    <w:rsid w:val="00DA37EE"/>
    <w:rsid w:val="00DA38AA"/>
    <w:rsid w:val="00DA44E4"/>
    <w:rsid w:val="00DA6648"/>
    <w:rsid w:val="00DA6C38"/>
    <w:rsid w:val="00DA7DB6"/>
    <w:rsid w:val="00DB0099"/>
    <w:rsid w:val="00DB0775"/>
    <w:rsid w:val="00DB09F5"/>
    <w:rsid w:val="00DB13B7"/>
    <w:rsid w:val="00DB1DC9"/>
    <w:rsid w:val="00DB25FE"/>
    <w:rsid w:val="00DB3399"/>
    <w:rsid w:val="00DB3425"/>
    <w:rsid w:val="00DB566A"/>
    <w:rsid w:val="00DB5A88"/>
    <w:rsid w:val="00DB7920"/>
    <w:rsid w:val="00DC0201"/>
    <w:rsid w:val="00DC1516"/>
    <w:rsid w:val="00DC1CBE"/>
    <w:rsid w:val="00DC231D"/>
    <w:rsid w:val="00DC312B"/>
    <w:rsid w:val="00DC3C1B"/>
    <w:rsid w:val="00DC5328"/>
    <w:rsid w:val="00DC7434"/>
    <w:rsid w:val="00DC7A7A"/>
    <w:rsid w:val="00DD08CC"/>
    <w:rsid w:val="00DD10AB"/>
    <w:rsid w:val="00DD24E1"/>
    <w:rsid w:val="00DD3555"/>
    <w:rsid w:val="00DD5190"/>
    <w:rsid w:val="00DD5D51"/>
    <w:rsid w:val="00DD61C0"/>
    <w:rsid w:val="00DD74A2"/>
    <w:rsid w:val="00DD7666"/>
    <w:rsid w:val="00DD7A84"/>
    <w:rsid w:val="00DE1493"/>
    <w:rsid w:val="00DE1527"/>
    <w:rsid w:val="00DE2246"/>
    <w:rsid w:val="00DE26D5"/>
    <w:rsid w:val="00DE2D65"/>
    <w:rsid w:val="00DE388D"/>
    <w:rsid w:val="00DE41FB"/>
    <w:rsid w:val="00DE4BD1"/>
    <w:rsid w:val="00DE53A2"/>
    <w:rsid w:val="00DE54FD"/>
    <w:rsid w:val="00DE5E23"/>
    <w:rsid w:val="00DE5F30"/>
    <w:rsid w:val="00DE6702"/>
    <w:rsid w:val="00DE6A90"/>
    <w:rsid w:val="00DE72F7"/>
    <w:rsid w:val="00DF0248"/>
    <w:rsid w:val="00DF0641"/>
    <w:rsid w:val="00DF09E3"/>
    <w:rsid w:val="00DF1301"/>
    <w:rsid w:val="00DF1A51"/>
    <w:rsid w:val="00DF1D73"/>
    <w:rsid w:val="00DF1E5E"/>
    <w:rsid w:val="00DF388A"/>
    <w:rsid w:val="00DF38BF"/>
    <w:rsid w:val="00DF4173"/>
    <w:rsid w:val="00DF4CF5"/>
    <w:rsid w:val="00DF4F99"/>
    <w:rsid w:val="00DF51A3"/>
    <w:rsid w:val="00DF60FD"/>
    <w:rsid w:val="00DF6588"/>
    <w:rsid w:val="00DF789D"/>
    <w:rsid w:val="00E01816"/>
    <w:rsid w:val="00E019EF"/>
    <w:rsid w:val="00E01BF2"/>
    <w:rsid w:val="00E027D2"/>
    <w:rsid w:val="00E02921"/>
    <w:rsid w:val="00E02BF0"/>
    <w:rsid w:val="00E03007"/>
    <w:rsid w:val="00E033D4"/>
    <w:rsid w:val="00E03FD5"/>
    <w:rsid w:val="00E0422A"/>
    <w:rsid w:val="00E049E4"/>
    <w:rsid w:val="00E04FD6"/>
    <w:rsid w:val="00E05F0A"/>
    <w:rsid w:val="00E05F51"/>
    <w:rsid w:val="00E06597"/>
    <w:rsid w:val="00E0676E"/>
    <w:rsid w:val="00E10A95"/>
    <w:rsid w:val="00E10C00"/>
    <w:rsid w:val="00E1189A"/>
    <w:rsid w:val="00E13784"/>
    <w:rsid w:val="00E13901"/>
    <w:rsid w:val="00E139E0"/>
    <w:rsid w:val="00E13BCE"/>
    <w:rsid w:val="00E142F1"/>
    <w:rsid w:val="00E14459"/>
    <w:rsid w:val="00E1493F"/>
    <w:rsid w:val="00E14D2E"/>
    <w:rsid w:val="00E14E43"/>
    <w:rsid w:val="00E15E83"/>
    <w:rsid w:val="00E175B8"/>
    <w:rsid w:val="00E176F7"/>
    <w:rsid w:val="00E204C6"/>
    <w:rsid w:val="00E21085"/>
    <w:rsid w:val="00E22340"/>
    <w:rsid w:val="00E22528"/>
    <w:rsid w:val="00E24355"/>
    <w:rsid w:val="00E24549"/>
    <w:rsid w:val="00E24914"/>
    <w:rsid w:val="00E24D3E"/>
    <w:rsid w:val="00E278A6"/>
    <w:rsid w:val="00E27C28"/>
    <w:rsid w:val="00E306FB"/>
    <w:rsid w:val="00E30D2D"/>
    <w:rsid w:val="00E30EA8"/>
    <w:rsid w:val="00E31C3F"/>
    <w:rsid w:val="00E32700"/>
    <w:rsid w:val="00E346BB"/>
    <w:rsid w:val="00E34D16"/>
    <w:rsid w:val="00E35836"/>
    <w:rsid w:val="00E359AA"/>
    <w:rsid w:val="00E35E5A"/>
    <w:rsid w:val="00E36670"/>
    <w:rsid w:val="00E3723E"/>
    <w:rsid w:val="00E373A5"/>
    <w:rsid w:val="00E40B83"/>
    <w:rsid w:val="00E418B1"/>
    <w:rsid w:val="00E4332D"/>
    <w:rsid w:val="00E43A34"/>
    <w:rsid w:val="00E43CD4"/>
    <w:rsid w:val="00E4422F"/>
    <w:rsid w:val="00E449E6"/>
    <w:rsid w:val="00E44A13"/>
    <w:rsid w:val="00E45387"/>
    <w:rsid w:val="00E4557A"/>
    <w:rsid w:val="00E45BB6"/>
    <w:rsid w:val="00E463B8"/>
    <w:rsid w:val="00E467C1"/>
    <w:rsid w:val="00E4729E"/>
    <w:rsid w:val="00E47F0F"/>
    <w:rsid w:val="00E502C9"/>
    <w:rsid w:val="00E536F9"/>
    <w:rsid w:val="00E54D8A"/>
    <w:rsid w:val="00E55363"/>
    <w:rsid w:val="00E55731"/>
    <w:rsid w:val="00E55DB9"/>
    <w:rsid w:val="00E5632D"/>
    <w:rsid w:val="00E57EE6"/>
    <w:rsid w:val="00E618A0"/>
    <w:rsid w:val="00E61E0F"/>
    <w:rsid w:val="00E6211B"/>
    <w:rsid w:val="00E6224D"/>
    <w:rsid w:val="00E629CC"/>
    <w:rsid w:val="00E62A77"/>
    <w:rsid w:val="00E62E21"/>
    <w:rsid w:val="00E634D1"/>
    <w:rsid w:val="00E63E46"/>
    <w:rsid w:val="00E63F37"/>
    <w:rsid w:val="00E6457D"/>
    <w:rsid w:val="00E663A3"/>
    <w:rsid w:val="00E66669"/>
    <w:rsid w:val="00E66913"/>
    <w:rsid w:val="00E674B4"/>
    <w:rsid w:val="00E7240C"/>
    <w:rsid w:val="00E731C2"/>
    <w:rsid w:val="00E73662"/>
    <w:rsid w:val="00E736C5"/>
    <w:rsid w:val="00E73A61"/>
    <w:rsid w:val="00E74175"/>
    <w:rsid w:val="00E741EB"/>
    <w:rsid w:val="00E74308"/>
    <w:rsid w:val="00E74519"/>
    <w:rsid w:val="00E745ED"/>
    <w:rsid w:val="00E74BF6"/>
    <w:rsid w:val="00E753FA"/>
    <w:rsid w:val="00E76377"/>
    <w:rsid w:val="00E769E9"/>
    <w:rsid w:val="00E814F5"/>
    <w:rsid w:val="00E81635"/>
    <w:rsid w:val="00E82814"/>
    <w:rsid w:val="00E82953"/>
    <w:rsid w:val="00E83063"/>
    <w:rsid w:val="00E83E50"/>
    <w:rsid w:val="00E84662"/>
    <w:rsid w:val="00E85E7D"/>
    <w:rsid w:val="00E86594"/>
    <w:rsid w:val="00E867BC"/>
    <w:rsid w:val="00E87BDB"/>
    <w:rsid w:val="00E87E50"/>
    <w:rsid w:val="00E90A93"/>
    <w:rsid w:val="00E91834"/>
    <w:rsid w:val="00E91A96"/>
    <w:rsid w:val="00E92A16"/>
    <w:rsid w:val="00E93193"/>
    <w:rsid w:val="00E937C5"/>
    <w:rsid w:val="00E93976"/>
    <w:rsid w:val="00E93CC7"/>
    <w:rsid w:val="00E93D9D"/>
    <w:rsid w:val="00E93F7B"/>
    <w:rsid w:val="00E93FD2"/>
    <w:rsid w:val="00E9400D"/>
    <w:rsid w:val="00E94F8E"/>
    <w:rsid w:val="00E957EE"/>
    <w:rsid w:val="00E9646C"/>
    <w:rsid w:val="00E96AE1"/>
    <w:rsid w:val="00E97946"/>
    <w:rsid w:val="00EA285E"/>
    <w:rsid w:val="00EA369C"/>
    <w:rsid w:val="00EA485D"/>
    <w:rsid w:val="00EA4F83"/>
    <w:rsid w:val="00EA5271"/>
    <w:rsid w:val="00EA5DA5"/>
    <w:rsid w:val="00EA6FD7"/>
    <w:rsid w:val="00EB0312"/>
    <w:rsid w:val="00EB0331"/>
    <w:rsid w:val="00EB043A"/>
    <w:rsid w:val="00EB0827"/>
    <w:rsid w:val="00EB1067"/>
    <w:rsid w:val="00EB1918"/>
    <w:rsid w:val="00EB2140"/>
    <w:rsid w:val="00EB2186"/>
    <w:rsid w:val="00EB36F0"/>
    <w:rsid w:val="00EB4AF6"/>
    <w:rsid w:val="00EB4EE1"/>
    <w:rsid w:val="00EB5959"/>
    <w:rsid w:val="00EB62DE"/>
    <w:rsid w:val="00EB6D6B"/>
    <w:rsid w:val="00EB78C5"/>
    <w:rsid w:val="00EB78F1"/>
    <w:rsid w:val="00EC0A2C"/>
    <w:rsid w:val="00EC18C5"/>
    <w:rsid w:val="00EC1C6A"/>
    <w:rsid w:val="00EC4002"/>
    <w:rsid w:val="00EC55EA"/>
    <w:rsid w:val="00EC6158"/>
    <w:rsid w:val="00EC6465"/>
    <w:rsid w:val="00EC6727"/>
    <w:rsid w:val="00EC6B73"/>
    <w:rsid w:val="00ED0FCB"/>
    <w:rsid w:val="00ED181B"/>
    <w:rsid w:val="00ED205F"/>
    <w:rsid w:val="00ED239B"/>
    <w:rsid w:val="00ED3755"/>
    <w:rsid w:val="00ED43EF"/>
    <w:rsid w:val="00ED5625"/>
    <w:rsid w:val="00ED5E6C"/>
    <w:rsid w:val="00ED650C"/>
    <w:rsid w:val="00ED6811"/>
    <w:rsid w:val="00ED6B81"/>
    <w:rsid w:val="00ED6BF5"/>
    <w:rsid w:val="00ED6DC1"/>
    <w:rsid w:val="00ED76F4"/>
    <w:rsid w:val="00EE0EDF"/>
    <w:rsid w:val="00EE0F89"/>
    <w:rsid w:val="00EE265C"/>
    <w:rsid w:val="00EE2D0A"/>
    <w:rsid w:val="00EE2D49"/>
    <w:rsid w:val="00EE395F"/>
    <w:rsid w:val="00EE4079"/>
    <w:rsid w:val="00EE439D"/>
    <w:rsid w:val="00EE513D"/>
    <w:rsid w:val="00EE6B1E"/>
    <w:rsid w:val="00EE7A73"/>
    <w:rsid w:val="00EF0F90"/>
    <w:rsid w:val="00EF1737"/>
    <w:rsid w:val="00EF1B83"/>
    <w:rsid w:val="00EF1F57"/>
    <w:rsid w:val="00EF29E5"/>
    <w:rsid w:val="00EF2D43"/>
    <w:rsid w:val="00EF31F3"/>
    <w:rsid w:val="00EF4267"/>
    <w:rsid w:val="00EF4B74"/>
    <w:rsid w:val="00EF55C6"/>
    <w:rsid w:val="00EF5B98"/>
    <w:rsid w:val="00EF75D4"/>
    <w:rsid w:val="00F006E4"/>
    <w:rsid w:val="00F015AA"/>
    <w:rsid w:val="00F01C87"/>
    <w:rsid w:val="00F0295C"/>
    <w:rsid w:val="00F032F8"/>
    <w:rsid w:val="00F0334B"/>
    <w:rsid w:val="00F04955"/>
    <w:rsid w:val="00F0637E"/>
    <w:rsid w:val="00F0677A"/>
    <w:rsid w:val="00F06870"/>
    <w:rsid w:val="00F0711B"/>
    <w:rsid w:val="00F07A53"/>
    <w:rsid w:val="00F11554"/>
    <w:rsid w:val="00F12034"/>
    <w:rsid w:val="00F13D71"/>
    <w:rsid w:val="00F13FBA"/>
    <w:rsid w:val="00F14B56"/>
    <w:rsid w:val="00F15DBF"/>
    <w:rsid w:val="00F16098"/>
    <w:rsid w:val="00F16C46"/>
    <w:rsid w:val="00F17659"/>
    <w:rsid w:val="00F17D6F"/>
    <w:rsid w:val="00F20277"/>
    <w:rsid w:val="00F20D60"/>
    <w:rsid w:val="00F211A3"/>
    <w:rsid w:val="00F220CF"/>
    <w:rsid w:val="00F223C3"/>
    <w:rsid w:val="00F22F0F"/>
    <w:rsid w:val="00F23E50"/>
    <w:rsid w:val="00F2471C"/>
    <w:rsid w:val="00F24D8D"/>
    <w:rsid w:val="00F24F7A"/>
    <w:rsid w:val="00F263A1"/>
    <w:rsid w:val="00F300D0"/>
    <w:rsid w:val="00F30585"/>
    <w:rsid w:val="00F30775"/>
    <w:rsid w:val="00F30C8E"/>
    <w:rsid w:val="00F310BD"/>
    <w:rsid w:val="00F310D4"/>
    <w:rsid w:val="00F31DAF"/>
    <w:rsid w:val="00F320CB"/>
    <w:rsid w:val="00F329A2"/>
    <w:rsid w:val="00F33AC0"/>
    <w:rsid w:val="00F356EC"/>
    <w:rsid w:val="00F35AF7"/>
    <w:rsid w:val="00F36460"/>
    <w:rsid w:val="00F36CD9"/>
    <w:rsid w:val="00F374E3"/>
    <w:rsid w:val="00F37DBF"/>
    <w:rsid w:val="00F40061"/>
    <w:rsid w:val="00F4084B"/>
    <w:rsid w:val="00F414CD"/>
    <w:rsid w:val="00F43901"/>
    <w:rsid w:val="00F457A2"/>
    <w:rsid w:val="00F4595B"/>
    <w:rsid w:val="00F4602C"/>
    <w:rsid w:val="00F46568"/>
    <w:rsid w:val="00F467D9"/>
    <w:rsid w:val="00F50085"/>
    <w:rsid w:val="00F5117F"/>
    <w:rsid w:val="00F51A11"/>
    <w:rsid w:val="00F52A5C"/>
    <w:rsid w:val="00F5349A"/>
    <w:rsid w:val="00F53DCD"/>
    <w:rsid w:val="00F53FE8"/>
    <w:rsid w:val="00F54385"/>
    <w:rsid w:val="00F54414"/>
    <w:rsid w:val="00F55017"/>
    <w:rsid w:val="00F55959"/>
    <w:rsid w:val="00F619AE"/>
    <w:rsid w:val="00F62C80"/>
    <w:rsid w:val="00F640A0"/>
    <w:rsid w:val="00F64B67"/>
    <w:rsid w:val="00F64FBC"/>
    <w:rsid w:val="00F65EDE"/>
    <w:rsid w:val="00F660E6"/>
    <w:rsid w:val="00F669AB"/>
    <w:rsid w:val="00F70AAF"/>
    <w:rsid w:val="00F70F56"/>
    <w:rsid w:val="00F71A51"/>
    <w:rsid w:val="00F71ACB"/>
    <w:rsid w:val="00F71E02"/>
    <w:rsid w:val="00F7256E"/>
    <w:rsid w:val="00F738F5"/>
    <w:rsid w:val="00F746BA"/>
    <w:rsid w:val="00F74D53"/>
    <w:rsid w:val="00F7541C"/>
    <w:rsid w:val="00F75576"/>
    <w:rsid w:val="00F76174"/>
    <w:rsid w:val="00F76305"/>
    <w:rsid w:val="00F7661F"/>
    <w:rsid w:val="00F804A3"/>
    <w:rsid w:val="00F81142"/>
    <w:rsid w:val="00F84B2D"/>
    <w:rsid w:val="00F84E07"/>
    <w:rsid w:val="00F85C2F"/>
    <w:rsid w:val="00F87155"/>
    <w:rsid w:val="00F903E0"/>
    <w:rsid w:val="00F91F96"/>
    <w:rsid w:val="00F92541"/>
    <w:rsid w:val="00F927AB"/>
    <w:rsid w:val="00F93705"/>
    <w:rsid w:val="00F94493"/>
    <w:rsid w:val="00F952F5"/>
    <w:rsid w:val="00F975DB"/>
    <w:rsid w:val="00F9771D"/>
    <w:rsid w:val="00FA034E"/>
    <w:rsid w:val="00FA046E"/>
    <w:rsid w:val="00FA0863"/>
    <w:rsid w:val="00FA1DE9"/>
    <w:rsid w:val="00FA1E5F"/>
    <w:rsid w:val="00FA2ED5"/>
    <w:rsid w:val="00FA31E8"/>
    <w:rsid w:val="00FA3BBA"/>
    <w:rsid w:val="00FA4F8E"/>
    <w:rsid w:val="00FA6272"/>
    <w:rsid w:val="00FA62BB"/>
    <w:rsid w:val="00FA6AC8"/>
    <w:rsid w:val="00FA715A"/>
    <w:rsid w:val="00FA768B"/>
    <w:rsid w:val="00FA7BB4"/>
    <w:rsid w:val="00FB056B"/>
    <w:rsid w:val="00FB07CD"/>
    <w:rsid w:val="00FB125A"/>
    <w:rsid w:val="00FB3964"/>
    <w:rsid w:val="00FB56BD"/>
    <w:rsid w:val="00FB6C6B"/>
    <w:rsid w:val="00FB6D8A"/>
    <w:rsid w:val="00FB71FF"/>
    <w:rsid w:val="00FC0838"/>
    <w:rsid w:val="00FC0969"/>
    <w:rsid w:val="00FC1818"/>
    <w:rsid w:val="00FC19A4"/>
    <w:rsid w:val="00FC25B0"/>
    <w:rsid w:val="00FC2DC4"/>
    <w:rsid w:val="00FC3176"/>
    <w:rsid w:val="00FC3F80"/>
    <w:rsid w:val="00FC51FD"/>
    <w:rsid w:val="00FC532F"/>
    <w:rsid w:val="00FC5C95"/>
    <w:rsid w:val="00FD0A13"/>
    <w:rsid w:val="00FD0B92"/>
    <w:rsid w:val="00FD0D96"/>
    <w:rsid w:val="00FD1042"/>
    <w:rsid w:val="00FD16D2"/>
    <w:rsid w:val="00FD1ECD"/>
    <w:rsid w:val="00FD1FDB"/>
    <w:rsid w:val="00FD2061"/>
    <w:rsid w:val="00FD2639"/>
    <w:rsid w:val="00FD2B75"/>
    <w:rsid w:val="00FD35F1"/>
    <w:rsid w:val="00FD3DE0"/>
    <w:rsid w:val="00FD5EF5"/>
    <w:rsid w:val="00FD5F54"/>
    <w:rsid w:val="00FD6513"/>
    <w:rsid w:val="00FD65B0"/>
    <w:rsid w:val="00FD65E5"/>
    <w:rsid w:val="00FD70B9"/>
    <w:rsid w:val="00FD7D6D"/>
    <w:rsid w:val="00FE04A2"/>
    <w:rsid w:val="00FE1113"/>
    <w:rsid w:val="00FE141E"/>
    <w:rsid w:val="00FE265E"/>
    <w:rsid w:val="00FE3CCF"/>
    <w:rsid w:val="00FE4540"/>
    <w:rsid w:val="00FE4B4A"/>
    <w:rsid w:val="00FE4D2C"/>
    <w:rsid w:val="00FE4E68"/>
    <w:rsid w:val="00FE5108"/>
    <w:rsid w:val="00FE5C3B"/>
    <w:rsid w:val="00FE5DDA"/>
    <w:rsid w:val="00FF0000"/>
    <w:rsid w:val="00FF0E5B"/>
    <w:rsid w:val="00FF19FC"/>
    <w:rsid w:val="00FF33F7"/>
    <w:rsid w:val="00FF36A8"/>
    <w:rsid w:val="00FF49D8"/>
    <w:rsid w:val="00FF4FEC"/>
    <w:rsid w:val="00FF6223"/>
    <w:rsid w:val="00FF6B17"/>
    <w:rsid w:val="00FF7332"/>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620"/>
    <w:pPr>
      <w:spacing w:after="200" w:line="276" w:lineRule="auto"/>
    </w:pPr>
    <w:rPr>
      <w:sz w:val="28"/>
      <w:szCs w:val="22"/>
      <w:lang w:val="en-US" w:bidi="en-US"/>
    </w:rPr>
  </w:style>
  <w:style w:type="paragraph" w:styleId="1">
    <w:name w:val="heading 1"/>
    <w:basedOn w:val="a"/>
    <w:next w:val="a"/>
    <w:link w:val="10"/>
    <w:qFormat/>
    <w:rsid w:val="008A533F"/>
    <w:pPr>
      <w:keepNext/>
      <w:spacing w:after="0" w:line="240" w:lineRule="auto"/>
      <w:jc w:val="center"/>
      <w:outlineLvl w:val="0"/>
    </w:pPr>
    <w:rPr>
      <w:b/>
      <w:szCs w:val="20"/>
      <w:lang w:val="ru-RU" w:eastAsia="ru-RU" w:bidi="ar-SA"/>
    </w:rPr>
  </w:style>
  <w:style w:type="paragraph" w:styleId="2">
    <w:name w:val="heading 2"/>
    <w:basedOn w:val="a"/>
    <w:next w:val="a"/>
    <w:link w:val="20"/>
    <w:semiHidden/>
    <w:unhideWhenUsed/>
    <w:qFormat/>
    <w:rsid w:val="008A533F"/>
    <w:pPr>
      <w:keepNext/>
      <w:spacing w:before="240" w:after="60" w:line="240" w:lineRule="auto"/>
      <w:outlineLvl w:val="1"/>
    </w:pPr>
    <w:rPr>
      <w:rFonts w:ascii="Cambria" w:hAnsi="Cambria"/>
      <w:b/>
      <w:bCs/>
      <w:i/>
      <w:iCs/>
      <w:szCs w:val="28"/>
      <w:lang w:val="ru-RU" w:bidi="ar-SA"/>
    </w:rPr>
  </w:style>
  <w:style w:type="paragraph" w:styleId="3">
    <w:name w:val="heading 3"/>
    <w:basedOn w:val="a"/>
    <w:next w:val="a"/>
    <w:link w:val="30"/>
    <w:semiHidden/>
    <w:unhideWhenUsed/>
    <w:qFormat/>
    <w:rsid w:val="008A533F"/>
    <w:pPr>
      <w:keepNext/>
      <w:spacing w:before="240" w:after="60" w:line="240" w:lineRule="auto"/>
      <w:outlineLvl w:val="2"/>
    </w:pPr>
    <w:rPr>
      <w:rFonts w:ascii="Cambria" w:hAnsi="Cambria"/>
      <w:b/>
      <w:bCs/>
      <w:sz w:val="26"/>
      <w:szCs w:val="26"/>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33F"/>
    <w:rPr>
      <w:b/>
      <w:sz w:val="28"/>
      <w:lang w:eastAsia="ru-RU"/>
    </w:rPr>
  </w:style>
  <w:style w:type="character" w:customStyle="1" w:styleId="20">
    <w:name w:val="Заголовок 2 Знак"/>
    <w:link w:val="2"/>
    <w:semiHidden/>
    <w:rsid w:val="008A533F"/>
    <w:rPr>
      <w:rFonts w:ascii="Cambria" w:hAnsi="Cambria"/>
      <w:b/>
      <w:bCs/>
      <w:i/>
      <w:iCs/>
      <w:sz w:val="28"/>
      <w:szCs w:val="28"/>
    </w:rPr>
  </w:style>
  <w:style w:type="character" w:customStyle="1" w:styleId="30">
    <w:name w:val="Заголовок 3 Знак"/>
    <w:link w:val="3"/>
    <w:semiHidden/>
    <w:rsid w:val="008A533F"/>
    <w:rPr>
      <w:rFonts w:ascii="Cambria" w:hAnsi="Cambria"/>
      <w:b/>
      <w:bCs/>
      <w:sz w:val="26"/>
      <w:szCs w:val="26"/>
    </w:rPr>
  </w:style>
  <w:style w:type="character" w:styleId="a3">
    <w:name w:val="Hyperlink"/>
    <w:basedOn w:val="a0"/>
    <w:uiPriority w:val="99"/>
    <w:semiHidden/>
    <w:unhideWhenUsed/>
    <w:rsid w:val="00642620"/>
    <w:rPr>
      <w:color w:val="0000FF" w:themeColor="hyperlink"/>
      <w:u w:val="single"/>
    </w:rPr>
  </w:style>
  <w:style w:type="character" w:styleId="a4">
    <w:name w:val="FollowedHyperlink"/>
    <w:basedOn w:val="a0"/>
    <w:uiPriority w:val="99"/>
    <w:semiHidden/>
    <w:unhideWhenUsed/>
    <w:rsid w:val="00642620"/>
    <w:rPr>
      <w:color w:val="800080" w:themeColor="followedHyperlink"/>
      <w:u w:val="single"/>
    </w:rPr>
  </w:style>
  <w:style w:type="paragraph" w:customStyle="1" w:styleId="ConsPlusNormal">
    <w:name w:val="ConsPlusNormal"/>
    <w:rsid w:val="00642620"/>
    <w:pPr>
      <w:widowControl w:val="0"/>
      <w:autoSpaceDE w:val="0"/>
      <w:autoSpaceDN w:val="0"/>
    </w:pPr>
    <w:rPr>
      <w:sz w:val="28"/>
      <w:lang w:eastAsia="ru-RU"/>
    </w:rPr>
  </w:style>
  <w:style w:type="paragraph" w:customStyle="1" w:styleId="ConsPlusTitle">
    <w:name w:val="ConsPlusTitle"/>
    <w:rsid w:val="00642620"/>
    <w:pPr>
      <w:widowControl w:val="0"/>
      <w:autoSpaceDE w:val="0"/>
      <w:autoSpaceDN w:val="0"/>
    </w:pPr>
    <w:rPr>
      <w:b/>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620"/>
    <w:pPr>
      <w:spacing w:after="200" w:line="276" w:lineRule="auto"/>
    </w:pPr>
    <w:rPr>
      <w:sz w:val="28"/>
      <w:szCs w:val="22"/>
      <w:lang w:val="en-US" w:bidi="en-US"/>
    </w:rPr>
  </w:style>
  <w:style w:type="paragraph" w:styleId="1">
    <w:name w:val="heading 1"/>
    <w:basedOn w:val="a"/>
    <w:next w:val="a"/>
    <w:link w:val="10"/>
    <w:qFormat/>
    <w:rsid w:val="008A533F"/>
    <w:pPr>
      <w:keepNext/>
      <w:spacing w:after="0" w:line="240" w:lineRule="auto"/>
      <w:jc w:val="center"/>
      <w:outlineLvl w:val="0"/>
    </w:pPr>
    <w:rPr>
      <w:b/>
      <w:szCs w:val="20"/>
      <w:lang w:val="ru-RU" w:eastAsia="ru-RU" w:bidi="ar-SA"/>
    </w:rPr>
  </w:style>
  <w:style w:type="paragraph" w:styleId="2">
    <w:name w:val="heading 2"/>
    <w:basedOn w:val="a"/>
    <w:next w:val="a"/>
    <w:link w:val="20"/>
    <w:semiHidden/>
    <w:unhideWhenUsed/>
    <w:qFormat/>
    <w:rsid w:val="008A533F"/>
    <w:pPr>
      <w:keepNext/>
      <w:spacing w:before="240" w:after="60" w:line="240" w:lineRule="auto"/>
      <w:outlineLvl w:val="1"/>
    </w:pPr>
    <w:rPr>
      <w:rFonts w:ascii="Cambria" w:hAnsi="Cambria"/>
      <w:b/>
      <w:bCs/>
      <w:i/>
      <w:iCs/>
      <w:szCs w:val="28"/>
      <w:lang w:val="ru-RU" w:bidi="ar-SA"/>
    </w:rPr>
  </w:style>
  <w:style w:type="paragraph" w:styleId="3">
    <w:name w:val="heading 3"/>
    <w:basedOn w:val="a"/>
    <w:next w:val="a"/>
    <w:link w:val="30"/>
    <w:semiHidden/>
    <w:unhideWhenUsed/>
    <w:qFormat/>
    <w:rsid w:val="008A533F"/>
    <w:pPr>
      <w:keepNext/>
      <w:spacing w:before="240" w:after="60" w:line="240" w:lineRule="auto"/>
      <w:outlineLvl w:val="2"/>
    </w:pPr>
    <w:rPr>
      <w:rFonts w:ascii="Cambria" w:hAnsi="Cambria"/>
      <w:b/>
      <w:bCs/>
      <w:sz w:val="26"/>
      <w:szCs w:val="26"/>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33F"/>
    <w:rPr>
      <w:b/>
      <w:sz w:val="28"/>
      <w:lang w:eastAsia="ru-RU"/>
    </w:rPr>
  </w:style>
  <w:style w:type="character" w:customStyle="1" w:styleId="20">
    <w:name w:val="Заголовок 2 Знак"/>
    <w:link w:val="2"/>
    <w:semiHidden/>
    <w:rsid w:val="008A533F"/>
    <w:rPr>
      <w:rFonts w:ascii="Cambria" w:hAnsi="Cambria"/>
      <w:b/>
      <w:bCs/>
      <w:i/>
      <w:iCs/>
      <w:sz w:val="28"/>
      <w:szCs w:val="28"/>
    </w:rPr>
  </w:style>
  <w:style w:type="character" w:customStyle="1" w:styleId="30">
    <w:name w:val="Заголовок 3 Знак"/>
    <w:link w:val="3"/>
    <w:semiHidden/>
    <w:rsid w:val="008A533F"/>
    <w:rPr>
      <w:rFonts w:ascii="Cambria" w:hAnsi="Cambria"/>
      <w:b/>
      <w:bCs/>
      <w:sz w:val="26"/>
      <w:szCs w:val="26"/>
    </w:rPr>
  </w:style>
  <w:style w:type="character" w:styleId="a3">
    <w:name w:val="Hyperlink"/>
    <w:basedOn w:val="a0"/>
    <w:uiPriority w:val="99"/>
    <w:semiHidden/>
    <w:unhideWhenUsed/>
    <w:rsid w:val="00642620"/>
    <w:rPr>
      <w:color w:val="0000FF" w:themeColor="hyperlink"/>
      <w:u w:val="single"/>
    </w:rPr>
  </w:style>
  <w:style w:type="character" w:styleId="a4">
    <w:name w:val="FollowedHyperlink"/>
    <w:basedOn w:val="a0"/>
    <w:uiPriority w:val="99"/>
    <w:semiHidden/>
    <w:unhideWhenUsed/>
    <w:rsid w:val="00642620"/>
    <w:rPr>
      <w:color w:val="800080" w:themeColor="followedHyperlink"/>
      <w:u w:val="single"/>
    </w:rPr>
  </w:style>
  <w:style w:type="paragraph" w:customStyle="1" w:styleId="ConsPlusNormal">
    <w:name w:val="ConsPlusNormal"/>
    <w:rsid w:val="00642620"/>
    <w:pPr>
      <w:widowControl w:val="0"/>
      <w:autoSpaceDE w:val="0"/>
      <w:autoSpaceDN w:val="0"/>
    </w:pPr>
    <w:rPr>
      <w:sz w:val="28"/>
      <w:lang w:eastAsia="ru-RU"/>
    </w:rPr>
  </w:style>
  <w:style w:type="paragraph" w:customStyle="1" w:styleId="ConsPlusTitle">
    <w:name w:val="ConsPlusTitle"/>
    <w:rsid w:val="00642620"/>
    <w:pPr>
      <w:widowControl w:val="0"/>
      <w:autoSpaceDE w:val="0"/>
      <w:autoSpaceDN w:val="0"/>
    </w:pPr>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AA34-B4B5-4633-92FB-D4FE49E4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1958</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Зимин Игорь Иванович</dc:creator>
  <cp:keywords/>
  <dc:description/>
  <cp:lastModifiedBy>user</cp:lastModifiedBy>
  <cp:revision>4</cp:revision>
  <dcterms:created xsi:type="dcterms:W3CDTF">2016-07-26T16:31:00Z</dcterms:created>
  <dcterms:modified xsi:type="dcterms:W3CDTF">2016-07-27T10:57:00Z</dcterms:modified>
</cp:coreProperties>
</file>